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DA" w:rsidRDefault="00FD45DA" w:rsidP="00FD45DA">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GAMBARAN PERILAKU MASYARAKAT TENTANG PERILAKU </w:t>
      </w:r>
    </w:p>
    <w:p w:rsidR="00FD45DA" w:rsidRDefault="00FD45DA" w:rsidP="00FD45DA">
      <w:pPr>
        <w:spacing w:after="0" w:line="240" w:lineRule="auto"/>
        <w:jc w:val="center"/>
        <w:rPr>
          <w:rFonts w:ascii="Times New Roman" w:hAnsi="Times New Roman"/>
          <w:b/>
          <w:sz w:val="24"/>
          <w:szCs w:val="24"/>
        </w:rPr>
      </w:pPr>
      <w:r>
        <w:rPr>
          <w:rFonts w:ascii="Times New Roman" w:hAnsi="Times New Roman"/>
          <w:b/>
          <w:sz w:val="24"/>
          <w:szCs w:val="24"/>
        </w:rPr>
        <w:t xml:space="preserve">HIDUP BERSIH DAN SEHAT DI RT 03 KAMPUNG YOBEH </w:t>
      </w:r>
    </w:p>
    <w:p w:rsidR="00FD45DA" w:rsidRPr="008E2D87" w:rsidRDefault="00FD45DA" w:rsidP="00FD45DA">
      <w:pPr>
        <w:spacing w:after="0" w:line="240" w:lineRule="auto"/>
        <w:jc w:val="center"/>
        <w:rPr>
          <w:rFonts w:ascii="Times New Roman" w:hAnsi="Times New Roman"/>
          <w:b/>
          <w:sz w:val="24"/>
          <w:szCs w:val="24"/>
        </w:rPr>
      </w:pPr>
      <w:r>
        <w:rPr>
          <w:rFonts w:ascii="Times New Roman" w:hAnsi="Times New Roman"/>
          <w:b/>
          <w:sz w:val="24"/>
          <w:szCs w:val="24"/>
        </w:rPr>
        <w:t>DISTRIK SENTANI KABUPATEN JAYAPURA</w:t>
      </w:r>
    </w:p>
    <w:p w:rsidR="00FD45DA" w:rsidRPr="0048578A" w:rsidRDefault="00FD45DA" w:rsidP="00FD45DA">
      <w:pPr>
        <w:spacing w:after="0" w:line="240" w:lineRule="auto"/>
        <w:jc w:val="center"/>
        <w:rPr>
          <w:rFonts w:ascii="Times New Roman" w:hAnsi="Times New Roman"/>
          <w:b/>
          <w:sz w:val="24"/>
          <w:szCs w:val="24"/>
        </w:rPr>
      </w:pPr>
    </w:p>
    <w:p w:rsidR="00FD45DA" w:rsidRPr="00F075D4" w:rsidRDefault="00FD45DA" w:rsidP="00FD45DA">
      <w:pPr>
        <w:jc w:val="center"/>
        <w:rPr>
          <w:rFonts w:ascii="Times New Roman" w:hAnsi="Times New Roman"/>
          <w:b/>
          <w:sz w:val="24"/>
          <w:szCs w:val="24"/>
        </w:rPr>
      </w:pPr>
      <w:r>
        <w:rPr>
          <w:rFonts w:ascii="Times New Roman" w:hAnsi="Times New Roman"/>
          <w:b/>
          <w:sz w:val="24"/>
          <w:szCs w:val="24"/>
        </w:rPr>
        <w:t>Kasmira Bawi</w:t>
      </w:r>
      <w:r w:rsidRPr="00C33D35">
        <w:rPr>
          <w:rFonts w:ascii="Times New Roman" w:hAnsi="Times New Roman"/>
          <w:b/>
          <w:sz w:val="24"/>
          <w:szCs w:val="24"/>
          <w:vertAlign w:val="superscript"/>
        </w:rPr>
        <w:t>1</w:t>
      </w:r>
      <w:r w:rsidRPr="00C33D35">
        <w:rPr>
          <w:rFonts w:ascii="Times New Roman" w:hAnsi="Times New Roman"/>
          <w:b/>
          <w:sz w:val="24"/>
          <w:szCs w:val="24"/>
        </w:rPr>
        <w:t xml:space="preserve">, </w:t>
      </w:r>
      <w:r>
        <w:rPr>
          <w:rFonts w:ascii="Times New Roman" w:hAnsi="Times New Roman"/>
          <w:b/>
          <w:sz w:val="24"/>
          <w:szCs w:val="24"/>
        </w:rPr>
        <w:t>Nurhidayah Amir</w:t>
      </w:r>
      <w:r w:rsidRPr="00C33D35">
        <w:rPr>
          <w:rFonts w:ascii="Times New Roman" w:hAnsi="Times New Roman"/>
          <w:b/>
          <w:sz w:val="24"/>
          <w:szCs w:val="24"/>
          <w:vertAlign w:val="superscript"/>
        </w:rPr>
        <w:t>2</w:t>
      </w:r>
      <w:r w:rsidRPr="00C33D35">
        <w:rPr>
          <w:rFonts w:ascii="Times New Roman" w:hAnsi="Times New Roman"/>
          <w:b/>
          <w:sz w:val="24"/>
          <w:szCs w:val="24"/>
        </w:rPr>
        <w:t xml:space="preserve">, </w:t>
      </w:r>
      <w:r>
        <w:rPr>
          <w:rFonts w:ascii="Times New Roman" w:hAnsi="Times New Roman"/>
          <w:b/>
          <w:sz w:val="24"/>
          <w:szCs w:val="24"/>
        </w:rPr>
        <w:t>Arvia</w:t>
      </w:r>
      <w:r w:rsidRPr="00C33D35">
        <w:rPr>
          <w:rFonts w:ascii="Times New Roman" w:hAnsi="Times New Roman"/>
          <w:b/>
          <w:sz w:val="24"/>
          <w:szCs w:val="24"/>
          <w:vertAlign w:val="superscript"/>
        </w:rPr>
        <w:t>3</w:t>
      </w:r>
    </w:p>
    <w:p w:rsidR="00FD45DA" w:rsidRPr="00C33D35" w:rsidRDefault="00FD45DA" w:rsidP="00FD45DA">
      <w:pPr>
        <w:spacing w:after="0" w:line="240" w:lineRule="auto"/>
        <w:jc w:val="center"/>
        <w:rPr>
          <w:rFonts w:ascii="Times New Roman" w:hAnsi="Times New Roman"/>
          <w:sz w:val="20"/>
          <w:szCs w:val="24"/>
        </w:rPr>
      </w:pPr>
    </w:p>
    <w:p w:rsidR="00FD45DA" w:rsidRPr="0062004B" w:rsidRDefault="00FD45DA" w:rsidP="00FD45DA">
      <w:pPr>
        <w:spacing w:after="0" w:line="240" w:lineRule="auto"/>
        <w:jc w:val="center"/>
        <w:rPr>
          <w:rFonts w:ascii="Times New Roman" w:hAnsi="Times New Roman"/>
          <w:b/>
          <w:sz w:val="24"/>
          <w:szCs w:val="24"/>
        </w:rPr>
      </w:pPr>
      <w:r w:rsidRPr="0062004B">
        <w:rPr>
          <w:rFonts w:ascii="Times New Roman" w:hAnsi="Times New Roman"/>
          <w:b/>
          <w:sz w:val="24"/>
          <w:szCs w:val="24"/>
        </w:rPr>
        <w:t>ABSTRAK</w:t>
      </w:r>
    </w:p>
    <w:p w:rsidR="00FD45DA" w:rsidRPr="0062004B" w:rsidRDefault="00FD45DA" w:rsidP="00FD45DA">
      <w:pPr>
        <w:spacing w:after="0" w:line="240" w:lineRule="auto"/>
        <w:jc w:val="center"/>
        <w:rPr>
          <w:rFonts w:ascii="Times New Roman" w:hAnsi="Times New Roman"/>
          <w:b/>
          <w:sz w:val="24"/>
          <w:szCs w:val="24"/>
        </w:rPr>
      </w:pPr>
    </w:p>
    <w:p w:rsidR="00FD45DA" w:rsidRPr="006F6DD9" w:rsidRDefault="00FD45DA" w:rsidP="00FD45DA">
      <w:pPr>
        <w:spacing w:after="0" w:line="240" w:lineRule="auto"/>
        <w:jc w:val="both"/>
        <w:rPr>
          <w:rFonts w:ascii="Times New Roman" w:hAnsi="Times New Roman"/>
          <w:sz w:val="20"/>
          <w:szCs w:val="20"/>
        </w:rPr>
      </w:pPr>
      <w:r w:rsidRPr="00804F06">
        <w:rPr>
          <w:rFonts w:ascii="Times New Roman" w:hAnsi="Times New Roman"/>
          <w:b/>
          <w:sz w:val="20"/>
          <w:szCs w:val="24"/>
        </w:rPr>
        <w:t xml:space="preserve">Latar Belakang: </w:t>
      </w:r>
      <w:r w:rsidRPr="000B48DD">
        <w:rPr>
          <w:rFonts w:ascii="Times New Roman" w:hAnsi="Times New Roman"/>
          <w:sz w:val="20"/>
          <w:szCs w:val="20"/>
        </w:rPr>
        <w:t>Perilaku hidup bersih dan sehat (PHBS) adalah bentuk perwujudan orientasi hidup sehat dalam budaya perorangan, keluarga, dan masyarakat yang bertujuan untuk meningkatkan, memelihara dan melindungi kesehatannya baik secara fisik, mental, spiritual maupun sosial.</w:t>
      </w:r>
      <w:r>
        <w:rPr>
          <w:rFonts w:ascii="Times New Roman" w:hAnsi="Times New Roman"/>
          <w:sz w:val="20"/>
          <w:szCs w:val="24"/>
        </w:rPr>
        <w:t xml:space="preserve"> </w:t>
      </w:r>
      <w:r w:rsidRPr="00804F06">
        <w:rPr>
          <w:rFonts w:ascii="Times New Roman" w:hAnsi="Times New Roman"/>
          <w:b/>
          <w:sz w:val="20"/>
          <w:szCs w:val="24"/>
        </w:rPr>
        <w:t xml:space="preserve">Tujuan Penelitian: </w:t>
      </w:r>
      <w:r>
        <w:rPr>
          <w:rFonts w:ascii="Times New Roman" w:hAnsi="Times New Roman"/>
          <w:sz w:val="20"/>
          <w:szCs w:val="24"/>
        </w:rPr>
        <w:t xml:space="preserve">Untuk mengetahui gambaran perilaku masyarakat tentang pola hidup bersih dan sehat (PHBS) di RT 03 kampung Yobeh distrik Sentani Kabupaten Jayapura. </w:t>
      </w:r>
      <w:r w:rsidRPr="00804F06">
        <w:rPr>
          <w:rFonts w:ascii="Times New Roman" w:hAnsi="Times New Roman"/>
          <w:b/>
          <w:sz w:val="20"/>
          <w:szCs w:val="24"/>
        </w:rPr>
        <w:t xml:space="preserve">Metode Penelitian: </w:t>
      </w:r>
      <w:r>
        <w:rPr>
          <w:rFonts w:ascii="Times New Roman" w:hAnsi="Times New Roman"/>
          <w:sz w:val="20"/>
          <w:szCs w:val="24"/>
        </w:rPr>
        <w:t>P</w:t>
      </w:r>
      <w:r w:rsidRPr="001C24CE">
        <w:rPr>
          <w:rFonts w:ascii="Times New Roman" w:hAnsi="Times New Roman"/>
          <w:sz w:val="20"/>
          <w:szCs w:val="24"/>
        </w:rPr>
        <w:t xml:space="preserve">enelitian ini menggunakan metode </w:t>
      </w:r>
      <w:r>
        <w:rPr>
          <w:rFonts w:ascii="Times New Roman" w:hAnsi="Times New Roman"/>
          <w:i/>
          <w:sz w:val="20"/>
          <w:szCs w:val="24"/>
        </w:rPr>
        <w:t xml:space="preserve">deskriptif kuantitatif. </w:t>
      </w:r>
      <w:r>
        <w:rPr>
          <w:rFonts w:ascii="Times New Roman" w:hAnsi="Times New Roman"/>
          <w:sz w:val="20"/>
          <w:szCs w:val="24"/>
        </w:rPr>
        <w:t>Pada Bulan Juli 2021</w:t>
      </w:r>
      <w:r w:rsidRPr="001C24CE">
        <w:rPr>
          <w:rFonts w:ascii="Times New Roman" w:hAnsi="Times New Roman"/>
          <w:sz w:val="20"/>
          <w:szCs w:val="24"/>
        </w:rPr>
        <w:t xml:space="preserve">. Sampel penelitian </w:t>
      </w:r>
      <w:r w:rsidRPr="006D03E3">
        <w:rPr>
          <w:rFonts w:ascii="Times New Roman" w:hAnsi="Times New Roman"/>
          <w:sz w:val="20"/>
          <w:szCs w:val="20"/>
        </w:rPr>
        <w:t xml:space="preserve">berjumlah 30 orang dengan menggunakan tehnik </w:t>
      </w:r>
      <w:r w:rsidRPr="00D84D6F">
        <w:rPr>
          <w:rFonts w:ascii="Times New Roman" w:hAnsi="Times New Roman"/>
          <w:i/>
          <w:sz w:val="20"/>
          <w:szCs w:val="20"/>
        </w:rPr>
        <w:t>accidental sampling</w:t>
      </w:r>
      <w:r w:rsidRPr="006D03E3">
        <w:rPr>
          <w:rFonts w:ascii="Times New Roman" w:hAnsi="Times New Roman"/>
          <w:sz w:val="20"/>
          <w:szCs w:val="20"/>
        </w:rPr>
        <w:t>. Kuesioner</w:t>
      </w:r>
      <w:r>
        <w:rPr>
          <w:rFonts w:ascii="Times New Roman" w:hAnsi="Times New Roman"/>
          <w:sz w:val="20"/>
          <w:szCs w:val="20"/>
        </w:rPr>
        <w:t xml:space="preserve"> yang digunakan sebanyak 30 pertanyaan</w:t>
      </w:r>
      <w:r w:rsidRPr="006D03E3">
        <w:rPr>
          <w:rFonts w:ascii="Times New Roman" w:hAnsi="Times New Roman"/>
          <w:sz w:val="20"/>
          <w:szCs w:val="20"/>
        </w:rPr>
        <w:t xml:space="preserve">. </w:t>
      </w:r>
      <w:r>
        <w:rPr>
          <w:rFonts w:ascii="Times New Roman" w:hAnsi="Times New Roman"/>
          <w:sz w:val="20"/>
          <w:szCs w:val="20"/>
        </w:rPr>
        <w:t>Analisa univariat</w:t>
      </w:r>
      <w:r w:rsidRPr="006D03E3">
        <w:rPr>
          <w:rFonts w:ascii="Times New Roman" w:hAnsi="Times New Roman"/>
          <w:sz w:val="20"/>
          <w:szCs w:val="20"/>
        </w:rPr>
        <w:t xml:space="preserve"> menggunakan persentase. </w:t>
      </w:r>
      <w:r w:rsidRPr="006D03E3">
        <w:rPr>
          <w:rFonts w:ascii="Times New Roman" w:hAnsi="Times New Roman"/>
          <w:b/>
          <w:sz w:val="20"/>
          <w:szCs w:val="20"/>
        </w:rPr>
        <w:t>Hasil:</w:t>
      </w:r>
      <w:r w:rsidRPr="006D03E3">
        <w:rPr>
          <w:rFonts w:ascii="Times New Roman" w:hAnsi="Times New Roman"/>
          <w:sz w:val="20"/>
          <w:szCs w:val="20"/>
        </w:rPr>
        <w:t xml:space="preserve"> </w:t>
      </w:r>
      <w:r>
        <w:rPr>
          <w:rFonts w:ascii="Times New Roman" w:hAnsi="Times New Roman"/>
          <w:sz w:val="20"/>
          <w:szCs w:val="20"/>
        </w:rPr>
        <w:t>Perilaku hidup bersih dan sehat (PHBS) kategori baik (50%), cukup (36,7%) dan kurang (13,3%)</w:t>
      </w:r>
      <w:r w:rsidRPr="006F6DD9">
        <w:rPr>
          <w:rFonts w:ascii="Times New Roman" w:hAnsi="Times New Roman"/>
          <w:sz w:val="20"/>
          <w:szCs w:val="20"/>
        </w:rPr>
        <w:t>.</w:t>
      </w:r>
      <w:r>
        <w:rPr>
          <w:rFonts w:ascii="Times New Roman" w:hAnsi="Times New Roman"/>
          <w:sz w:val="20"/>
          <w:szCs w:val="20"/>
        </w:rPr>
        <w:t xml:space="preserve"> </w:t>
      </w:r>
      <w:r w:rsidRPr="00804F06">
        <w:rPr>
          <w:rFonts w:ascii="Times New Roman" w:hAnsi="Times New Roman"/>
          <w:b/>
          <w:sz w:val="20"/>
          <w:szCs w:val="24"/>
        </w:rPr>
        <w:t xml:space="preserve">Kesimpulan: </w:t>
      </w:r>
      <w:r w:rsidRPr="006F6DD9">
        <w:rPr>
          <w:rFonts w:ascii="Times New Roman" w:hAnsi="Times New Roman"/>
          <w:sz w:val="20"/>
          <w:szCs w:val="20"/>
        </w:rPr>
        <w:t xml:space="preserve">Dari hasil penelitian diketahui </w:t>
      </w:r>
      <w:r>
        <w:rPr>
          <w:rFonts w:ascii="Times New Roman" w:hAnsi="Times New Roman"/>
          <w:sz w:val="20"/>
          <w:szCs w:val="20"/>
        </w:rPr>
        <w:t xml:space="preserve"> perilaku hidup bersih dan sehat pada masyarakat kampung Yobeh kategori baik.</w:t>
      </w:r>
    </w:p>
    <w:p w:rsidR="00FD45DA" w:rsidRPr="00A42520" w:rsidRDefault="00FD45DA" w:rsidP="00FD45DA">
      <w:pPr>
        <w:spacing w:after="0" w:line="240" w:lineRule="auto"/>
        <w:jc w:val="both"/>
        <w:rPr>
          <w:rFonts w:ascii="Times New Roman" w:hAnsi="Times New Roman"/>
          <w:sz w:val="20"/>
          <w:szCs w:val="20"/>
          <w:lang w:eastAsia="id-ID"/>
        </w:rPr>
      </w:pPr>
    </w:p>
    <w:p w:rsidR="00FD45DA" w:rsidRPr="00804F06" w:rsidRDefault="00FD45DA" w:rsidP="00FD45DA">
      <w:pPr>
        <w:spacing w:after="0" w:line="240" w:lineRule="auto"/>
        <w:jc w:val="both"/>
        <w:rPr>
          <w:rFonts w:ascii="Times New Roman" w:hAnsi="Times New Roman"/>
          <w:sz w:val="20"/>
          <w:szCs w:val="20"/>
          <w:highlight w:val="yellow"/>
        </w:rPr>
      </w:pPr>
    </w:p>
    <w:p w:rsidR="00FD45DA" w:rsidRPr="00804F06" w:rsidRDefault="00FD45DA" w:rsidP="00FD45DA">
      <w:pPr>
        <w:spacing w:after="0" w:line="240" w:lineRule="auto"/>
        <w:rPr>
          <w:rFonts w:ascii="Times New Roman" w:hAnsi="Times New Roman"/>
          <w:sz w:val="20"/>
          <w:szCs w:val="20"/>
        </w:rPr>
      </w:pPr>
      <w:r w:rsidRPr="00804F06">
        <w:rPr>
          <w:rFonts w:ascii="Times New Roman" w:hAnsi="Times New Roman"/>
          <w:b/>
          <w:sz w:val="20"/>
          <w:szCs w:val="20"/>
        </w:rPr>
        <w:t>Kata Kunci:</w:t>
      </w:r>
      <w:r w:rsidRPr="00804F06">
        <w:rPr>
          <w:rFonts w:ascii="Times New Roman" w:hAnsi="Times New Roman"/>
          <w:sz w:val="20"/>
          <w:szCs w:val="20"/>
        </w:rPr>
        <w:t xml:space="preserve"> </w:t>
      </w:r>
      <w:r>
        <w:rPr>
          <w:rFonts w:ascii="Times New Roman" w:hAnsi="Times New Roman"/>
          <w:sz w:val="20"/>
          <w:szCs w:val="20"/>
        </w:rPr>
        <w:t>Kepatuhan, Perilaku Hidup Bersih dan Sehat (PHBS)</w:t>
      </w:r>
    </w:p>
    <w:p w:rsidR="00FD45DA" w:rsidRPr="00804F06" w:rsidRDefault="00FD45DA" w:rsidP="00FD45DA">
      <w:pPr>
        <w:spacing w:after="0" w:line="240" w:lineRule="auto"/>
        <w:rPr>
          <w:rFonts w:ascii="Times New Roman" w:hAnsi="Times New Roman"/>
          <w:sz w:val="20"/>
          <w:szCs w:val="20"/>
        </w:rPr>
      </w:pPr>
      <w:r>
        <w:rPr>
          <w:noProof/>
          <w:sz w:val="20"/>
          <w:szCs w:val="20"/>
        </w:rPr>
        <mc:AlternateContent>
          <mc:Choice Requires="wps">
            <w:drawing>
              <wp:anchor distT="4294967295" distB="4294967295" distL="114300" distR="114300" simplePos="0" relativeHeight="251661312" behindDoc="0" locked="0" layoutInCell="1" allowOverlap="1" wp14:anchorId="42DF9E95" wp14:editId="17D37F38">
                <wp:simplePos x="0" y="0"/>
                <wp:positionH relativeFrom="column">
                  <wp:posOffset>8890</wp:posOffset>
                </wp:positionH>
                <wp:positionV relativeFrom="paragraph">
                  <wp:posOffset>36194</wp:posOffset>
                </wp:positionV>
                <wp:extent cx="33439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439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2.85pt" to="26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">
                <o:lock v:ext="edit" shapetype="f"/>
              </v:line>
            </w:pict>
          </mc:Fallback>
        </mc:AlternateContent>
      </w:r>
    </w:p>
    <w:p w:rsidR="00FD45DA" w:rsidRPr="00804F06" w:rsidRDefault="00FD45DA" w:rsidP="00FD45DA">
      <w:pPr>
        <w:numPr>
          <w:ilvl w:val="0"/>
          <w:numId w:val="21"/>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Mahasiswa S1 Keperawatan Stikes Jayapura</w:t>
      </w:r>
    </w:p>
    <w:p w:rsidR="00FD45DA" w:rsidRPr="00804F06" w:rsidRDefault="00FD45DA" w:rsidP="00FD45DA">
      <w:pPr>
        <w:numPr>
          <w:ilvl w:val="0"/>
          <w:numId w:val="21"/>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Pembimbing Pertama</w:t>
      </w:r>
    </w:p>
    <w:p w:rsidR="00FD45DA" w:rsidRPr="00804F06" w:rsidRDefault="00FD45DA" w:rsidP="00FD45DA">
      <w:pPr>
        <w:numPr>
          <w:ilvl w:val="0"/>
          <w:numId w:val="21"/>
        </w:numPr>
        <w:spacing w:after="0" w:line="240" w:lineRule="auto"/>
        <w:ind w:left="180" w:hanging="180"/>
        <w:rPr>
          <w:rFonts w:ascii="Times New Roman" w:hAnsi="Times New Roman"/>
          <w:sz w:val="20"/>
          <w:szCs w:val="20"/>
          <w:vertAlign w:val="superscript"/>
        </w:rPr>
      </w:pPr>
      <w:r w:rsidRPr="00804F06">
        <w:rPr>
          <w:rFonts w:ascii="Times New Roman" w:hAnsi="Times New Roman"/>
          <w:sz w:val="20"/>
          <w:szCs w:val="20"/>
        </w:rPr>
        <w:t>Pembimbing Kedua</w:t>
      </w:r>
    </w:p>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 w:rsidR="00FD45DA" w:rsidRDefault="00FD45DA" w:rsidP="00FD45DA">
      <w:pPr>
        <w:spacing w:after="0"/>
        <w:jc w:val="center"/>
        <w:rPr>
          <w:rFonts w:ascii="Times New Roman" w:hAnsi="Times New Roman"/>
          <w:b/>
          <w:sz w:val="24"/>
          <w:szCs w:val="24"/>
        </w:rPr>
      </w:pPr>
      <w:r w:rsidRPr="00E873D5">
        <w:rPr>
          <w:rFonts w:ascii="Times New Roman" w:hAnsi="Times New Roman"/>
          <w:b/>
          <w:sz w:val="24"/>
          <w:szCs w:val="24"/>
        </w:rPr>
        <w:lastRenderedPageBreak/>
        <w:t>DESCRIPTION OF COMMUNITY BEHAVIOR ABOUT BEHAVIOR CLEAN AND HEALTHY LIVING IN RT 03 KAMPUNG YOBEH</w:t>
      </w:r>
      <w:r>
        <w:rPr>
          <w:rFonts w:ascii="Times New Roman" w:hAnsi="Times New Roman"/>
          <w:b/>
          <w:sz w:val="24"/>
          <w:szCs w:val="24"/>
        </w:rPr>
        <w:t xml:space="preserve"> SENTANI DISTRICT</w:t>
      </w:r>
    </w:p>
    <w:p w:rsidR="00FD45DA" w:rsidRPr="00E873D5" w:rsidRDefault="00FD45DA" w:rsidP="00FD45DA">
      <w:pPr>
        <w:spacing w:after="0"/>
        <w:jc w:val="center"/>
        <w:rPr>
          <w:rFonts w:ascii="Times New Roman" w:hAnsi="Times New Roman"/>
          <w:b/>
          <w:sz w:val="24"/>
          <w:szCs w:val="24"/>
        </w:rPr>
      </w:pPr>
      <w:r w:rsidRPr="00E873D5">
        <w:rPr>
          <w:rFonts w:ascii="Times New Roman" w:hAnsi="Times New Roman"/>
          <w:b/>
          <w:sz w:val="24"/>
          <w:szCs w:val="24"/>
        </w:rPr>
        <w:t>JAYAPURA REGENCY</w:t>
      </w:r>
    </w:p>
    <w:p w:rsidR="00FD45DA" w:rsidRPr="0048578A" w:rsidRDefault="00FD45DA" w:rsidP="00FD45DA">
      <w:pPr>
        <w:spacing w:after="0" w:line="240" w:lineRule="auto"/>
        <w:jc w:val="center"/>
        <w:rPr>
          <w:rFonts w:ascii="Times New Roman" w:hAnsi="Times New Roman"/>
          <w:b/>
          <w:sz w:val="24"/>
          <w:szCs w:val="24"/>
        </w:rPr>
      </w:pPr>
    </w:p>
    <w:p w:rsidR="00FD45DA" w:rsidRPr="00F075D4" w:rsidRDefault="00FD45DA" w:rsidP="00FD45DA">
      <w:pPr>
        <w:jc w:val="center"/>
        <w:rPr>
          <w:rFonts w:ascii="Times New Roman" w:hAnsi="Times New Roman"/>
          <w:b/>
          <w:sz w:val="24"/>
          <w:szCs w:val="24"/>
        </w:rPr>
      </w:pPr>
      <w:r>
        <w:rPr>
          <w:rFonts w:ascii="Times New Roman" w:hAnsi="Times New Roman"/>
          <w:b/>
          <w:sz w:val="24"/>
          <w:szCs w:val="24"/>
        </w:rPr>
        <w:t>Kasmira Bawi</w:t>
      </w:r>
      <w:r w:rsidRPr="00C33D35">
        <w:rPr>
          <w:rFonts w:ascii="Times New Roman" w:hAnsi="Times New Roman"/>
          <w:b/>
          <w:sz w:val="24"/>
          <w:szCs w:val="24"/>
          <w:vertAlign w:val="superscript"/>
        </w:rPr>
        <w:t>1</w:t>
      </w:r>
      <w:r w:rsidRPr="00C33D35">
        <w:rPr>
          <w:rFonts w:ascii="Times New Roman" w:hAnsi="Times New Roman"/>
          <w:b/>
          <w:sz w:val="24"/>
          <w:szCs w:val="24"/>
        </w:rPr>
        <w:t xml:space="preserve">, </w:t>
      </w:r>
      <w:r>
        <w:rPr>
          <w:rFonts w:ascii="Times New Roman" w:hAnsi="Times New Roman"/>
          <w:b/>
          <w:sz w:val="24"/>
          <w:szCs w:val="24"/>
        </w:rPr>
        <w:t>Nurhidayah Amir</w:t>
      </w:r>
      <w:r w:rsidRPr="00C33D35">
        <w:rPr>
          <w:rFonts w:ascii="Times New Roman" w:hAnsi="Times New Roman"/>
          <w:b/>
          <w:sz w:val="24"/>
          <w:szCs w:val="24"/>
          <w:vertAlign w:val="superscript"/>
        </w:rPr>
        <w:t>2</w:t>
      </w:r>
      <w:r w:rsidRPr="00C33D35">
        <w:rPr>
          <w:rFonts w:ascii="Times New Roman" w:hAnsi="Times New Roman"/>
          <w:b/>
          <w:sz w:val="24"/>
          <w:szCs w:val="24"/>
        </w:rPr>
        <w:t xml:space="preserve">, </w:t>
      </w:r>
      <w:r>
        <w:rPr>
          <w:rFonts w:ascii="Times New Roman" w:hAnsi="Times New Roman"/>
          <w:b/>
          <w:sz w:val="24"/>
          <w:szCs w:val="24"/>
        </w:rPr>
        <w:t>Arvia</w:t>
      </w:r>
      <w:r w:rsidRPr="00C33D35">
        <w:rPr>
          <w:rFonts w:ascii="Times New Roman" w:hAnsi="Times New Roman"/>
          <w:b/>
          <w:sz w:val="24"/>
          <w:szCs w:val="24"/>
          <w:vertAlign w:val="superscript"/>
        </w:rPr>
        <w:t>3</w:t>
      </w:r>
    </w:p>
    <w:p w:rsidR="00FD45DA" w:rsidRPr="00E873D5" w:rsidRDefault="00FD45DA" w:rsidP="00FD45DA">
      <w:pPr>
        <w:jc w:val="center"/>
        <w:rPr>
          <w:rFonts w:ascii="Times New Roman" w:hAnsi="Times New Roman"/>
          <w:b/>
          <w:sz w:val="24"/>
          <w:szCs w:val="24"/>
        </w:rPr>
      </w:pPr>
      <w:r w:rsidRPr="00E873D5">
        <w:rPr>
          <w:rFonts w:ascii="Times New Roman" w:hAnsi="Times New Roman"/>
          <w:b/>
          <w:sz w:val="24"/>
          <w:szCs w:val="24"/>
        </w:rPr>
        <w:t>ABSTRACT</w:t>
      </w:r>
    </w:p>
    <w:p w:rsidR="00FD45DA" w:rsidRPr="00E873D5" w:rsidRDefault="00FD45DA" w:rsidP="00FD45DA">
      <w:pPr>
        <w:jc w:val="both"/>
        <w:rPr>
          <w:rFonts w:ascii="Times New Roman" w:hAnsi="Times New Roman"/>
        </w:rPr>
      </w:pPr>
      <w:r w:rsidRPr="00E873D5">
        <w:rPr>
          <w:rFonts w:ascii="Times New Roman" w:hAnsi="Times New Roman"/>
          <w:b/>
        </w:rPr>
        <w:t>Background</w:t>
      </w:r>
      <w:r w:rsidRPr="00E873D5">
        <w:rPr>
          <w:rFonts w:ascii="Times New Roman" w:hAnsi="Times New Roman"/>
        </w:rPr>
        <w:t xml:space="preserve">: Clean and healthy living behavior (PHBS) is a form of embodiment of a healthy life orientation in the aims to improve, maintain and protect their health life orientation in the culture of individuals, families, and communities that aims to improve, maintain and </w:t>
      </w:r>
      <w:r w:rsidRPr="00E873D5">
        <w:rPr>
          <w:rStyle w:val="y2iqfc"/>
          <w:rFonts w:ascii="Times New Roman" w:hAnsi="Times New Roman"/>
          <w:color w:val="202124"/>
          <w:sz w:val="20"/>
          <w:szCs w:val="20"/>
          <w:lang w:val="en"/>
        </w:rPr>
        <w:t xml:space="preserve">protect their health both physically, mentally, spiritually and socially. </w:t>
      </w:r>
      <w:r w:rsidRPr="00E873D5">
        <w:rPr>
          <w:rStyle w:val="y2iqfc"/>
          <w:rFonts w:ascii="Times New Roman" w:hAnsi="Times New Roman"/>
          <w:b/>
          <w:color w:val="202124"/>
          <w:sz w:val="20"/>
          <w:szCs w:val="20"/>
          <w:lang w:val="en"/>
        </w:rPr>
        <w:t>Objectives</w:t>
      </w:r>
      <w:r w:rsidRPr="00E873D5">
        <w:rPr>
          <w:rStyle w:val="y2iqfc"/>
          <w:rFonts w:ascii="Times New Roman" w:hAnsi="Times New Roman"/>
          <w:color w:val="202124"/>
          <w:sz w:val="20"/>
          <w:szCs w:val="20"/>
          <w:lang w:val="en"/>
        </w:rPr>
        <w:t>: To find out the description of community behavior regarding a clean and healthy lifestyle (PHBS) in RT 03 Yobeh village, Sen</w:t>
      </w:r>
      <w:r>
        <w:rPr>
          <w:rStyle w:val="y2iqfc"/>
          <w:rFonts w:ascii="Times New Roman" w:hAnsi="Times New Roman"/>
          <w:color w:val="202124"/>
          <w:sz w:val="20"/>
          <w:szCs w:val="20"/>
          <w:lang w:val="en"/>
        </w:rPr>
        <w:t>tani district, Jayapura regency</w:t>
      </w:r>
      <w:r w:rsidRPr="00E873D5">
        <w:rPr>
          <w:rStyle w:val="y2iqfc"/>
          <w:rFonts w:ascii="Times New Roman" w:hAnsi="Times New Roman"/>
          <w:color w:val="202124"/>
          <w:sz w:val="20"/>
          <w:szCs w:val="20"/>
          <w:lang w:val="en"/>
        </w:rPr>
        <w:t xml:space="preserve">. </w:t>
      </w:r>
      <w:r w:rsidRPr="00EE3CAC">
        <w:rPr>
          <w:rStyle w:val="y2iqfc"/>
          <w:rFonts w:ascii="Times New Roman" w:hAnsi="Times New Roman"/>
          <w:b/>
          <w:color w:val="202124"/>
          <w:sz w:val="20"/>
          <w:szCs w:val="20"/>
          <w:lang w:val="en"/>
        </w:rPr>
        <w:t>Methods</w:t>
      </w:r>
      <w:r w:rsidRPr="00E873D5">
        <w:rPr>
          <w:rStyle w:val="y2iqfc"/>
          <w:rFonts w:ascii="Times New Roman" w:hAnsi="Times New Roman"/>
          <w:color w:val="202124"/>
          <w:sz w:val="20"/>
          <w:szCs w:val="20"/>
          <w:lang w:val="en"/>
        </w:rPr>
        <w:t xml:space="preserve">: This study used a quantitative descriptive method. In July 2021. The research sample amounted to 30 people using the accidental sampling technique. The questionnaire used was 30 questions . Univariate analysis using percentage. </w:t>
      </w:r>
      <w:r w:rsidRPr="00EE3CAC">
        <w:rPr>
          <w:rStyle w:val="y2iqfc"/>
          <w:rFonts w:ascii="Times New Roman" w:hAnsi="Times New Roman"/>
          <w:b/>
          <w:color w:val="202124"/>
          <w:sz w:val="20"/>
          <w:szCs w:val="20"/>
          <w:lang w:val="en"/>
        </w:rPr>
        <w:t>Result</w:t>
      </w:r>
      <w:r w:rsidRPr="00E873D5">
        <w:rPr>
          <w:rStyle w:val="y2iqfc"/>
          <w:rFonts w:ascii="Times New Roman" w:hAnsi="Times New Roman"/>
          <w:color w:val="202124"/>
          <w:sz w:val="20"/>
          <w:szCs w:val="20"/>
          <w:lang w:val="en"/>
        </w:rPr>
        <w:t xml:space="preserve">: Clean and healthy living behavior (PHBS) is categorized as good (50%), sufficient (36.7%) and less (13.3%). </w:t>
      </w:r>
      <w:r w:rsidRPr="00EE3CAC">
        <w:rPr>
          <w:rStyle w:val="y2iqfc"/>
          <w:rFonts w:ascii="Times New Roman" w:hAnsi="Times New Roman"/>
          <w:b/>
          <w:color w:val="202124"/>
          <w:sz w:val="20"/>
          <w:szCs w:val="20"/>
          <w:lang w:val="en"/>
        </w:rPr>
        <w:t>Conclusion</w:t>
      </w:r>
      <w:r w:rsidRPr="00E873D5">
        <w:rPr>
          <w:rStyle w:val="y2iqfc"/>
          <w:rFonts w:ascii="Times New Roman" w:hAnsi="Times New Roman"/>
          <w:color w:val="202124"/>
          <w:sz w:val="20"/>
          <w:szCs w:val="20"/>
          <w:lang w:val="en"/>
        </w:rPr>
        <w:t>: From the results of the study, it is known that the clean and</w:t>
      </w:r>
      <w:r w:rsidRPr="00E873D5">
        <w:rPr>
          <w:rStyle w:val="y2iqfc"/>
          <w:rFonts w:ascii="Times New Roman" w:hAnsi="Times New Roman"/>
          <w:color w:val="202124"/>
          <w:sz w:val="42"/>
          <w:szCs w:val="42"/>
          <w:lang w:val="en"/>
        </w:rPr>
        <w:t xml:space="preserve"> </w:t>
      </w:r>
      <w:r w:rsidRPr="00E873D5">
        <w:rPr>
          <w:rStyle w:val="y2iqfc"/>
          <w:rFonts w:ascii="Times New Roman" w:hAnsi="Times New Roman"/>
          <w:color w:val="202124"/>
          <w:sz w:val="20"/>
          <w:szCs w:val="20"/>
          <w:lang w:val="en"/>
        </w:rPr>
        <w:t>healthy living behavior of the Yobeh village community is in the good category.</w:t>
      </w:r>
    </w:p>
    <w:p w:rsidR="00FD45DA" w:rsidRDefault="00FD45DA" w:rsidP="00FD45DA"/>
    <w:p w:rsidR="00FD45DA" w:rsidRPr="002E0697" w:rsidRDefault="00FD45DA" w:rsidP="00FD45DA">
      <w:pPr>
        <w:rPr>
          <w:rFonts w:ascii="Times New Roman" w:hAnsi="Times New Roman"/>
          <w:u w:val="single"/>
        </w:rPr>
      </w:pPr>
      <w:r w:rsidRPr="002E0697">
        <w:rPr>
          <w:rFonts w:ascii="Times New Roman" w:hAnsi="Times New Roman"/>
          <w:u w:val="single"/>
        </w:rPr>
        <w:t>Keywords: Compliance, Clean and Healthy Life Behavior (PHBS)</w:t>
      </w:r>
    </w:p>
    <w:p w:rsidR="00FD45DA" w:rsidRDefault="00FD45DA" w:rsidP="00FD45DA">
      <w:pPr>
        <w:spacing w:after="0"/>
        <w:rPr>
          <w:rFonts w:ascii="Times New Roman" w:hAnsi="Times New Roman"/>
        </w:rPr>
      </w:pPr>
      <w:r>
        <w:rPr>
          <w:rFonts w:ascii="Times New Roman" w:hAnsi="Times New Roman"/>
          <w:vertAlign w:val="superscript"/>
        </w:rPr>
        <w:t>1</w:t>
      </w:r>
      <w:r>
        <w:rPr>
          <w:rFonts w:ascii="Times New Roman" w:hAnsi="Times New Roman"/>
        </w:rPr>
        <w:t>Nursing Student of STIKES Jayapura</w:t>
      </w:r>
    </w:p>
    <w:p w:rsidR="00FD45DA" w:rsidRDefault="00FD45DA" w:rsidP="00FD45DA">
      <w:pPr>
        <w:spacing w:after="0"/>
        <w:rPr>
          <w:rFonts w:ascii="Times New Roman" w:hAnsi="Times New Roman"/>
        </w:rPr>
      </w:pPr>
      <w:r>
        <w:rPr>
          <w:rFonts w:ascii="Times New Roman" w:hAnsi="Times New Roman"/>
          <w:vertAlign w:val="superscript"/>
        </w:rPr>
        <w:t>2</w:t>
      </w:r>
      <w:r>
        <w:rPr>
          <w:rFonts w:ascii="Times New Roman" w:hAnsi="Times New Roman"/>
        </w:rPr>
        <w:t>First advisor</w:t>
      </w:r>
    </w:p>
    <w:p w:rsidR="00FD45DA" w:rsidRDefault="00FD45DA" w:rsidP="00FD45DA">
      <w:pPr>
        <w:spacing w:after="0"/>
        <w:rPr>
          <w:rFonts w:ascii="Times New Roman" w:hAnsi="Times New Roman"/>
        </w:rPr>
      </w:pPr>
      <w:r>
        <w:rPr>
          <w:rFonts w:ascii="Times New Roman" w:hAnsi="Times New Roman"/>
          <w:vertAlign w:val="superscript"/>
        </w:rPr>
        <w:t>3</w:t>
      </w:r>
      <w:r>
        <w:rPr>
          <w:rFonts w:ascii="Times New Roman" w:hAnsi="Times New Roman"/>
        </w:rPr>
        <w:t>Second advisor</w:t>
      </w:r>
    </w:p>
    <w:p w:rsidR="00FD45DA" w:rsidRDefault="00FD45DA" w:rsidP="00FD45DA">
      <w:pPr>
        <w:spacing w:after="0"/>
        <w:rPr>
          <w:rFonts w:ascii="Times New Roman" w:hAnsi="Times New Roman"/>
        </w:rPr>
      </w:pPr>
    </w:p>
    <w:p w:rsidR="00FD45DA" w:rsidRDefault="00FD45DA" w:rsidP="00FD45DA">
      <w:pPr>
        <w:spacing w:after="0"/>
        <w:rPr>
          <w:rFonts w:ascii="Times New Roman" w:hAnsi="Times New Roman"/>
        </w:rPr>
      </w:pPr>
    </w:p>
    <w:p w:rsidR="00FD45DA" w:rsidRDefault="00FD45DA" w:rsidP="00FD45DA">
      <w:pPr>
        <w:spacing w:after="0"/>
        <w:ind w:left="142"/>
        <w:jc w:val="both"/>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pPr>
    </w:p>
    <w:p w:rsidR="00FD45DA" w:rsidRDefault="00FD45DA" w:rsidP="00FD45DA">
      <w:pPr>
        <w:spacing w:after="0"/>
        <w:ind w:left="142"/>
        <w:rPr>
          <w:rFonts w:ascii="Times New Roman" w:hAnsi="Times New Roman" w:cs="Times New Roman"/>
          <w:b/>
          <w:sz w:val="24"/>
          <w:szCs w:val="24"/>
        </w:rPr>
        <w:sectPr w:rsidR="00FD45DA" w:rsidSect="00FD45DA">
          <w:type w:val="continuous"/>
          <w:pgSz w:w="12240" w:h="15840"/>
          <w:pgMar w:top="1440" w:right="1440" w:bottom="1440" w:left="1440" w:header="720" w:footer="720" w:gutter="0"/>
          <w:cols w:space="720"/>
          <w:docGrid w:linePitch="360"/>
        </w:sectPr>
      </w:pPr>
    </w:p>
    <w:p w:rsidR="00A757E2" w:rsidRPr="00FD45DA" w:rsidRDefault="00A757E2" w:rsidP="00FD45DA">
      <w:pPr>
        <w:spacing w:after="0"/>
        <w:ind w:left="142"/>
        <w:rPr>
          <w:rFonts w:ascii="Times New Roman" w:hAnsi="Times New Roman" w:cs="Times New Roman"/>
          <w:b/>
          <w:sz w:val="24"/>
          <w:szCs w:val="24"/>
        </w:rPr>
      </w:pPr>
      <w:r w:rsidRPr="00FD45DA">
        <w:rPr>
          <w:rFonts w:ascii="Times New Roman" w:hAnsi="Times New Roman" w:cs="Times New Roman"/>
          <w:b/>
          <w:sz w:val="24"/>
          <w:szCs w:val="24"/>
        </w:rPr>
        <w:t>Latar Belakang</w:t>
      </w:r>
    </w:p>
    <w:p w:rsidR="00A757E2" w:rsidRPr="00ED3B71" w:rsidRDefault="00A757E2" w:rsidP="001B4B16">
      <w:pPr>
        <w:pStyle w:val="ListParagraph"/>
        <w:spacing w:after="0"/>
        <w:ind w:left="360"/>
        <w:rPr>
          <w:rFonts w:ascii="Times New Roman" w:hAnsi="Times New Roman" w:cs="Times New Roman"/>
          <w:b/>
          <w:sz w:val="24"/>
          <w:szCs w:val="24"/>
        </w:rPr>
      </w:pP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highlight w:val="black"/>
        </w:rPr>
      </w:pPr>
      <w:r w:rsidRPr="00ED3B71">
        <w:rPr>
          <w:rFonts w:ascii="Times New Roman" w:hAnsi="Times New Roman" w:cs="Times New Roman"/>
          <w:sz w:val="24"/>
          <w:szCs w:val="24"/>
        </w:rPr>
        <w:t>Perilaku hidup bersih dan sehat (PHBS) adalah bentuk perwujudan orientasi hidup sehat dalam budaya perorangan, keluarga, dan masyarakat yang bertujuan untuk meningkatkan, memelihara dan melindungi kesehatannya baik secara fisik, mental, spiritual maupun sosial (Kemensos RI</w:t>
      </w:r>
      <w:r w:rsidRPr="00ED3B71">
        <w:rPr>
          <w:rFonts w:ascii="Times New Roman" w:hAnsi="Times New Roman" w:cs="Times New Roman"/>
          <w:sz w:val="24"/>
          <w:szCs w:val="24"/>
          <w:lang w:val="id-ID"/>
        </w:rPr>
        <w:t>, 20</w:t>
      </w:r>
      <w:r w:rsidRPr="00ED3B71">
        <w:rPr>
          <w:rFonts w:ascii="Times New Roman" w:hAnsi="Times New Roman" w:cs="Times New Roman"/>
          <w:sz w:val="24"/>
          <w:szCs w:val="24"/>
        </w:rPr>
        <w:t>20).</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rPr>
        <w:t>Gerakan Perilaku Hidup Bersih dan Sehat (PHBS) merupakan ujung tombak untuk pembangunan kesehatan dalam rangka meningkatkan perilaku hidup sehat masyarakat dimana pemberdayaan PHBS harus dimulai dari tatanan rumah tangga, karena keluarga sehat menjadi aset pembangunan bangsa (Rosidin, 2020).</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rPr>
        <w:t xml:space="preserve">Data dari </w:t>
      </w:r>
      <w:r w:rsidRPr="00ED3B71">
        <w:rPr>
          <w:rFonts w:ascii="Times New Roman" w:hAnsi="Times New Roman" w:cs="Times New Roman"/>
          <w:i/>
          <w:sz w:val="24"/>
          <w:szCs w:val="24"/>
        </w:rPr>
        <w:t>World Health Organization</w:t>
      </w:r>
      <w:r w:rsidRPr="00ED3B71">
        <w:rPr>
          <w:rFonts w:ascii="Times New Roman" w:hAnsi="Times New Roman" w:cs="Times New Roman"/>
          <w:sz w:val="24"/>
          <w:szCs w:val="24"/>
        </w:rPr>
        <w:t xml:space="preserve"> (WHO),  pada tahun 2016 setiap tahunnya sekitar 2,2 juta orang di negara-negara berkembang meninggal dunia akibat berbagai penyakit yang disebabkan oleh tingkat sanitasi dan </w:t>
      </w:r>
      <w:r w:rsidRPr="00ED3B71">
        <w:rPr>
          <w:rFonts w:ascii="Times New Roman" w:hAnsi="Times New Roman" w:cs="Times New Roman"/>
          <w:i/>
          <w:sz w:val="24"/>
          <w:szCs w:val="24"/>
        </w:rPr>
        <w:t xml:space="preserve">hygiene </w:t>
      </w:r>
      <w:r w:rsidRPr="00ED3B71">
        <w:rPr>
          <w:rFonts w:ascii="Times New Roman" w:hAnsi="Times New Roman" w:cs="Times New Roman"/>
          <w:sz w:val="24"/>
          <w:szCs w:val="24"/>
        </w:rPr>
        <w:t xml:space="preserve">yang buruk. WHO merangking negara-negara dengan sanitasi terburuk di dunia dan Indonesia menduduki peringkat ke-3. </w:t>
      </w:r>
      <w:r w:rsidRPr="00ED3B71">
        <w:rPr>
          <w:rFonts w:ascii="Times New Roman" w:hAnsi="Times New Roman" w:cs="Times New Roman"/>
          <w:sz w:val="24"/>
          <w:szCs w:val="24"/>
          <w:lang w:val="id-ID"/>
        </w:rPr>
        <w:t>Terdapat bukti bahwa pelayanan sanitasi yang</w:t>
      </w:r>
      <w:r w:rsidRPr="00ED3B71">
        <w:rPr>
          <w:rFonts w:ascii="Times New Roman" w:hAnsi="Times New Roman" w:cs="Times New Roman"/>
          <w:sz w:val="24"/>
          <w:szCs w:val="24"/>
        </w:rPr>
        <w:t xml:space="preserve"> tidak </w:t>
      </w:r>
      <w:r w:rsidRPr="00ED3B71">
        <w:rPr>
          <w:rFonts w:ascii="Times New Roman" w:hAnsi="Times New Roman" w:cs="Times New Roman"/>
          <w:sz w:val="24"/>
          <w:szCs w:val="24"/>
          <w:lang w:val="id-ID"/>
        </w:rPr>
        <w:t xml:space="preserve"> memadai, persediaan air yang </w:t>
      </w:r>
      <w:r w:rsidRPr="00ED3B71">
        <w:rPr>
          <w:rFonts w:ascii="Times New Roman" w:hAnsi="Times New Roman" w:cs="Times New Roman"/>
          <w:sz w:val="24"/>
          <w:szCs w:val="24"/>
        </w:rPr>
        <w:t xml:space="preserve">tidak </w:t>
      </w:r>
      <w:r w:rsidRPr="00ED3B71">
        <w:rPr>
          <w:rFonts w:ascii="Times New Roman" w:hAnsi="Times New Roman" w:cs="Times New Roman"/>
          <w:sz w:val="24"/>
          <w:szCs w:val="24"/>
          <w:lang w:val="id-ID"/>
        </w:rPr>
        <w:t xml:space="preserve">aman, </w:t>
      </w:r>
      <w:r w:rsidRPr="00ED3B71">
        <w:rPr>
          <w:rFonts w:ascii="Times New Roman" w:hAnsi="Times New Roman" w:cs="Times New Roman"/>
          <w:sz w:val="24"/>
          <w:szCs w:val="24"/>
        </w:rPr>
        <w:t xml:space="preserve">dan </w:t>
      </w:r>
      <w:r w:rsidRPr="00ED3B71">
        <w:rPr>
          <w:rFonts w:ascii="Times New Roman" w:hAnsi="Times New Roman" w:cs="Times New Roman"/>
          <w:sz w:val="24"/>
          <w:szCs w:val="24"/>
          <w:lang w:val="id-ID"/>
        </w:rPr>
        <w:t xml:space="preserve">sistem pembuangan sampah serta pendidikan </w:t>
      </w:r>
      <w:r w:rsidRPr="00ED3B71">
        <w:rPr>
          <w:rFonts w:ascii="Times New Roman" w:hAnsi="Times New Roman" w:cs="Times New Roman"/>
          <w:i/>
          <w:sz w:val="24"/>
          <w:szCs w:val="24"/>
          <w:lang w:val="id-ID"/>
        </w:rPr>
        <w:t xml:space="preserve">hygiene </w:t>
      </w:r>
      <w:r w:rsidRPr="00ED3B71">
        <w:rPr>
          <w:rFonts w:ascii="Times New Roman" w:hAnsi="Times New Roman" w:cs="Times New Roman"/>
          <w:sz w:val="24"/>
          <w:szCs w:val="24"/>
          <w:lang w:val="id-ID"/>
        </w:rPr>
        <w:t xml:space="preserve">dapat menekan angka kematian akibat diare sampai 65%, serta penyakit-penyakit lainnya sebanyak 26%. </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rPr>
        <w:t xml:space="preserve">Berdasarkan data Kementerian Kesehatan Indonesia tahun 2018, cakupan PHBS di daerah masih rendah, </w:t>
      </w:r>
      <w:r w:rsidRPr="00ED3B71">
        <w:rPr>
          <w:rFonts w:ascii="Times New Roman" w:hAnsi="Times New Roman" w:cs="Times New Roman"/>
          <w:sz w:val="24"/>
          <w:szCs w:val="24"/>
          <w:lang w:val="id-ID"/>
        </w:rPr>
        <w:t>masyarakat</w:t>
      </w:r>
      <w:r w:rsidRPr="00ED3B71">
        <w:rPr>
          <w:rFonts w:ascii="Times New Roman" w:hAnsi="Times New Roman" w:cs="Times New Roman"/>
          <w:sz w:val="24"/>
          <w:szCs w:val="24"/>
        </w:rPr>
        <w:t xml:space="preserve"> yang telah melaksanakan PHBS hanya 35,8% sedangkan target nasional adalah 70% di tahun 2018. Kementerian Kesehatan tahun 2015-2019, target PHBS sebesar 80%. Persentase rumah tangga yang mempraktikkan</w:t>
      </w:r>
      <w:r w:rsidRPr="00ED3B71">
        <w:rPr>
          <w:rFonts w:ascii="Times New Roman" w:hAnsi="Times New Roman" w:cs="Times New Roman"/>
          <w:sz w:val="24"/>
          <w:szCs w:val="24"/>
          <w:lang w:val="id-ID"/>
        </w:rPr>
        <w:t xml:space="preserve"> ber-perilaku Hidup Bersih dan sehat</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w:t>
      </w:r>
      <w:r w:rsidRPr="00ED3B71">
        <w:rPr>
          <w:rFonts w:ascii="Times New Roman" w:hAnsi="Times New Roman" w:cs="Times New Roman"/>
          <w:sz w:val="24"/>
          <w:szCs w:val="24"/>
        </w:rPr>
        <w:t>PHBS</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Secara Nasional, 10 kabupaten/kota dengan prevalensi Perilaku Hidup Bersihdan Sehat terendah adalah Raja Ampat (0%), Supiori (0%), Gayo Lues (1,3%), Kepulauan Mentawai (1,4%), Nias Selatan (1,8%), Jayawijaya (2,1%), Paniai (2,1%), Nagan Raya (2,2%), Nias (3,0%), dan Timor Tengah Selatan (3,8%).</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lang w:val="id-ID"/>
        </w:rPr>
        <w:t>Data</w:t>
      </w:r>
      <w:r w:rsidRPr="00ED3B71">
        <w:rPr>
          <w:rFonts w:ascii="Times New Roman" w:hAnsi="Times New Roman" w:cs="Times New Roman"/>
          <w:sz w:val="24"/>
          <w:szCs w:val="24"/>
        </w:rPr>
        <w:t xml:space="preserve"> RISKESDAS 2018 secara nasional,</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penduduk yang telah menenuhi kriteria PHBS baik sebesar 38,7</w:t>
      </w:r>
      <w:r w:rsidRPr="00ED3B71">
        <w:rPr>
          <w:rFonts w:ascii="Times New Roman" w:hAnsi="Times New Roman" w:cs="Times New Roman"/>
          <w:sz w:val="24"/>
          <w:szCs w:val="24"/>
          <w:lang w:val="id-ID"/>
        </w:rPr>
        <w:t xml:space="preserve">%. Terdapat lima </w:t>
      </w:r>
      <w:r w:rsidRPr="00ED3B71">
        <w:rPr>
          <w:rFonts w:ascii="Times New Roman" w:hAnsi="Times New Roman" w:cs="Times New Roman"/>
          <w:sz w:val="24"/>
          <w:szCs w:val="24"/>
        </w:rPr>
        <w:t>p</w:t>
      </w:r>
      <w:r w:rsidRPr="00ED3B71">
        <w:rPr>
          <w:rFonts w:ascii="Times New Roman" w:hAnsi="Times New Roman" w:cs="Times New Roman"/>
          <w:sz w:val="24"/>
          <w:szCs w:val="24"/>
          <w:lang w:val="id-ID"/>
        </w:rPr>
        <w:t>rovinsi pencapaian di atas angka nasional yaitu di Yogyakarta (59,4%), Bali (53,7%), Kalimatan Timur (52,4%), Jawa Tengah (51,2%), dan Sulawesi Utara (50,4%). Sedangkan Provinsi dengan pencapaian PHBS terendah berturut-turut adalah Gorontalo (33,8%), Riau (30,1%), Sumatra Barat (28,2%), Nusa Tenggara Timur (26,8%), Papua (24,4%)</w:t>
      </w:r>
      <w:r w:rsidRPr="00ED3B71">
        <w:rPr>
          <w:rFonts w:ascii="Times New Roman" w:hAnsi="Times New Roman" w:cs="Times New Roman"/>
          <w:sz w:val="24"/>
          <w:szCs w:val="24"/>
          <w:lang w:val="en-ID"/>
        </w:rPr>
        <w:t>.</w:t>
      </w:r>
      <w:r w:rsidRPr="00ED3B71">
        <w:rPr>
          <w:rFonts w:ascii="Times New Roman" w:hAnsi="Times New Roman" w:cs="Times New Roman"/>
          <w:sz w:val="24"/>
          <w:szCs w:val="24"/>
          <w:lang w:val="id-ID"/>
        </w:rPr>
        <w:t xml:space="preserve"> </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lang w:val="id-ID"/>
        </w:rPr>
        <w:t>Data yang diperoleh dari Dinas Kesehatan Pro</w:t>
      </w:r>
      <w:r w:rsidRPr="00ED3B71">
        <w:rPr>
          <w:rFonts w:ascii="Times New Roman" w:hAnsi="Times New Roman" w:cs="Times New Roman"/>
          <w:sz w:val="24"/>
          <w:szCs w:val="24"/>
          <w:lang w:val="en-ID"/>
        </w:rPr>
        <w:t>v</w:t>
      </w:r>
      <w:r w:rsidRPr="00ED3B71">
        <w:rPr>
          <w:rFonts w:ascii="Times New Roman" w:hAnsi="Times New Roman" w:cs="Times New Roman"/>
          <w:sz w:val="24"/>
          <w:szCs w:val="24"/>
          <w:lang w:val="id-ID"/>
        </w:rPr>
        <w:t>insi Papua 2018 dalam pelaksanaan program PHBS mencapai 37,44%. Sedangkan target tahun 2019 adalah 58,500 buah. Dari pencapaian tersebut jelas bahwa masih terdapat sekitar 45% rumah tangga yang belum memperaktikkan PHBS, sekitar 30% desa siaga belum aktif, dan 13.500 buah (18,75%) poskesdes belum beroperasi (diasumsikan terdapat 72.000 poskesdes)</w:t>
      </w:r>
      <w:r w:rsidRPr="00ED3B71">
        <w:rPr>
          <w:rFonts w:ascii="Times New Roman" w:hAnsi="Times New Roman" w:cs="Times New Roman"/>
          <w:sz w:val="24"/>
          <w:szCs w:val="24"/>
        </w:rPr>
        <w:t>.</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lang w:val="id-ID"/>
        </w:rPr>
        <w:t>Data dari Dinas Kesehatan Kabupaten Jayapura Papua (PHBS) di Kabupaten Jayapura selama tahun 201</w:t>
      </w:r>
      <w:r w:rsidRPr="00ED3B71">
        <w:rPr>
          <w:rFonts w:ascii="Times New Roman" w:hAnsi="Times New Roman" w:cs="Times New Roman"/>
          <w:sz w:val="24"/>
          <w:szCs w:val="24"/>
        </w:rPr>
        <w:t>9</w:t>
      </w:r>
      <w:r w:rsidRPr="00ED3B71">
        <w:rPr>
          <w:rFonts w:ascii="Times New Roman" w:hAnsi="Times New Roman" w:cs="Times New Roman"/>
          <w:sz w:val="24"/>
          <w:szCs w:val="24"/>
          <w:lang w:val="id-ID"/>
        </w:rPr>
        <w:t xml:space="preserve"> berjumlah 6.000 Rumah tangga dari 60.556 rumah tangga, dan yang ber PHBS berjumlah 2.241 Rumah Tangga, ini menunjukan 37,4% Rumah tangga yang dipantau sudah melaksanakan Perilaku Hidup Bersih dan Sehat. Kesehatan Lingkungan Rumah Sehat</w:t>
      </w:r>
      <w:r w:rsidRPr="00ED3B71">
        <w:rPr>
          <w:rFonts w:ascii="Times New Roman" w:hAnsi="Times New Roman" w:cs="Times New Roman"/>
          <w:sz w:val="24"/>
          <w:szCs w:val="24"/>
          <w:lang w:val="en-ID"/>
        </w:rPr>
        <w:t>,</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lang w:val="en-ID"/>
        </w:rPr>
        <w:t>t</w:t>
      </w:r>
      <w:r w:rsidRPr="00ED3B71">
        <w:rPr>
          <w:rFonts w:ascii="Times New Roman" w:hAnsi="Times New Roman" w:cs="Times New Roman"/>
          <w:sz w:val="24"/>
          <w:szCs w:val="24"/>
          <w:lang w:val="id-ID"/>
        </w:rPr>
        <w:t>ahun 201</w:t>
      </w:r>
      <w:r w:rsidRPr="00ED3B71">
        <w:rPr>
          <w:rFonts w:ascii="Times New Roman" w:hAnsi="Times New Roman" w:cs="Times New Roman"/>
          <w:sz w:val="24"/>
          <w:szCs w:val="24"/>
        </w:rPr>
        <w:t>7</w:t>
      </w:r>
      <w:r w:rsidRPr="00ED3B71">
        <w:rPr>
          <w:rFonts w:ascii="Times New Roman" w:hAnsi="Times New Roman" w:cs="Times New Roman"/>
          <w:sz w:val="24"/>
          <w:szCs w:val="24"/>
          <w:lang w:val="id-ID"/>
        </w:rPr>
        <w:t xml:space="preserve"> jumlah rumah tangga seluruhnya 59.345, rumah tangga yang diperiksa 6.210 dan dari yang diperiksa ditemukan rumah tangga yang sehat berjumlah 3.638. Disini terlihat bahwa 58,6% rumah tangga yang diperiksa adalah sehat. (Dinkes Kabupaten Jayapura</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 xml:space="preserve"> 201</w:t>
      </w:r>
      <w:r w:rsidRPr="00ED3B71">
        <w:rPr>
          <w:rFonts w:ascii="Times New Roman" w:hAnsi="Times New Roman" w:cs="Times New Roman"/>
          <w:sz w:val="24"/>
          <w:szCs w:val="24"/>
          <w:lang w:val="en-ID"/>
        </w:rPr>
        <w:t>8</w:t>
      </w:r>
      <w:r w:rsidRPr="00ED3B71">
        <w:rPr>
          <w:rFonts w:ascii="Times New Roman" w:hAnsi="Times New Roman" w:cs="Times New Roman"/>
          <w:sz w:val="24"/>
          <w:szCs w:val="24"/>
          <w:lang w:val="id-ID"/>
        </w:rPr>
        <w:t>).</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rPr>
        <w:t xml:space="preserve">Perilaku hidup yang bersih dan sehat merupakan faktor kedua terbesar setelah faktor lingkungan yang mempengaruhi kesehatan individu, kelompok, atau masyarakat. Perilaku ini menyangkut pengetahuan akan pentingnya </w:t>
      </w:r>
      <w:r w:rsidRPr="00ED3B71">
        <w:rPr>
          <w:rFonts w:ascii="Times New Roman" w:hAnsi="Times New Roman" w:cs="Times New Roman"/>
          <w:i/>
          <w:sz w:val="24"/>
          <w:szCs w:val="24"/>
        </w:rPr>
        <w:t>hygiene</w:t>
      </w:r>
      <w:r w:rsidRPr="00ED3B71">
        <w:rPr>
          <w:rFonts w:ascii="Times New Roman" w:hAnsi="Times New Roman" w:cs="Times New Roman"/>
          <w:sz w:val="24"/>
          <w:szCs w:val="24"/>
        </w:rPr>
        <w:t xml:space="preserve"> perorangan, sikap dalam menanggapi penyakit serta tindakan yang dilakukan dalam menghadapi suatu penyakit atau permasalahan kesehatan lainnya (Lina, 2016).</w:t>
      </w:r>
      <w:r w:rsidRPr="00ED3B71">
        <w:rPr>
          <w:rFonts w:ascii="Times New Roman" w:eastAsia="Times New Roman" w:hAnsi="Times New Roman" w:cs="Times New Roman"/>
          <w:sz w:val="24"/>
          <w:szCs w:val="24"/>
        </w:rPr>
        <w:t xml:space="preserve"> </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lang w:val="id-ID"/>
        </w:rPr>
        <w:t xml:space="preserve">Berdasarkan data awal yang </w:t>
      </w:r>
      <w:r w:rsidRPr="00ED3B71">
        <w:rPr>
          <w:rFonts w:ascii="Times New Roman" w:hAnsi="Times New Roman" w:cs="Times New Roman"/>
          <w:sz w:val="24"/>
          <w:szCs w:val="24"/>
        </w:rPr>
        <w:t>didapatkan dari kepala kampong Yobeh</w:t>
      </w:r>
      <w:r w:rsidRPr="00ED3B71">
        <w:rPr>
          <w:rFonts w:ascii="Times New Roman" w:hAnsi="Times New Roman" w:cs="Times New Roman"/>
          <w:sz w:val="24"/>
          <w:szCs w:val="24"/>
          <w:lang w:val="id-ID"/>
        </w:rPr>
        <w:t xml:space="preserve"> pada tanggal 25 Oktober 2020 di Kampung </w:t>
      </w:r>
      <w:r w:rsidRPr="00ED3B71">
        <w:rPr>
          <w:rFonts w:ascii="Times New Roman" w:hAnsi="Times New Roman" w:cs="Times New Roman"/>
          <w:sz w:val="24"/>
          <w:szCs w:val="24"/>
          <w:lang w:val="en-ID"/>
        </w:rPr>
        <w:t>Y</w:t>
      </w:r>
      <w:r w:rsidRPr="00ED3B71">
        <w:rPr>
          <w:rFonts w:ascii="Times New Roman" w:hAnsi="Times New Roman" w:cs="Times New Roman"/>
          <w:sz w:val="24"/>
          <w:szCs w:val="24"/>
          <w:lang w:val="id-ID"/>
        </w:rPr>
        <w:t>obeh R</w:t>
      </w:r>
      <w:r w:rsidRPr="00ED3B71">
        <w:rPr>
          <w:rFonts w:ascii="Times New Roman" w:hAnsi="Times New Roman" w:cs="Times New Roman"/>
          <w:sz w:val="24"/>
          <w:szCs w:val="24"/>
        </w:rPr>
        <w:t>T 03 Dis</w:t>
      </w:r>
      <w:r w:rsidRPr="00ED3B71">
        <w:rPr>
          <w:rFonts w:ascii="Times New Roman" w:hAnsi="Times New Roman" w:cs="Times New Roman"/>
          <w:sz w:val="24"/>
          <w:szCs w:val="24"/>
          <w:lang w:val="id-ID"/>
        </w:rPr>
        <w:t>trik Sentani Kabupaten Jayapura</w:t>
      </w:r>
      <w:r w:rsidRPr="00ED3B71">
        <w:rPr>
          <w:rFonts w:ascii="Times New Roman" w:hAnsi="Times New Roman" w:cs="Times New Roman"/>
          <w:sz w:val="24"/>
          <w:szCs w:val="24"/>
          <w:lang w:val="en-ID"/>
        </w:rPr>
        <w:t xml:space="preserve"> yaitu, jumlah keseluruhan Kk sebanyak 80 dengan total populasi sebanyak 327 jiwa.</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rPr>
        <w:t>Dari</w:t>
      </w:r>
      <w:r w:rsidRPr="00ED3B71">
        <w:rPr>
          <w:rFonts w:ascii="Times New Roman" w:hAnsi="Times New Roman" w:cs="Times New Roman"/>
          <w:sz w:val="24"/>
          <w:szCs w:val="24"/>
          <w:lang w:val="id-ID"/>
        </w:rPr>
        <w:t xml:space="preserve"> wawancara dengan ketua R</w:t>
      </w:r>
      <w:r w:rsidRPr="00ED3B71">
        <w:rPr>
          <w:rFonts w:ascii="Times New Roman" w:hAnsi="Times New Roman" w:cs="Times New Roman"/>
          <w:sz w:val="24"/>
          <w:szCs w:val="24"/>
        </w:rPr>
        <w:t>T</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 xml:space="preserve">03 </w:t>
      </w:r>
      <w:r w:rsidRPr="00ED3B71">
        <w:rPr>
          <w:rFonts w:ascii="Times New Roman" w:hAnsi="Times New Roman" w:cs="Times New Roman"/>
          <w:sz w:val="24"/>
          <w:szCs w:val="24"/>
          <w:lang w:val="id-ID"/>
        </w:rPr>
        <w:t xml:space="preserve">dan </w:t>
      </w:r>
      <w:r w:rsidRPr="00ED3B71">
        <w:rPr>
          <w:rFonts w:ascii="Times New Roman" w:hAnsi="Times New Roman" w:cs="Times New Roman"/>
          <w:sz w:val="24"/>
          <w:szCs w:val="24"/>
        </w:rPr>
        <w:t>lima orang masyarakat</w:t>
      </w:r>
      <w:r w:rsidRPr="00ED3B71">
        <w:rPr>
          <w:rFonts w:ascii="Times New Roman" w:hAnsi="Times New Roman" w:cs="Times New Roman"/>
          <w:sz w:val="24"/>
          <w:szCs w:val="24"/>
          <w:lang w:val="id-ID"/>
        </w:rPr>
        <w:t>, diketahui bahwa perilaku masyarakat tentang hidup bersih dan sehat pada tatana</w:t>
      </w:r>
      <w:r w:rsidRPr="00ED3B71">
        <w:rPr>
          <w:rFonts w:ascii="Times New Roman" w:hAnsi="Times New Roman" w:cs="Times New Roman"/>
          <w:sz w:val="24"/>
          <w:szCs w:val="24"/>
        </w:rPr>
        <w:t>n</w:t>
      </w:r>
      <w:r w:rsidRPr="00ED3B71">
        <w:rPr>
          <w:rFonts w:ascii="Times New Roman" w:hAnsi="Times New Roman" w:cs="Times New Roman"/>
          <w:sz w:val="24"/>
          <w:szCs w:val="24"/>
          <w:lang w:val="id-ID"/>
        </w:rPr>
        <w:t xml:space="preserve"> rumah tangga kampung </w:t>
      </w:r>
      <w:r w:rsidRPr="00ED3B71">
        <w:rPr>
          <w:rFonts w:ascii="Times New Roman" w:hAnsi="Times New Roman" w:cs="Times New Roman"/>
          <w:sz w:val="24"/>
          <w:szCs w:val="24"/>
        </w:rPr>
        <w:t>Y</w:t>
      </w:r>
      <w:r w:rsidRPr="00ED3B71">
        <w:rPr>
          <w:rFonts w:ascii="Times New Roman" w:hAnsi="Times New Roman" w:cs="Times New Roman"/>
          <w:sz w:val="24"/>
          <w:szCs w:val="24"/>
          <w:lang w:val="id-ID"/>
        </w:rPr>
        <w:t>obeh khusus R</w:t>
      </w:r>
      <w:r w:rsidRPr="00ED3B71">
        <w:rPr>
          <w:rFonts w:ascii="Times New Roman" w:hAnsi="Times New Roman" w:cs="Times New Roman"/>
          <w:sz w:val="24"/>
          <w:szCs w:val="24"/>
        </w:rPr>
        <w:t>T</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03</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belum</w:t>
      </w:r>
      <w:r w:rsidRPr="00ED3B71">
        <w:rPr>
          <w:rFonts w:ascii="Times New Roman" w:hAnsi="Times New Roman" w:cs="Times New Roman"/>
          <w:sz w:val="24"/>
          <w:szCs w:val="24"/>
          <w:lang w:val="id-ID"/>
        </w:rPr>
        <w:t xml:space="preserve"> m</w:t>
      </w:r>
      <w:r w:rsidRPr="00ED3B71">
        <w:rPr>
          <w:rFonts w:ascii="Times New Roman" w:hAnsi="Times New Roman" w:cs="Times New Roman"/>
          <w:sz w:val="24"/>
          <w:szCs w:val="24"/>
        </w:rPr>
        <w:t xml:space="preserve">enerapkan </w:t>
      </w:r>
      <w:r w:rsidRPr="00ED3B71">
        <w:rPr>
          <w:rFonts w:ascii="Times New Roman" w:hAnsi="Times New Roman" w:cs="Times New Roman"/>
          <w:sz w:val="24"/>
          <w:szCs w:val="24"/>
          <w:lang w:val="id-ID"/>
        </w:rPr>
        <w:t>PHBS dengan b</w:t>
      </w:r>
      <w:r w:rsidRPr="00ED3B71">
        <w:rPr>
          <w:rFonts w:ascii="Times New Roman" w:hAnsi="Times New Roman" w:cs="Times New Roman"/>
          <w:sz w:val="24"/>
          <w:szCs w:val="24"/>
        </w:rPr>
        <w:t>enar</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karena</w:t>
      </w:r>
      <w:r w:rsidRPr="00ED3B71">
        <w:rPr>
          <w:rFonts w:ascii="Times New Roman" w:hAnsi="Times New Roman" w:cs="Times New Roman"/>
          <w:sz w:val="24"/>
          <w:szCs w:val="24"/>
          <w:lang w:val="en-ID"/>
        </w:rPr>
        <w:t xml:space="preserve"> kesadaran keluarga atau individu dan juga</w:t>
      </w:r>
      <w:r w:rsidRPr="00ED3B71">
        <w:rPr>
          <w:rFonts w:ascii="Times New Roman" w:hAnsi="Times New Roman" w:cs="Times New Roman"/>
          <w:sz w:val="24"/>
          <w:szCs w:val="24"/>
          <w:lang w:val="id-ID"/>
        </w:rPr>
        <w:t xml:space="preserve"> dipengaruhi oleh beberapa faktor seperti faktor pendidikan, budaya/kebiasaan, tingkat pekerja</w:t>
      </w:r>
      <w:r w:rsidRPr="00ED3B71">
        <w:rPr>
          <w:rFonts w:ascii="Times New Roman" w:hAnsi="Times New Roman" w:cs="Times New Roman"/>
          <w:sz w:val="24"/>
          <w:szCs w:val="24"/>
        </w:rPr>
        <w:t>a</w:t>
      </w:r>
      <w:r w:rsidRPr="00ED3B71">
        <w:rPr>
          <w:rFonts w:ascii="Times New Roman" w:hAnsi="Times New Roman" w:cs="Times New Roman"/>
          <w:sz w:val="24"/>
          <w:szCs w:val="24"/>
          <w:lang w:val="id-ID"/>
        </w:rPr>
        <w:t>n, penghasilan, dan kurangnya pengetahuan dan pemahaman terhadap makna dari tingkat berperilaku hidup bersih dan sehat/ (PHBS)</w:t>
      </w:r>
      <w:r w:rsidRPr="00ED3B71">
        <w:rPr>
          <w:rFonts w:ascii="Times New Roman" w:hAnsi="Times New Roman" w:cs="Times New Roman"/>
          <w:sz w:val="24"/>
          <w:szCs w:val="24"/>
        </w:rPr>
        <w:t xml:space="preserve"> padahal di kampung Yobeh sendiri </w:t>
      </w:r>
      <w:r w:rsidRPr="00ED3B71">
        <w:rPr>
          <w:rFonts w:ascii="Times New Roman" w:hAnsi="Times New Roman" w:cs="Times New Roman"/>
          <w:sz w:val="24"/>
          <w:szCs w:val="24"/>
          <w:lang w:val="id-ID"/>
        </w:rPr>
        <w:t>sudah ada program  tentang PHBS</w:t>
      </w:r>
      <w:r w:rsidRPr="00ED3B71">
        <w:rPr>
          <w:rFonts w:ascii="Times New Roman" w:hAnsi="Times New Roman" w:cs="Times New Roman"/>
          <w:sz w:val="24"/>
          <w:szCs w:val="24"/>
        </w:rPr>
        <w:t xml:space="preserve"> dari Puskesmas</w:t>
      </w:r>
      <w:r w:rsidRPr="00ED3B71">
        <w:rPr>
          <w:rFonts w:ascii="Times New Roman" w:hAnsi="Times New Roman" w:cs="Times New Roman"/>
          <w:sz w:val="24"/>
          <w:szCs w:val="24"/>
          <w:lang w:val="id-ID"/>
        </w:rPr>
        <w:t>, namun belum sepenuhnya ditaati oleh masyarakat</w:t>
      </w:r>
      <w:r w:rsidRPr="00ED3B71">
        <w:rPr>
          <w:rFonts w:ascii="Times New Roman" w:hAnsi="Times New Roman" w:cs="Times New Roman"/>
          <w:sz w:val="24"/>
          <w:szCs w:val="24"/>
        </w:rPr>
        <w:t>.</w:t>
      </w:r>
    </w:p>
    <w:p w:rsidR="00A757E2" w:rsidRPr="00ED3B71" w:rsidRDefault="00A757E2" w:rsidP="001B4B16">
      <w:pPr>
        <w:pStyle w:val="ListParagraph"/>
        <w:tabs>
          <w:tab w:val="left" w:pos="5529"/>
        </w:tabs>
        <w:spacing w:after="0"/>
        <w:ind w:left="360" w:firstLine="633"/>
        <w:jc w:val="both"/>
        <w:rPr>
          <w:rFonts w:ascii="Times New Roman" w:hAnsi="Times New Roman" w:cs="Times New Roman"/>
          <w:sz w:val="24"/>
          <w:szCs w:val="24"/>
        </w:rPr>
      </w:pPr>
      <w:r w:rsidRPr="00ED3B71">
        <w:rPr>
          <w:rFonts w:ascii="Times New Roman" w:hAnsi="Times New Roman" w:cs="Times New Roman"/>
          <w:sz w:val="24"/>
          <w:szCs w:val="24"/>
          <w:lang w:val="id-ID"/>
        </w:rPr>
        <w:t>Berdasarkan uraian</w:t>
      </w:r>
      <w:r w:rsidRPr="00ED3B71">
        <w:rPr>
          <w:rFonts w:ascii="Times New Roman" w:hAnsi="Times New Roman" w:cs="Times New Roman"/>
          <w:sz w:val="24"/>
          <w:szCs w:val="24"/>
        </w:rPr>
        <w:t xml:space="preserve"> tersebut peneliti tertarik untuk melakukan penelitian </w:t>
      </w:r>
      <w:r w:rsidRPr="00ED3B71">
        <w:rPr>
          <w:rFonts w:ascii="Times New Roman" w:hAnsi="Times New Roman" w:cs="Times New Roman"/>
          <w:sz w:val="24"/>
          <w:szCs w:val="24"/>
          <w:lang w:val="id-ID"/>
        </w:rPr>
        <w:t>dengan judul “Gambaran</w:t>
      </w:r>
      <w:r w:rsidRPr="00ED3B71">
        <w:rPr>
          <w:rFonts w:ascii="Times New Roman" w:hAnsi="Times New Roman" w:cs="Times New Roman"/>
          <w:sz w:val="24"/>
          <w:szCs w:val="24"/>
          <w:lang w:val="en-ID"/>
        </w:rPr>
        <w:t xml:space="preserve"> Perilaku </w:t>
      </w:r>
      <w:r w:rsidRPr="00ED3B71">
        <w:rPr>
          <w:rFonts w:ascii="Times New Roman" w:hAnsi="Times New Roman" w:cs="Times New Roman"/>
          <w:sz w:val="24"/>
          <w:szCs w:val="24"/>
          <w:lang w:val="id-ID"/>
        </w:rPr>
        <w:t xml:space="preserve"> Masyarakat Tentang  </w:t>
      </w:r>
      <w:r w:rsidRPr="00ED3B71">
        <w:rPr>
          <w:rFonts w:ascii="Times New Roman" w:hAnsi="Times New Roman" w:cs="Times New Roman"/>
          <w:sz w:val="24"/>
          <w:szCs w:val="24"/>
        </w:rPr>
        <w:t xml:space="preserve">Perilaku </w:t>
      </w:r>
      <w:r w:rsidRPr="00ED3B71">
        <w:rPr>
          <w:rFonts w:ascii="Times New Roman" w:hAnsi="Times New Roman" w:cs="Times New Roman"/>
          <w:sz w:val="24"/>
          <w:szCs w:val="24"/>
          <w:lang w:val="id-ID"/>
        </w:rPr>
        <w:t xml:space="preserve">Hidup Bersih </w:t>
      </w:r>
      <w:r w:rsidRPr="00ED3B71">
        <w:rPr>
          <w:rFonts w:ascii="Times New Roman" w:hAnsi="Times New Roman" w:cs="Times New Roman"/>
          <w:sz w:val="24"/>
          <w:szCs w:val="24"/>
        </w:rPr>
        <w:t>d</w:t>
      </w:r>
      <w:r w:rsidRPr="00ED3B71">
        <w:rPr>
          <w:rFonts w:ascii="Times New Roman" w:hAnsi="Times New Roman" w:cs="Times New Roman"/>
          <w:sz w:val="24"/>
          <w:szCs w:val="24"/>
          <w:lang w:val="id-ID"/>
        </w:rPr>
        <w:t xml:space="preserve">an Sehat </w:t>
      </w:r>
      <w:r w:rsidRPr="00ED3B71">
        <w:rPr>
          <w:rFonts w:ascii="Times New Roman" w:hAnsi="Times New Roman" w:cs="Times New Roman"/>
          <w:sz w:val="24"/>
          <w:szCs w:val="24"/>
        </w:rPr>
        <w:t>di</w:t>
      </w:r>
      <w:r w:rsidRPr="00ED3B71">
        <w:rPr>
          <w:rFonts w:ascii="Times New Roman" w:hAnsi="Times New Roman" w:cs="Times New Roman"/>
          <w:sz w:val="24"/>
          <w:szCs w:val="24"/>
          <w:lang w:val="en-ID"/>
        </w:rPr>
        <w:t xml:space="preserve"> RT 03 </w:t>
      </w:r>
      <w:r w:rsidRPr="00ED3B71">
        <w:rPr>
          <w:rFonts w:ascii="Times New Roman" w:hAnsi="Times New Roman" w:cs="Times New Roman"/>
          <w:sz w:val="24"/>
          <w:szCs w:val="24"/>
          <w:lang w:val="id-ID"/>
        </w:rPr>
        <w:t>Kampung Yobeh Distrik Sentani Kabupaten Jayapura”.</w:t>
      </w:r>
    </w:p>
    <w:p w:rsidR="00B9100D" w:rsidRPr="00ED3B71" w:rsidRDefault="00B9100D" w:rsidP="00B9100D">
      <w:pPr>
        <w:pStyle w:val="ListParagraph"/>
        <w:tabs>
          <w:tab w:val="left" w:pos="5529"/>
        </w:tabs>
        <w:spacing w:after="0"/>
        <w:ind w:left="0" w:hanging="142"/>
        <w:jc w:val="both"/>
        <w:rPr>
          <w:rFonts w:ascii="Times New Roman" w:hAnsi="Times New Roman" w:cs="Times New Roman"/>
          <w:sz w:val="24"/>
          <w:szCs w:val="24"/>
        </w:rPr>
      </w:pPr>
    </w:p>
    <w:p w:rsidR="00B9100D" w:rsidRPr="00ED3B71" w:rsidRDefault="00B9100D" w:rsidP="00B9100D">
      <w:pPr>
        <w:spacing w:after="0"/>
        <w:ind w:hanging="142"/>
        <w:contextualSpacing/>
        <w:jc w:val="center"/>
        <w:rPr>
          <w:rFonts w:ascii="Times New Roman" w:hAnsi="Times New Roman" w:cs="Times New Roman"/>
          <w:b/>
          <w:sz w:val="24"/>
          <w:szCs w:val="24"/>
        </w:rPr>
      </w:pPr>
      <w:r w:rsidRPr="00ED3B71">
        <w:rPr>
          <w:rFonts w:ascii="Times New Roman" w:hAnsi="Times New Roman" w:cs="Times New Roman"/>
          <w:b/>
          <w:sz w:val="24"/>
          <w:szCs w:val="24"/>
        </w:rPr>
        <w:t>METODE PENELITIAN</w:t>
      </w:r>
    </w:p>
    <w:p w:rsidR="00B9100D" w:rsidRPr="00ED3B71" w:rsidRDefault="00B9100D" w:rsidP="00B9100D">
      <w:pPr>
        <w:spacing w:after="0"/>
        <w:contextualSpacing/>
        <w:jc w:val="center"/>
        <w:rPr>
          <w:rFonts w:ascii="Times New Roman" w:hAnsi="Times New Roman" w:cs="Times New Roman"/>
          <w:b/>
          <w:sz w:val="24"/>
          <w:szCs w:val="24"/>
        </w:rPr>
      </w:pPr>
    </w:p>
    <w:p w:rsidR="00B9100D" w:rsidRPr="00ED3B71" w:rsidRDefault="00B9100D" w:rsidP="00B9100D">
      <w:pPr>
        <w:spacing w:after="0"/>
        <w:rPr>
          <w:rFonts w:ascii="Times New Roman" w:hAnsi="Times New Roman" w:cs="Times New Roman"/>
          <w:b/>
          <w:sz w:val="24"/>
          <w:szCs w:val="24"/>
        </w:rPr>
      </w:pPr>
      <w:r w:rsidRPr="00ED3B71">
        <w:rPr>
          <w:rFonts w:ascii="Times New Roman" w:hAnsi="Times New Roman" w:cs="Times New Roman"/>
          <w:b/>
          <w:sz w:val="24"/>
          <w:szCs w:val="24"/>
        </w:rPr>
        <w:t xml:space="preserve">  Jenis Penelitian</w:t>
      </w:r>
    </w:p>
    <w:p w:rsidR="00B9100D" w:rsidRPr="00ED3B71" w:rsidRDefault="00B9100D" w:rsidP="00B9100D">
      <w:pPr>
        <w:pStyle w:val="ListParagraph"/>
        <w:tabs>
          <w:tab w:val="left" w:pos="3600"/>
          <w:tab w:val="right" w:pos="8391"/>
        </w:tabs>
        <w:spacing w:after="0"/>
        <w:ind w:left="284" w:firstLine="283"/>
        <w:jc w:val="both"/>
        <w:rPr>
          <w:rFonts w:ascii="Times New Roman" w:hAnsi="Times New Roman" w:cs="Times New Roman"/>
          <w:sz w:val="24"/>
          <w:szCs w:val="24"/>
        </w:rPr>
      </w:pPr>
      <w:r w:rsidRPr="00ED3B71">
        <w:rPr>
          <w:rFonts w:ascii="Times New Roman" w:hAnsi="Times New Roman" w:cs="Times New Roman"/>
          <w:sz w:val="24"/>
          <w:szCs w:val="24"/>
        </w:rPr>
        <w:t>Jenis penelitian ini adalah penelitian deskriptif kuantitatif, untuk menggambarkan perilaku hidup sehat dan bersih masyarakat di RT 03 Kampung Yobeh.</w:t>
      </w:r>
    </w:p>
    <w:p w:rsidR="00B9100D" w:rsidRPr="00ED3B71" w:rsidRDefault="00B9100D" w:rsidP="00B9100D">
      <w:pPr>
        <w:pStyle w:val="ListParagraph"/>
        <w:spacing w:after="0"/>
        <w:ind w:left="360"/>
        <w:rPr>
          <w:rFonts w:ascii="Times New Roman" w:hAnsi="Times New Roman" w:cs="Times New Roman"/>
          <w:b/>
          <w:sz w:val="24"/>
          <w:szCs w:val="24"/>
        </w:rPr>
      </w:pPr>
    </w:p>
    <w:p w:rsidR="00B9100D" w:rsidRPr="00ED3B71" w:rsidRDefault="00B9100D" w:rsidP="00B9100D">
      <w:pPr>
        <w:spacing w:after="0"/>
        <w:rPr>
          <w:rFonts w:ascii="Times New Roman" w:hAnsi="Times New Roman" w:cs="Times New Roman"/>
          <w:b/>
          <w:sz w:val="24"/>
          <w:szCs w:val="24"/>
        </w:rPr>
      </w:pPr>
      <w:r w:rsidRPr="00ED3B71">
        <w:rPr>
          <w:rFonts w:ascii="Times New Roman" w:hAnsi="Times New Roman" w:cs="Times New Roman"/>
          <w:b/>
          <w:sz w:val="24"/>
          <w:szCs w:val="24"/>
        </w:rPr>
        <w:t xml:space="preserve">  Tempat dan Waktu Penelitian</w:t>
      </w:r>
    </w:p>
    <w:p w:rsidR="00B9100D" w:rsidRPr="00ED3B71" w:rsidRDefault="00B9100D" w:rsidP="00B9100D">
      <w:pPr>
        <w:spacing w:after="0"/>
        <w:ind w:left="284"/>
        <w:rPr>
          <w:rFonts w:ascii="Times New Roman" w:hAnsi="Times New Roman" w:cs="Times New Roman"/>
          <w:b/>
          <w:sz w:val="24"/>
          <w:szCs w:val="24"/>
        </w:rPr>
      </w:pPr>
      <w:r w:rsidRPr="00ED3B71">
        <w:rPr>
          <w:rFonts w:ascii="Times New Roman" w:hAnsi="Times New Roman" w:cs="Times New Roman"/>
          <w:b/>
          <w:sz w:val="24"/>
          <w:szCs w:val="24"/>
        </w:rPr>
        <w:t>Tempat</w:t>
      </w:r>
    </w:p>
    <w:p w:rsidR="00B9100D" w:rsidRPr="00ED3B71" w:rsidRDefault="00B9100D" w:rsidP="00B9100D">
      <w:pPr>
        <w:spacing w:after="0"/>
        <w:ind w:left="284"/>
        <w:contextualSpacing/>
        <w:jc w:val="both"/>
        <w:rPr>
          <w:rFonts w:ascii="Times New Roman" w:hAnsi="Times New Roman" w:cs="Times New Roman"/>
          <w:sz w:val="24"/>
          <w:szCs w:val="24"/>
        </w:rPr>
      </w:pPr>
      <w:r w:rsidRPr="00ED3B71">
        <w:rPr>
          <w:rFonts w:ascii="Times New Roman" w:hAnsi="Times New Roman" w:cs="Times New Roman"/>
          <w:sz w:val="24"/>
          <w:szCs w:val="24"/>
          <w:lang w:val="en-GB"/>
        </w:rPr>
        <w:t>Penelitian ini harus dilakukan di RT 03, Kampung Yobeh Distrik Sentani Kabupaten Jayapura.</w:t>
      </w:r>
    </w:p>
    <w:p w:rsidR="00B9100D" w:rsidRPr="00ED3B71" w:rsidRDefault="00B9100D" w:rsidP="00B9100D">
      <w:pPr>
        <w:spacing w:after="0"/>
        <w:ind w:left="568" w:hanging="568"/>
        <w:rPr>
          <w:rFonts w:ascii="Times New Roman" w:hAnsi="Times New Roman" w:cs="Times New Roman"/>
          <w:b/>
          <w:sz w:val="24"/>
          <w:szCs w:val="24"/>
        </w:rPr>
      </w:pPr>
      <w:r w:rsidRPr="00ED3B71">
        <w:rPr>
          <w:rFonts w:ascii="Times New Roman" w:hAnsi="Times New Roman" w:cs="Times New Roman"/>
          <w:b/>
          <w:sz w:val="24"/>
          <w:szCs w:val="24"/>
        </w:rPr>
        <w:t>Waktu</w:t>
      </w:r>
    </w:p>
    <w:p w:rsidR="00B9100D" w:rsidRPr="00ED3B71" w:rsidRDefault="00B9100D" w:rsidP="00B9100D">
      <w:pPr>
        <w:pStyle w:val="ListParagraph"/>
        <w:spacing w:after="0"/>
        <w:ind w:hanging="720"/>
        <w:jc w:val="both"/>
        <w:rPr>
          <w:rFonts w:ascii="Times New Roman" w:hAnsi="Times New Roman" w:cs="Times New Roman"/>
          <w:b/>
          <w:sz w:val="24"/>
          <w:szCs w:val="24"/>
        </w:rPr>
      </w:pPr>
      <w:r w:rsidRPr="00ED3B71">
        <w:rPr>
          <w:rFonts w:ascii="Times New Roman" w:hAnsi="Times New Roman" w:cs="Times New Roman"/>
          <w:b/>
          <w:sz w:val="24"/>
          <w:szCs w:val="24"/>
        </w:rPr>
        <w:t xml:space="preserve"> </w:t>
      </w:r>
      <w:r w:rsidRPr="00ED3B71">
        <w:rPr>
          <w:rFonts w:ascii="Times New Roman" w:hAnsi="Times New Roman" w:cs="Times New Roman"/>
          <w:sz w:val="24"/>
          <w:szCs w:val="24"/>
          <w:lang w:val="en-GB"/>
        </w:rPr>
        <w:t>Penelitian ini dilakukan pada bulan Juli 2021</w:t>
      </w:r>
    </w:p>
    <w:p w:rsidR="00B9100D" w:rsidRPr="00ED3B71" w:rsidRDefault="00B9100D" w:rsidP="00B9100D">
      <w:pPr>
        <w:spacing w:after="0"/>
        <w:rPr>
          <w:rFonts w:ascii="Times New Roman" w:hAnsi="Times New Roman" w:cs="Times New Roman"/>
          <w:b/>
          <w:sz w:val="24"/>
          <w:szCs w:val="24"/>
        </w:rPr>
      </w:pPr>
      <w:r w:rsidRPr="00ED3B71">
        <w:rPr>
          <w:rFonts w:ascii="Times New Roman" w:hAnsi="Times New Roman" w:cs="Times New Roman"/>
          <w:b/>
          <w:sz w:val="24"/>
          <w:szCs w:val="24"/>
        </w:rPr>
        <w:t xml:space="preserve"> Populasi dan Sampel</w:t>
      </w:r>
    </w:p>
    <w:p w:rsidR="00B9100D" w:rsidRPr="00ED3B71" w:rsidRDefault="00B9100D" w:rsidP="00B9100D">
      <w:pPr>
        <w:spacing w:after="0"/>
        <w:rPr>
          <w:rFonts w:ascii="Times New Roman" w:hAnsi="Times New Roman" w:cs="Times New Roman"/>
          <w:b/>
          <w:sz w:val="24"/>
          <w:szCs w:val="24"/>
        </w:rPr>
      </w:pPr>
      <w:r w:rsidRPr="00ED3B71">
        <w:rPr>
          <w:rFonts w:ascii="Times New Roman" w:hAnsi="Times New Roman" w:cs="Times New Roman"/>
          <w:b/>
          <w:sz w:val="24"/>
          <w:szCs w:val="24"/>
        </w:rPr>
        <w:t>Populasi</w:t>
      </w:r>
    </w:p>
    <w:p w:rsidR="00B9100D" w:rsidRPr="00ED3B71" w:rsidRDefault="00B9100D" w:rsidP="00C34A44">
      <w:pPr>
        <w:pStyle w:val="ListParagraph"/>
        <w:spacing w:after="0"/>
        <w:ind w:left="0" w:firstLine="567"/>
        <w:jc w:val="both"/>
        <w:rPr>
          <w:rFonts w:ascii="Times New Roman" w:hAnsi="Times New Roman" w:cs="Times New Roman"/>
          <w:b/>
          <w:sz w:val="24"/>
          <w:szCs w:val="24"/>
        </w:rPr>
      </w:pPr>
      <w:r w:rsidRPr="00ED3B71">
        <w:rPr>
          <w:rFonts w:ascii="Times New Roman" w:eastAsia="Calibri" w:hAnsi="Times New Roman" w:cs="Times New Roman"/>
          <w:color w:val="000000"/>
          <w:sz w:val="24"/>
          <w:szCs w:val="24"/>
        </w:rPr>
        <w:t>Menurut</w:t>
      </w:r>
      <w:r w:rsidRPr="00ED3B71">
        <w:rPr>
          <w:rFonts w:ascii="Times New Roman" w:eastAsia="Calibri" w:hAnsi="Times New Roman" w:cs="Times New Roman"/>
          <w:color w:val="000000"/>
          <w:sz w:val="24"/>
          <w:szCs w:val="24"/>
          <w:lang w:val="id-ID"/>
        </w:rPr>
        <w:t xml:space="preserve"> S</w:t>
      </w:r>
      <w:r w:rsidRPr="00ED3B71">
        <w:rPr>
          <w:rFonts w:ascii="Times New Roman" w:eastAsia="Calibri" w:hAnsi="Times New Roman" w:cs="Times New Roman"/>
          <w:color w:val="000000"/>
          <w:sz w:val="24"/>
          <w:szCs w:val="24"/>
        </w:rPr>
        <w:t>ugiyono (2013),</w:t>
      </w:r>
      <w:r w:rsidRPr="00ED3B71">
        <w:rPr>
          <w:rFonts w:ascii="Times New Roman" w:eastAsia="Calibri" w:hAnsi="Times New Roman" w:cs="Times New Roman"/>
          <w:b/>
          <w:color w:val="000000"/>
          <w:sz w:val="24"/>
          <w:szCs w:val="24"/>
        </w:rPr>
        <w:t xml:space="preserve"> </w:t>
      </w:r>
      <w:r w:rsidRPr="00ED3B71">
        <w:rPr>
          <w:rFonts w:ascii="Times New Roman" w:eastAsia="Calibri" w:hAnsi="Times New Roman" w:cs="Times New Roman"/>
          <w:color w:val="000000"/>
          <w:sz w:val="24"/>
          <w:szCs w:val="24"/>
        </w:rPr>
        <w:t>populasi adalah wilayah generalisasi yang terdiri dari  objek atau subjek, yang mempunyai kualitas dan karakteristik tertentu yang ditetapkan oleh peneliti ini untuk dipelajari. Populasi dalam penelitian ini berjumlah 80 KK yang merupakan warga RT 03 kampung Yobeh (Data Kampung Yobeh, 2019).</w:t>
      </w:r>
    </w:p>
    <w:p w:rsidR="00B9100D" w:rsidRPr="00ED3B71" w:rsidRDefault="00B9100D" w:rsidP="00B9100D">
      <w:pPr>
        <w:spacing w:after="0"/>
        <w:rPr>
          <w:rFonts w:ascii="Times New Roman" w:hAnsi="Times New Roman" w:cs="Times New Roman"/>
          <w:b/>
          <w:sz w:val="24"/>
          <w:szCs w:val="24"/>
        </w:rPr>
      </w:pPr>
      <w:r w:rsidRPr="00ED3B71">
        <w:rPr>
          <w:rFonts w:ascii="Times New Roman" w:hAnsi="Times New Roman" w:cs="Times New Roman"/>
          <w:b/>
          <w:sz w:val="24"/>
          <w:szCs w:val="24"/>
        </w:rPr>
        <w:t xml:space="preserve">Sampel </w:t>
      </w:r>
    </w:p>
    <w:p w:rsidR="00B9100D" w:rsidRPr="00ED3B71" w:rsidRDefault="00B9100D" w:rsidP="00B9100D">
      <w:pPr>
        <w:pStyle w:val="ListParagraph"/>
        <w:spacing w:after="0"/>
        <w:ind w:left="0" w:firstLine="709"/>
        <w:jc w:val="both"/>
        <w:rPr>
          <w:rFonts w:ascii="Times New Roman" w:hAnsi="Times New Roman" w:cs="Times New Roman"/>
          <w:sz w:val="24"/>
          <w:szCs w:val="24"/>
        </w:rPr>
      </w:pPr>
      <w:r w:rsidRPr="00ED3B71">
        <w:rPr>
          <w:rFonts w:ascii="Times New Roman" w:hAnsi="Times New Roman" w:cs="Times New Roman"/>
          <w:sz w:val="24"/>
          <w:szCs w:val="24"/>
        </w:rPr>
        <w:t xml:space="preserve">Sampel adalah bagian dari populasi yang diteliti dan dipilih dengan cara tertentu hingga dianggap dapat mewakili populasinya (Sugiono, 2013). </w:t>
      </w:r>
    </w:p>
    <w:p w:rsidR="00B9100D" w:rsidRPr="00ED3B71" w:rsidRDefault="00B9100D" w:rsidP="00B9100D">
      <w:pPr>
        <w:pStyle w:val="ListParagraph"/>
        <w:spacing w:after="0"/>
        <w:ind w:left="0"/>
        <w:jc w:val="both"/>
        <w:rPr>
          <w:rFonts w:ascii="Times New Roman" w:eastAsia="Calibri" w:hAnsi="Times New Roman" w:cs="Times New Roman"/>
          <w:color w:val="000000"/>
          <w:sz w:val="24"/>
          <w:szCs w:val="24"/>
        </w:rPr>
      </w:pPr>
      <w:r w:rsidRPr="00ED3B71">
        <w:rPr>
          <w:rFonts w:ascii="Times New Roman" w:hAnsi="Times New Roman" w:cs="Times New Roman"/>
          <w:sz w:val="24"/>
          <w:szCs w:val="24"/>
        </w:rPr>
        <w:t xml:space="preserve">Peneliti menetapkan jumlah minimal sampel 30 responden. Pengambilan sampel penelitian ini menggunakan </w:t>
      </w:r>
      <w:r w:rsidRPr="00ED3B71">
        <w:rPr>
          <w:rFonts w:ascii="Times New Roman" w:hAnsi="Times New Roman" w:cs="Times New Roman"/>
          <w:i/>
          <w:sz w:val="24"/>
          <w:szCs w:val="24"/>
        </w:rPr>
        <w:t>accidental sampling</w:t>
      </w:r>
      <w:r w:rsidRPr="00ED3B71">
        <w:rPr>
          <w:rFonts w:ascii="Times New Roman" w:hAnsi="Times New Roman" w:cs="Times New Roman"/>
          <w:sz w:val="24"/>
          <w:szCs w:val="24"/>
        </w:rPr>
        <w:t xml:space="preserve"> yaitu pengambilan sampel secara tidak sengaja dan sesuai dengan kriteria yang ditetapkan peneliti, jika sampel sesuai maka akan dijadikan responden, kriteria tersebut yaitu: </w:t>
      </w:r>
    </w:p>
    <w:p w:rsidR="00B9100D" w:rsidRPr="00ED3B71" w:rsidRDefault="00B9100D" w:rsidP="00006282">
      <w:pPr>
        <w:pStyle w:val="ListParagraph"/>
        <w:numPr>
          <w:ilvl w:val="2"/>
          <w:numId w:val="3"/>
        </w:numPr>
        <w:spacing w:after="0"/>
        <w:ind w:left="284" w:hanging="284"/>
        <w:jc w:val="both"/>
        <w:rPr>
          <w:rFonts w:ascii="Times New Roman" w:hAnsi="Times New Roman" w:cs="Times New Roman"/>
          <w:sz w:val="24"/>
          <w:szCs w:val="24"/>
        </w:rPr>
      </w:pPr>
      <w:r w:rsidRPr="00ED3B71">
        <w:rPr>
          <w:rFonts w:ascii="Times New Roman" w:hAnsi="Times New Roman" w:cs="Times New Roman"/>
          <w:sz w:val="24"/>
          <w:szCs w:val="24"/>
        </w:rPr>
        <w:t>Kriteria Inklusi</w:t>
      </w:r>
    </w:p>
    <w:p w:rsidR="00B9100D" w:rsidRPr="00ED3B71" w:rsidRDefault="00B9100D" w:rsidP="00006282">
      <w:pPr>
        <w:pStyle w:val="ListParagraph"/>
        <w:numPr>
          <w:ilvl w:val="1"/>
          <w:numId w:val="2"/>
        </w:numPr>
        <w:spacing w:after="0"/>
        <w:ind w:left="709" w:hanging="283"/>
        <w:jc w:val="both"/>
        <w:rPr>
          <w:rFonts w:ascii="Times New Roman" w:hAnsi="Times New Roman" w:cs="Times New Roman"/>
          <w:sz w:val="24"/>
          <w:szCs w:val="24"/>
        </w:rPr>
      </w:pPr>
      <w:r w:rsidRPr="00ED3B71">
        <w:rPr>
          <w:rFonts w:ascii="Times New Roman" w:hAnsi="Times New Roman" w:cs="Times New Roman"/>
          <w:sz w:val="24"/>
          <w:szCs w:val="24"/>
        </w:rPr>
        <w:t>Masyarakat yang bersedia menjadi responden</w:t>
      </w:r>
    </w:p>
    <w:p w:rsidR="00B9100D" w:rsidRPr="00ED3B71" w:rsidRDefault="00B9100D" w:rsidP="00006282">
      <w:pPr>
        <w:pStyle w:val="ListParagraph"/>
        <w:numPr>
          <w:ilvl w:val="1"/>
          <w:numId w:val="2"/>
        </w:numPr>
        <w:spacing w:after="0"/>
        <w:ind w:left="709" w:hanging="283"/>
        <w:jc w:val="both"/>
        <w:rPr>
          <w:rFonts w:ascii="Times New Roman" w:hAnsi="Times New Roman" w:cs="Times New Roman"/>
          <w:sz w:val="24"/>
          <w:szCs w:val="24"/>
        </w:rPr>
      </w:pPr>
      <w:r w:rsidRPr="00ED3B71">
        <w:rPr>
          <w:rFonts w:ascii="Times New Roman" w:hAnsi="Times New Roman" w:cs="Times New Roman"/>
          <w:sz w:val="24"/>
          <w:szCs w:val="24"/>
        </w:rPr>
        <w:t>Masyarakat yang merupakan warga RT 03 kampung Yobeh</w:t>
      </w:r>
    </w:p>
    <w:p w:rsidR="00B9100D" w:rsidRPr="00ED3B71" w:rsidRDefault="00B9100D" w:rsidP="00006282">
      <w:pPr>
        <w:pStyle w:val="ListParagraph"/>
        <w:numPr>
          <w:ilvl w:val="2"/>
          <w:numId w:val="3"/>
        </w:numPr>
        <w:spacing w:after="0"/>
        <w:ind w:left="284" w:hanging="284"/>
        <w:jc w:val="both"/>
        <w:rPr>
          <w:rFonts w:ascii="Times New Roman" w:hAnsi="Times New Roman" w:cs="Times New Roman"/>
          <w:sz w:val="24"/>
          <w:szCs w:val="24"/>
        </w:rPr>
      </w:pPr>
      <w:r w:rsidRPr="00ED3B71">
        <w:rPr>
          <w:rFonts w:ascii="Times New Roman" w:hAnsi="Times New Roman" w:cs="Times New Roman"/>
          <w:sz w:val="24"/>
          <w:szCs w:val="24"/>
        </w:rPr>
        <w:t>Kriteria Ekslusi</w:t>
      </w:r>
    </w:p>
    <w:p w:rsidR="00B9100D" w:rsidRPr="00ED3B71" w:rsidRDefault="00B9100D" w:rsidP="00592744">
      <w:pPr>
        <w:pStyle w:val="ListParagraph"/>
        <w:numPr>
          <w:ilvl w:val="2"/>
          <w:numId w:val="4"/>
        </w:numPr>
        <w:tabs>
          <w:tab w:val="left" w:pos="1440"/>
        </w:tabs>
        <w:spacing w:after="0"/>
        <w:ind w:left="709" w:hanging="283"/>
        <w:jc w:val="both"/>
        <w:rPr>
          <w:rFonts w:ascii="Times New Roman" w:hAnsi="Times New Roman" w:cs="Times New Roman"/>
          <w:sz w:val="24"/>
          <w:szCs w:val="24"/>
        </w:rPr>
      </w:pPr>
      <w:r w:rsidRPr="00ED3B71">
        <w:rPr>
          <w:rFonts w:ascii="Times New Roman" w:hAnsi="Times New Roman" w:cs="Times New Roman"/>
          <w:sz w:val="24"/>
          <w:szCs w:val="24"/>
        </w:rPr>
        <w:t>Masyarakat yang tidak bersedia menjadi responden</w:t>
      </w:r>
    </w:p>
    <w:p w:rsidR="00592744" w:rsidRPr="00ED3B71" w:rsidRDefault="00592744" w:rsidP="00592744">
      <w:pPr>
        <w:pStyle w:val="ListParagraph"/>
        <w:tabs>
          <w:tab w:val="left" w:pos="1440"/>
        </w:tabs>
        <w:spacing w:after="0"/>
        <w:ind w:left="709" w:hanging="283"/>
        <w:jc w:val="both"/>
        <w:rPr>
          <w:rFonts w:ascii="Times New Roman" w:hAnsi="Times New Roman" w:cs="Times New Roman"/>
          <w:sz w:val="24"/>
          <w:szCs w:val="24"/>
        </w:rPr>
      </w:pPr>
    </w:p>
    <w:p w:rsidR="00592744" w:rsidRPr="00ED3B71" w:rsidRDefault="00592744" w:rsidP="00592744">
      <w:pPr>
        <w:pStyle w:val="ListParagraph"/>
        <w:tabs>
          <w:tab w:val="left" w:pos="1440"/>
        </w:tabs>
        <w:spacing w:after="0"/>
        <w:ind w:left="1495"/>
        <w:jc w:val="both"/>
        <w:rPr>
          <w:rFonts w:ascii="Times New Roman" w:hAnsi="Times New Roman" w:cs="Times New Roman"/>
          <w:sz w:val="24"/>
          <w:szCs w:val="24"/>
        </w:rPr>
      </w:pPr>
    </w:p>
    <w:p w:rsidR="00592744" w:rsidRPr="00ED3B71" w:rsidRDefault="00592744" w:rsidP="00592744">
      <w:pPr>
        <w:pStyle w:val="ListParagraph"/>
        <w:tabs>
          <w:tab w:val="left" w:pos="1440"/>
        </w:tabs>
        <w:spacing w:after="0"/>
        <w:ind w:left="1495"/>
        <w:jc w:val="both"/>
        <w:rPr>
          <w:rFonts w:ascii="Times New Roman" w:hAnsi="Times New Roman" w:cs="Times New Roman"/>
          <w:sz w:val="24"/>
          <w:szCs w:val="24"/>
        </w:rPr>
      </w:pPr>
    </w:p>
    <w:p w:rsidR="004D3DD1" w:rsidRPr="00ED3B71" w:rsidRDefault="004D3DD1" w:rsidP="00592744">
      <w:pPr>
        <w:pStyle w:val="ListParagraph"/>
        <w:tabs>
          <w:tab w:val="left" w:pos="1440"/>
        </w:tabs>
        <w:spacing w:after="0"/>
        <w:ind w:left="1495"/>
        <w:jc w:val="both"/>
        <w:rPr>
          <w:rFonts w:ascii="Times New Roman" w:hAnsi="Times New Roman" w:cs="Times New Roman"/>
          <w:sz w:val="24"/>
          <w:szCs w:val="24"/>
        </w:rPr>
      </w:pPr>
    </w:p>
    <w:p w:rsidR="00592744" w:rsidRPr="00ED3B71" w:rsidRDefault="00592744" w:rsidP="00592744">
      <w:pPr>
        <w:pStyle w:val="ListParagraph"/>
        <w:tabs>
          <w:tab w:val="left" w:pos="1440"/>
        </w:tabs>
        <w:spacing w:after="0"/>
        <w:ind w:left="1495"/>
        <w:jc w:val="both"/>
        <w:rPr>
          <w:rFonts w:ascii="Times New Roman" w:hAnsi="Times New Roman" w:cs="Times New Roman"/>
          <w:sz w:val="24"/>
          <w:szCs w:val="24"/>
        </w:rPr>
      </w:pPr>
    </w:p>
    <w:p w:rsidR="00592744" w:rsidRPr="00ED3B71" w:rsidRDefault="00592744" w:rsidP="00592744">
      <w:pPr>
        <w:pStyle w:val="ListParagraph"/>
        <w:tabs>
          <w:tab w:val="left" w:pos="1440"/>
        </w:tabs>
        <w:spacing w:after="0"/>
        <w:ind w:left="1495"/>
        <w:jc w:val="both"/>
        <w:rPr>
          <w:rFonts w:ascii="Times New Roman" w:hAnsi="Times New Roman" w:cs="Times New Roman"/>
          <w:sz w:val="24"/>
          <w:szCs w:val="24"/>
        </w:rPr>
      </w:pPr>
    </w:p>
    <w:p w:rsidR="00B9100D" w:rsidRPr="00ED3B71" w:rsidRDefault="00B9100D" w:rsidP="00006282">
      <w:pPr>
        <w:spacing w:after="0"/>
        <w:ind w:left="142"/>
        <w:rPr>
          <w:rFonts w:ascii="Times New Roman" w:hAnsi="Times New Roman" w:cs="Times New Roman"/>
          <w:sz w:val="24"/>
          <w:szCs w:val="24"/>
        </w:rPr>
      </w:pPr>
      <w:r w:rsidRPr="00ED3B71">
        <w:rPr>
          <w:rFonts w:ascii="Times New Roman" w:hAnsi="Times New Roman" w:cs="Times New Roman"/>
          <w:b/>
          <w:sz w:val="24"/>
          <w:szCs w:val="24"/>
        </w:rPr>
        <w:t xml:space="preserve"> Kerangka Konsep Peneltian</w:t>
      </w:r>
    </w:p>
    <w:p w:rsidR="00B9100D" w:rsidRPr="00ED3B71" w:rsidRDefault="00B9100D" w:rsidP="00B9100D">
      <w:pPr>
        <w:pStyle w:val="ListParagraph"/>
        <w:tabs>
          <w:tab w:val="left" w:pos="3600"/>
          <w:tab w:val="right" w:pos="8391"/>
        </w:tabs>
        <w:spacing w:after="0"/>
        <w:ind w:left="360" w:firstLine="630"/>
        <w:jc w:val="both"/>
        <w:rPr>
          <w:rFonts w:ascii="Times New Roman" w:hAnsi="Times New Roman" w:cs="Times New Roman"/>
          <w:b/>
          <w:sz w:val="24"/>
          <w:szCs w:val="24"/>
        </w:rPr>
      </w:pPr>
      <w:r w:rsidRPr="00ED3B71">
        <w:rPr>
          <w:rFonts w:ascii="Times New Roman" w:hAnsi="Times New Roman" w:cs="Times New Roman"/>
          <w:sz w:val="24"/>
          <w:szCs w:val="24"/>
        </w:rPr>
        <w:t xml:space="preserve">Kerangka konsep adalah suatu uraian dan visualisasi tentang hubungan atau kaitan antara konsep-konsep atau variable yang akan diamati atau di ukur melalui penelitian yang akan dilakukan (Notoatmodjo, 2015). </w:t>
      </w:r>
    </w:p>
    <w:p w:rsidR="00C34A44" w:rsidRPr="00ED3B71" w:rsidRDefault="00C34A44" w:rsidP="004D3DD1">
      <w:pPr>
        <w:spacing w:after="0"/>
        <w:rPr>
          <w:rFonts w:ascii="Times New Roman" w:hAnsi="Times New Roman" w:cs="Times New Roman"/>
          <w:sz w:val="24"/>
          <w:szCs w:val="24"/>
        </w:rPr>
      </w:pPr>
      <w:r w:rsidRPr="00ED3B71">
        <w:rPr>
          <w:rFonts w:ascii="Times New Roman" w:hAnsi="Times New Roman" w:cs="Times New Roman"/>
          <w:b/>
          <w:sz w:val="24"/>
          <w:szCs w:val="24"/>
        </w:rPr>
        <w:t>Instrumen Penelitian</w:t>
      </w:r>
    </w:p>
    <w:p w:rsidR="00C34A44" w:rsidRPr="00ED3B71" w:rsidRDefault="00C34A44" w:rsidP="004D3DD1">
      <w:pPr>
        <w:pStyle w:val="ListParagraph"/>
        <w:tabs>
          <w:tab w:val="left" w:pos="3600"/>
          <w:tab w:val="right" w:pos="8391"/>
        </w:tabs>
        <w:spacing w:after="0"/>
        <w:ind w:left="0" w:firstLine="360"/>
        <w:jc w:val="both"/>
        <w:rPr>
          <w:rFonts w:ascii="Times New Roman" w:hAnsi="Times New Roman" w:cs="Times New Roman"/>
          <w:i/>
          <w:sz w:val="24"/>
          <w:szCs w:val="24"/>
        </w:rPr>
      </w:pPr>
      <w:r w:rsidRPr="00ED3B71">
        <w:rPr>
          <w:rFonts w:ascii="Times New Roman" w:hAnsi="Times New Roman" w:cs="Times New Roman"/>
          <w:sz w:val="24"/>
          <w:szCs w:val="24"/>
        </w:rPr>
        <w:t>Instrumen penelitian adalah alat bantu yang dipilih dan digunakan oleh peneliti dalam kegiatan mengumpulkan data agar kegiatan tersebut menjadi sistematis dan dipermudah olehnya, alat ukur yang digunakan dalam penelitian ini adalah kuisioner (Umam, 2017).</w:t>
      </w:r>
    </w:p>
    <w:p w:rsidR="00C34A44" w:rsidRPr="00ED3B71" w:rsidRDefault="00C34A44" w:rsidP="00ED51C0">
      <w:pPr>
        <w:pStyle w:val="ListParagraph"/>
        <w:tabs>
          <w:tab w:val="left" w:pos="3600"/>
          <w:tab w:val="right" w:pos="8391"/>
        </w:tabs>
        <w:spacing w:after="0"/>
        <w:ind w:left="0" w:firstLine="426"/>
        <w:jc w:val="both"/>
        <w:rPr>
          <w:rFonts w:ascii="Times New Roman" w:hAnsi="Times New Roman" w:cs="Times New Roman"/>
          <w:sz w:val="24"/>
          <w:szCs w:val="24"/>
        </w:rPr>
      </w:pPr>
      <w:r w:rsidRPr="00ED3B71">
        <w:rPr>
          <w:rFonts w:ascii="Times New Roman" w:hAnsi="Times New Roman" w:cs="Times New Roman"/>
          <w:sz w:val="24"/>
          <w:szCs w:val="24"/>
        </w:rPr>
        <w:t>Kuisioner A berisi tentang karakteristik responden berupa nomor responden, usia,</w:t>
      </w:r>
      <w:r w:rsidRPr="00ED3B71">
        <w:rPr>
          <w:rFonts w:ascii="Times New Roman" w:hAnsi="Times New Roman" w:cs="Times New Roman"/>
          <w:sz w:val="24"/>
          <w:szCs w:val="24"/>
          <w:lang w:val="id-ID"/>
        </w:rPr>
        <w:t xml:space="preserve"> pekerjaan,</w:t>
      </w:r>
      <w:r w:rsidRPr="00ED3B71">
        <w:rPr>
          <w:rFonts w:ascii="Times New Roman" w:hAnsi="Times New Roman" w:cs="Times New Roman"/>
          <w:sz w:val="24"/>
          <w:szCs w:val="24"/>
        </w:rPr>
        <w:t xml:space="preserve"> pendidikan terakhir.</w:t>
      </w:r>
    </w:p>
    <w:p w:rsidR="00C34A44" w:rsidRPr="00ED3B71" w:rsidRDefault="00C34A44" w:rsidP="00A8602A">
      <w:pPr>
        <w:pStyle w:val="ListParagraph"/>
        <w:tabs>
          <w:tab w:val="left" w:pos="3600"/>
          <w:tab w:val="right" w:pos="8391"/>
        </w:tabs>
        <w:spacing w:after="0"/>
        <w:ind w:left="0" w:firstLine="426"/>
        <w:jc w:val="both"/>
        <w:rPr>
          <w:rFonts w:ascii="Times New Roman" w:hAnsi="Times New Roman" w:cs="Times New Roman"/>
          <w:sz w:val="24"/>
          <w:szCs w:val="24"/>
        </w:rPr>
      </w:pPr>
      <w:r w:rsidRPr="00ED3B71">
        <w:rPr>
          <w:rFonts w:ascii="Times New Roman" w:hAnsi="Times New Roman" w:cs="Times New Roman"/>
          <w:sz w:val="24"/>
          <w:szCs w:val="24"/>
        </w:rPr>
        <w:t xml:space="preserve"> Sedangkan Kuisioner B berisi pertanyaan  tentang perilaku hidup bersih dan sehat, sebanyak </w:t>
      </w:r>
      <w:r w:rsidRPr="00ED3B71">
        <w:rPr>
          <w:rFonts w:ascii="Times New Roman" w:hAnsi="Times New Roman" w:cs="Times New Roman"/>
          <w:sz w:val="24"/>
          <w:szCs w:val="24"/>
          <w:lang w:val="id-ID"/>
        </w:rPr>
        <w:t>30</w:t>
      </w:r>
      <w:r w:rsidRPr="00ED3B71">
        <w:rPr>
          <w:rFonts w:ascii="Times New Roman" w:hAnsi="Times New Roman" w:cs="Times New Roman"/>
          <w:sz w:val="24"/>
          <w:szCs w:val="24"/>
        </w:rPr>
        <w:t xml:space="preserve"> pertanyaan </w:t>
      </w:r>
      <w:r w:rsidRPr="00ED3B71">
        <w:rPr>
          <w:rFonts w:ascii="Times New Roman" w:hAnsi="Times New Roman" w:cs="Times New Roman"/>
          <w:i/>
          <w:sz w:val="24"/>
          <w:szCs w:val="24"/>
        </w:rPr>
        <w:t>favourable</w:t>
      </w:r>
      <w:r w:rsidRPr="00ED3B71">
        <w:rPr>
          <w:rFonts w:ascii="Times New Roman" w:hAnsi="Times New Roman" w:cs="Times New Roman"/>
          <w:sz w:val="24"/>
          <w:szCs w:val="24"/>
        </w:rPr>
        <w:t>. Kuisioner ini menggunakan skala</w:t>
      </w:r>
      <w:r w:rsidRPr="00ED3B71">
        <w:rPr>
          <w:rFonts w:ascii="Times New Roman" w:hAnsi="Times New Roman" w:cs="Times New Roman"/>
          <w:i/>
          <w:sz w:val="24"/>
          <w:szCs w:val="24"/>
        </w:rPr>
        <w:t xml:space="preserve"> Likert</w:t>
      </w:r>
      <w:r w:rsidRPr="00ED3B71">
        <w:rPr>
          <w:rFonts w:ascii="Times New Roman" w:hAnsi="Times New Roman" w:cs="Times New Roman"/>
          <w:sz w:val="24"/>
          <w:szCs w:val="24"/>
        </w:rPr>
        <w:t xml:space="preserve"> dengan kriteria jawaban yaitu </w:t>
      </w:r>
      <w:r w:rsidRPr="00ED3B71">
        <w:rPr>
          <w:rFonts w:ascii="Times New Roman" w:hAnsi="Times New Roman" w:cs="Times New Roman"/>
          <w:sz w:val="24"/>
          <w:szCs w:val="24"/>
          <w:lang w:val="id-ID"/>
        </w:rPr>
        <w:t>YA</w:t>
      </w:r>
      <w:r w:rsidRPr="00ED3B71">
        <w:rPr>
          <w:rFonts w:ascii="Times New Roman" w:hAnsi="Times New Roman" w:cs="Times New Roman"/>
          <w:sz w:val="24"/>
          <w:szCs w:val="24"/>
        </w:rPr>
        <w:t xml:space="preserve">  diberi nilai</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1,</w:t>
      </w:r>
      <w:r w:rsidRPr="00ED3B71">
        <w:rPr>
          <w:rFonts w:ascii="Times New Roman" w:hAnsi="Times New Roman" w:cs="Times New Roman"/>
          <w:sz w:val="24"/>
          <w:szCs w:val="24"/>
          <w:lang w:val="id-ID"/>
        </w:rPr>
        <w:t xml:space="preserve"> TIDAK</w:t>
      </w:r>
      <w:r w:rsidRPr="00ED3B71">
        <w:rPr>
          <w:rFonts w:ascii="Times New Roman" w:hAnsi="Times New Roman" w:cs="Times New Roman"/>
          <w:sz w:val="24"/>
          <w:szCs w:val="24"/>
        </w:rPr>
        <w:t xml:space="preserve">  diberi nilai 0, Kuisioner ini dikutip dari hasil penelitian Umam, (2017) dengan judul “Gambaran perilaku hidup bersih dan sehat (PHBS) pada lansia di desa Kemukus Kecamatan Gombong Kabuten Kebumen” dengan h</w:t>
      </w:r>
      <w:r w:rsidRPr="00ED3B71">
        <w:rPr>
          <w:rFonts w:ascii="Times New Roman" w:eastAsia="Calibri" w:hAnsi="Times New Roman" w:cs="Times New Roman"/>
          <w:sz w:val="24"/>
          <w:szCs w:val="24"/>
        </w:rPr>
        <w:t xml:space="preserve">asil uji validitas menunjukan  </w:t>
      </w:r>
      <w:r w:rsidRPr="00ED3B71">
        <w:rPr>
          <w:rFonts w:ascii="Times New Roman" w:eastAsia="Calibri" w:hAnsi="Times New Roman" w:cs="Times New Roman"/>
          <w:i/>
          <w:sz w:val="24"/>
          <w:szCs w:val="24"/>
        </w:rPr>
        <w:t>mean</w:t>
      </w:r>
      <w:r w:rsidRPr="00ED3B71">
        <w:rPr>
          <w:rFonts w:ascii="Times New Roman" w:eastAsia="Calibri" w:hAnsi="Times New Roman" w:cs="Times New Roman"/>
          <w:sz w:val="24"/>
          <w:szCs w:val="24"/>
        </w:rPr>
        <w:t xml:space="preserve"> validitas  yaitu 0,444 yang berarti r hitung 0,444 &gt; dari r tabel  0,765 sehingga kuesioner dikatakan valid.</w:t>
      </w:r>
    </w:p>
    <w:p w:rsidR="00C34A44" w:rsidRPr="00ED3B71" w:rsidRDefault="00C34A44" w:rsidP="00A8602A">
      <w:pPr>
        <w:tabs>
          <w:tab w:val="left" w:pos="3600"/>
          <w:tab w:val="right" w:pos="8391"/>
        </w:tabs>
        <w:spacing w:after="0"/>
        <w:contextualSpacing/>
        <w:jc w:val="both"/>
        <w:rPr>
          <w:rFonts w:ascii="Times New Roman" w:hAnsi="Times New Roman" w:cs="Times New Roman"/>
          <w:sz w:val="24"/>
          <w:szCs w:val="24"/>
        </w:rPr>
      </w:pPr>
    </w:p>
    <w:p w:rsidR="00C34A44" w:rsidRPr="00ED3B71" w:rsidRDefault="00C34A44" w:rsidP="003B1EAA">
      <w:pPr>
        <w:spacing w:after="0"/>
        <w:rPr>
          <w:rFonts w:ascii="Times New Roman" w:hAnsi="Times New Roman" w:cs="Times New Roman"/>
          <w:b/>
          <w:sz w:val="24"/>
          <w:szCs w:val="24"/>
        </w:rPr>
      </w:pPr>
      <w:r w:rsidRPr="00ED3B71">
        <w:rPr>
          <w:rFonts w:ascii="Times New Roman" w:hAnsi="Times New Roman" w:cs="Times New Roman"/>
          <w:b/>
          <w:sz w:val="24"/>
          <w:szCs w:val="24"/>
        </w:rPr>
        <w:t xml:space="preserve"> Proses Pengumpulan Data</w:t>
      </w:r>
    </w:p>
    <w:p w:rsidR="00C34A44" w:rsidRPr="00ED3B71" w:rsidRDefault="00C34A44" w:rsidP="004D3DD1">
      <w:pPr>
        <w:pStyle w:val="ListParagraph"/>
        <w:spacing w:after="0"/>
        <w:ind w:left="360"/>
        <w:rPr>
          <w:rFonts w:ascii="Times New Roman" w:hAnsi="Times New Roman" w:cs="Times New Roman"/>
          <w:b/>
          <w:sz w:val="24"/>
          <w:szCs w:val="24"/>
        </w:rPr>
      </w:pPr>
    </w:p>
    <w:p w:rsidR="00C34A44" w:rsidRPr="00ED3B71" w:rsidRDefault="00C34A44" w:rsidP="003B1EAA">
      <w:pPr>
        <w:pStyle w:val="ListParagraph"/>
        <w:numPr>
          <w:ilvl w:val="0"/>
          <w:numId w:val="8"/>
        </w:numPr>
        <w:spacing w:after="0"/>
        <w:ind w:left="426"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Setelah mendapat persetujuan kepada ketua RT 03 Kampung Yobeh Distrik Sentani Kabupaten Jayapura. Selanjutnya peneliti menjelaskan tujuan penelitian kepada responden. </w:t>
      </w:r>
    </w:p>
    <w:p w:rsidR="00C34A44" w:rsidRPr="00ED3B71" w:rsidRDefault="00C34A44" w:rsidP="00D410BD">
      <w:pPr>
        <w:pStyle w:val="ListParagraph"/>
        <w:numPr>
          <w:ilvl w:val="0"/>
          <w:numId w:val="8"/>
        </w:numPr>
        <w:spacing w:after="0"/>
        <w:ind w:left="426" w:hanging="284"/>
        <w:jc w:val="both"/>
        <w:rPr>
          <w:rFonts w:ascii="Times New Roman" w:hAnsi="Times New Roman" w:cs="Times New Roman"/>
          <w:sz w:val="24"/>
          <w:szCs w:val="24"/>
        </w:rPr>
      </w:pPr>
      <w:r w:rsidRPr="00ED3B71">
        <w:rPr>
          <w:rFonts w:ascii="Times New Roman" w:hAnsi="Times New Roman" w:cs="Times New Roman"/>
          <w:sz w:val="24"/>
          <w:szCs w:val="24"/>
        </w:rPr>
        <w:t>Setelah mendapat ijin dari pihak objek penelitian, selanjutnya mengunjungi responden untuk memberikan pemahaman dasar tentang tujuan penelitian yang akan dilakukan sesuai dengan protokol kesehatan sebagai berikut:</w:t>
      </w:r>
    </w:p>
    <w:p w:rsidR="00C34A44" w:rsidRPr="00ED3B71" w:rsidRDefault="00C34A44" w:rsidP="004D3DD1">
      <w:pPr>
        <w:pStyle w:val="NoSpacing"/>
        <w:numPr>
          <w:ilvl w:val="0"/>
          <w:numId w:val="9"/>
        </w:numPr>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Selalu wajib menggunakan masker baik di dalam maupun di luar ruangan</w:t>
      </w:r>
    </w:p>
    <w:p w:rsidR="00C34A44" w:rsidRPr="00ED3B71" w:rsidRDefault="00C34A44" w:rsidP="004D3DD1">
      <w:pPr>
        <w:pStyle w:val="NoSpacing"/>
        <w:numPr>
          <w:ilvl w:val="0"/>
          <w:numId w:val="9"/>
        </w:numPr>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Selalu jaga jarak minimal 1 meter</w:t>
      </w:r>
    </w:p>
    <w:p w:rsidR="00C34A44" w:rsidRPr="00ED3B71" w:rsidRDefault="00C34A44" w:rsidP="00C977F6">
      <w:pPr>
        <w:pStyle w:val="NoSpacing"/>
        <w:numPr>
          <w:ilvl w:val="0"/>
          <w:numId w:val="8"/>
        </w:numPr>
        <w:spacing w:line="276" w:lineRule="auto"/>
        <w:ind w:left="426" w:hanging="284"/>
        <w:contextualSpacing/>
        <w:jc w:val="both"/>
        <w:rPr>
          <w:rFonts w:ascii="Times New Roman" w:hAnsi="Times New Roman" w:cs="Times New Roman"/>
          <w:color w:val="000000" w:themeColor="text1"/>
          <w:sz w:val="24"/>
          <w:szCs w:val="24"/>
        </w:rPr>
      </w:pPr>
      <w:r w:rsidRPr="00ED3B71">
        <w:rPr>
          <w:rFonts w:ascii="Times New Roman" w:hAnsi="Times New Roman" w:cs="Times New Roman"/>
          <w:sz w:val="24"/>
          <w:szCs w:val="24"/>
        </w:rPr>
        <w:t xml:space="preserve">Memberikan </w:t>
      </w:r>
      <w:r w:rsidRPr="00ED3B71">
        <w:rPr>
          <w:rFonts w:ascii="Times New Roman" w:hAnsi="Times New Roman" w:cs="Times New Roman"/>
          <w:i/>
          <w:sz w:val="24"/>
          <w:szCs w:val="24"/>
        </w:rPr>
        <w:t>informed co</w:t>
      </w:r>
      <w:r w:rsidRPr="00ED3B71">
        <w:rPr>
          <w:rFonts w:ascii="Times New Roman" w:hAnsi="Times New Roman" w:cs="Times New Roman"/>
          <w:i/>
          <w:sz w:val="24"/>
          <w:szCs w:val="24"/>
          <w:lang w:val="id-ID"/>
        </w:rPr>
        <w:t>ns</w:t>
      </w:r>
      <w:r w:rsidRPr="00ED3B71">
        <w:rPr>
          <w:rFonts w:ascii="Times New Roman" w:hAnsi="Times New Roman" w:cs="Times New Roman"/>
          <w:i/>
          <w:sz w:val="24"/>
          <w:szCs w:val="24"/>
        </w:rPr>
        <w:t>ent</w:t>
      </w:r>
      <w:r w:rsidRPr="00ED3B71">
        <w:rPr>
          <w:rFonts w:ascii="Times New Roman" w:hAnsi="Times New Roman" w:cs="Times New Roman"/>
          <w:sz w:val="24"/>
          <w:szCs w:val="24"/>
        </w:rPr>
        <w:t xml:space="preserve"> kepada calon responden dengan memberikan penjelasan kepada responden maksud dan tujuan penelitian. Apabila responden setuju, maka diberikan lembar </w:t>
      </w:r>
      <w:r w:rsidRPr="00ED3B71">
        <w:rPr>
          <w:rFonts w:ascii="Times New Roman" w:hAnsi="Times New Roman" w:cs="Times New Roman"/>
          <w:i/>
          <w:sz w:val="24"/>
          <w:szCs w:val="24"/>
        </w:rPr>
        <w:t>informed consent</w:t>
      </w:r>
      <w:r w:rsidRPr="00ED3B71">
        <w:rPr>
          <w:rFonts w:ascii="Times New Roman" w:hAnsi="Times New Roman" w:cs="Times New Roman"/>
          <w:sz w:val="24"/>
          <w:szCs w:val="24"/>
        </w:rPr>
        <w:t xml:space="preserve"> yang ditanda tangani oleh responden. </w:t>
      </w:r>
    </w:p>
    <w:p w:rsidR="00C34A44" w:rsidRPr="00ED3B71" w:rsidRDefault="00C34A44" w:rsidP="00C977F6">
      <w:pPr>
        <w:pStyle w:val="ListParagraph"/>
        <w:numPr>
          <w:ilvl w:val="0"/>
          <w:numId w:val="8"/>
        </w:numPr>
        <w:spacing w:after="0"/>
        <w:ind w:left="426" w:hanging="284"/>
        <w:jc w:val="both"/>
        <w:rPr>
          <w:rFonts w:ascii="Times New Roman" w:hAnsi="Times New Roman" w:cs="Times New Roman"/>
          <w:sz w:val="24"/>
          <w:szCs w:val="24"/>
        </w:rPr>
      </w:pPr>
      <w:r w:rsidRPr="00ED3B71">
        <w:rPr>
          <w:rFonts w:ascii="Times New Roman" w:hAnsi="Times New Roman" w:cs="Times New Roman"/>
          <w:sz w:val="24"/>
          <w:szCs w:val="24"/>
        </w:rPr>
        <w:t>Peneliti membagikan kuesioner dalam bentuk angket kepada responden.</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Waktu pengisian penelitian dilakukan selama 10 menit dan setelah itu dikumpul kembali.</w:t>
      </w:r>
    </w:p>
    <w:p w:rsidR="00C34A44" w:rsidRPr="00ED3B71" w:rsidRDefault="00C34A44" w:rsidP="00C977F6">
      <w:pPr>
        <w:pStyle w:val="ListParagraph"/>
        <w:numPr>
          <w:ilvl w:val="0"/>
          <w:numId w:val="8"/>
        </w:numPr>
        <w:spacing w:after="0"/>
        <w:ind w:left="426" w:hanging="284"/>
        <w:jc w:val="both"/>
        <w:rPr>
          <w:rFonts w:ascii="Times New Roman" w:hAnsi="Times New Roman" w:cs="Times New Roman"/>
          <w:b/>
          <w:sz w:val="24"/>
          <w:szCs w:val="24"/>
        </w:rPr>
      </w:pPr>
      <w:r w:rsidRPr="00ED3B71">
        <w:rPr>
          <w:rFonts w:ascii="Times New Roman" w:hAnsi="Times New Roman" w:cs="Times New Roman"/>
          <w:sz w:val="24"/>
          <w:szCs w:val="24"/>
        </w:rPr>
        <w:t>Setelah itu hasil kuesioner dicek kelengkapan peng</w:t>
      </w:r>
      <w:r w:rsidRPr="00ED3B71">
        <w:rPr>
          <w:rFonts w:ascii="Times New Roman" w:hAnsi="Times New Roman" w:cs="Times New Roman"/>
          <w:sz w:val="24"/>
          <w:szCs w:val="24"/>
          <w:lang w:val="id-ID"/>
        </w:rPr>
        <w:t>i</w:t>
      </w:r>
      <w:r w:rsidRPr="00ED3B71">
        <w:rPr>
          <w:rFonts w:ascii="Times New Roman" w:hAnsi="Times New Roman" w:cs="Times New Roman"/>
          <w:sz w:val="24"/>
          <w:szCs w:val="24"/>
        </w:rPr>
        <w:t>sian, dinilai dan dianalisis.</w:t>
      </w:r>
    </w:p>
    <w:p w:rsidR="00C34A44" w:rsidRPr="00ED3B71" w:rsidRDefault="00C34A44" w:rsidP="00D020EA">
      <w:pPr>
        <w:spacing w:after="0"/>
        <w:rPr>
          <w:rFonts w:ascii="Times New Roman" w:hAnsi="Times New Roman" w:cs="Times New Roman"/>
          <w:b/>
          <w:sz w:val="24"/>
          <w:szCs w:val="24"/>
        </w:rPr>
      </w:pPr>
      <w:r w:rsidRPr="00ED3B71">
        <w:rPr>
          <w:rFonts w:ascii="Times New Roman" w:hAnsi="Times New Roman" w:cs="Times New Roman"/>
          <w:b/>
          <w:sz w:val="24"/>
          <w:szCs w:val="24"/>
        </w:rPr>
        <w:t>Pengelolahan dan Penyajian Data</w:t>
      </w:r>
    </w:p>
    <w:p w:rsidR="00C34A44" w:rsidRPr="00ED3B71" w:rsidRDefault="00C34A44" w:rsidP="004D3DD1">
      <w:pPr>
        <w:pStyle w:val="ListParagraph"/>
        <w:spacing w:after="0"/>
        <w:ind w:left="360"/>
        <w:rPr>
          <w:rFonts w:ascii="Times New Roman" w:hAnsi="Times New Roman" w:cs="Times New Roman"/>
          <w:b/>
          <w:sz w:val="24"/>
          <w:szCs w:val="24"/>
        </w:rPr>
      </w:pPr>
    </w:p>
    <w:p w:rsidR="00C34A44" w:rsidRPr="00ED3B71" w:rsidRDefault="00C34A44" w:rsidP="00D020EA">
      <w:pPr>
        <w:spacing w:after="0"/>
        <w:rPr>
          <w:rFonts w:ascii="Times New Roman" w:hAnsi="Times New Roman" w:cs="Times New Roman"/>
          <w:b/>
          <w:sz w:val="24"/>
          <w:szCs w:val="24"/>
        </w:rPr>
      </w:pPr>
      <w:r w:rsidRPr="00ED3B71">
        <w:rPr>
          <w:rFonts w:ascii="Times New Roman" w:hAnsi="Times New Roman" w:cs="Times New Roman"/>
          <w:b/>
          <w:sz w:val="24"/>
          <w:szCs w:val="24"/>
        </w:rPr>
        <w:t>Pengelolahan Data</w:t>
      </w:r>
    </w:p>
    <w:p w:rsidR="00C34A44" w:rsidRPr="00ED3B71" w:rsidRDefault="00C34A44" w:rsidP="00D020EA">
      <w:pPr>
        <w:pStyle w:val="ListParagraph"/>
        <w:spacing w:after="0"/>
        <w:ind w:left="0" w:firstLine="426"/>
        <w:jc w:val="both"/>
        <w:rPr>
          <w:rFonts w:ascii="Times New Roman" w:hAnsi="Times New Roman" w:cs="Times New Roman"/>
          <w:sz w:val="24"/>
          <w:szCs w:val="24"/>
        </w:rPr>
      </w:pPr>
      <w:r w:rsidRPr="00ED3B71">
        <w:rPr>
          <w:rFonts w:ascii="Times New Roman" w:hAnsi="Times New Roman" w:cs="Times New Roman"/>
          <w:sz w:val="24"/>
          <w:szCs w:val="24"/>
        </w:rPr>
        <w:t>Pengolahan data yang dikumpulkan perlu diolah agar menjadi informasi yang akhirnya dapat digunakan untuk menjawab tujuan penelitian melalui tahapan sebagai berikut:</w:t>
      </w:r>
    </w:p>
    <w:p w:rsidR="00C34A44" w:rsidRPr="00ED3B71" w:rsidRDefault="00C34A44" w:rsidP="00D020EA">
      <w:pPr>
        <w:pStyle w:val="NoSpacing"/>
        <w:numPr>
          <w:ilvl w:val="0"/>
          <w:numId w:val="11"/>
        </w:numPr>
        <w:spacing w:line="276" w:lineRule="auto"/>
        <w:ind w:left="966" w:hanging="257"/>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Editing</w:t>
      </w:r>
      <w:r w:rsidRPr="00ED3B71">
        <w:rPr>
          <w:rFonts w:ascii="Times New Roman" w:hAnsi="Times New Roman" w:cs="Times New Roman"/>
          <w:color w:val="000000" w:themeColor="text1"/>
          <w:sz w:val="24"/>
          <w:szCs w:val="24"/>
        </w:rPr>
        <w:t xml:space="preserve"> </w:t>
      </w:r>
    </w:p>
    <w:p w:rsidR="00C34A44" w:rsidRPr="00ED3B71" w:rsidRDefault="00C34A44" w:rsidP="004D3DD1">
      <w:pPr>
        <w:pStyle w:val="NoSpacing"/>
        <w:spacing w:line="276" w:lineRule="auto"/>
        <w:ind w:left="1170" w:firstLine="498"/>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Memeriksa kembali kelengkapan akurasi terhadap kemungkinan kesalahan pengisian jawaban dan keserasian informasi dari responden.</w:t>
      </w:r>
    </w:p>
    <w:p w:rsidR="00C34A44" w:rsidRPr="00ED3B71" w:rsidRDefault="00C34A44" w:rsidP="004D3DD1">
      <w:pPr>
        <w:pStyle w:val="NoSpacing"/>
        <w:numPr>
          <w:ilvl w:val="0"/>
          <w:numId w:val="11"/>
        </w:numPr>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Processing</w:t>
      </w:r>
      <w:r w:rsidRPr="00ED3B71">
        <w:rPr>
          <w:rFonts w:ascii="Times New Roman" w:hAnsi="Times New Roman" w:cs="Times New Roman"/>
          <w:color w:val="000000" w:themeColor="text1"/>
          <w:sz w:val="24"/>
          <w:szCs w:val="24"/>
        </w:rPr>
        <w:t xml:space="preserve"> </w:t>
      </w:r>
    </w:p>
    <w:p w:rsidR="00C34A44" w:rsidRPr="00ED3B71" w:rsidRDefault="00C34A44" w:rsidP="00D020EA">
      <w:pPr>
        <w:pStyle w:val="NoSpacing"/>
        <w:spacing w:line="276" w:lineRule="auto"/>
        <w:ind w:left="1276"/>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Membuat</w:t>
      </w:r>
      <w:r w:rsidR="00D020EA" w:rsidRPr="00ED3B71">
        <w:rPr>
          <w:rFonts w:ascii="Times New Roman" w:hAnsi="Times New Roman" w:cs="Times New Roman"/>
          <w:color w:val="000000" w:themeColor="text1"/>
          <w:sz w:val="24"/>
          <w:szCs w:val="24"/>
        </w:rPr>
        <w:t xml:space="preserve"> </w:t>
      </w:r>
      <w:r w:rsidRPr="00ED3B71">
        <w:rPr>
          <w:rFonts w:ascii="Times New Roman" w:hAnsi="Times New Roman" w:cs="Times New Roman"/>
          <w:color w:val="000000" w:themeColor="text1"/>
          <w:sz w:val="24"/>
          <w:szCs w:val="24"/>
        </w:rPr>
        <w:t>penilaian berdasarkan hasil jawaban kuesiner responden.</w:t>
      </w:r>
    </w:p>
    <w:p w:rsidR="00C34A44" w:rsidRPr="00ED3B71" w:rsidRDefault="00C34A44" w:rsidP="004D3DD1">
      <w:pPr>
        <w:pStyle w:val="NoSpacing"/>
        <w:numPr>
          <w:ilvl w:val="0"/>
          <w:numId w:val="11"/>
        </w:numPr>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Coding</w:t>
      </w:r>
      <w:r w:rsidRPr="00ED3B71">
        <w:rPr>
          <w:rFonts w:ascii="Times New Roman" w:hAnsi="Times New Roman" w:cs="Times New Roman"/>
          <w:color w:val="000000" w:themeColor="text1"/>
          <w:sz w:val="24"/>
          <w:szCs w:val="24"/>
        </w:rPr>
        <w:t xml:space="preserve">  </w:t>
      </w:r>
    </w:p>
    <w:p w:rsidR="00C34A44" w:rsidRPr="00ED3B71" w:rsidRDefault="00C34A44" w:rsidP="004D3DD1">
      <w:pPr>
        <w:pStyle w:val="NoSpacing"/>
        <w:spacing w:line="276" w:lineRule="auto"/>
        <w:ind w:left="1260" w:firstLine="450"/>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Membuat kode-kode tertentu melalui pengelompokan keperluan untuk memudahkan pengelolahan data.</w:t>
      </w:r>
    </w:p>
    <w:p w:rsidR="00C34A44" w:rsidRPr="00ED3B71" w:rsidRDefault="00C34A44" w:rsidP="004D3DD1">
      <w:pPr>
        <w:pStyle w:val="NoSpacing"/>
        <w:numPr>
          <w:ilvl w:val="0"/>
          <w:numId w:val="11"/>
        </w:numPr>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Tabulating</w:t>
      </w:r>
      <w:r w:rsidRPr="00ED3B71">
        <w:rPr>
          <w:rFonts w:ascii="Times New Roman" w:hAnsi="Times New Roman" w:cs="Times New Roman"/>
          <w:color w:val="000000" w:themeColor="text1"/>
          <w:sz w:val="24"/>
          <w:szCs w:val="24"/>
        </w:rPr>
        <w:t xml:space="preserve"> </w:t>
      </w:r>
    </w:p>
    <w:p w:rsidR="00C34A44" w:rsidRPr="00ED3B71" w:rsidRDefault="00C34A44" w:rsidP="004D3DD1">
      <w:pPr>
        <w:pStyle w:val="NoSpacing"/>
        <w:spacing w:line="276" w:lineRule="auto"/>
        <w:ind w:left="1260" w:firstLine="450"/>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Membuat table frekuensi untuk semua jawaban yang telah diberikan kode sesuai dengan klasifikasinya masing-masing.</w:t>
      </w:r>
    </w:p>
    <w:p w:rsidR="00C34A44" w:rsidRPr="00ED3B71" w:rsidRDefault="00C34A44" w:rsidP="004D3DD1">
      <w:pPr>
        <w:pStyle w:val="NoSpacing"/>
        <w:numPr>
          <w:ilvl w:val="0"/>
          <w:numId w:val="11"/>
        </w:numPr>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Analyzing</w:t>
      </w:r>
    </w:p>
    <w:p w:rsidR="00C34A44" w:rsidRPr="00ED3B71" w:rsidRDefault="00C34A44" w:rsidP="00D020EA">
      <w:pPr>
        <w:pStyle w:val="NoSpacing"/>
        <w:spacing w:line="276" w:lineRule="auto"/>
        <w:ind w:left="1276"/>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 xml:space="preserve">Melakukan penelitian berdasarkan univariat </w:t>
      </w:r>
    </w:p>
    <w:p w:rsidR="00C34A44" w:rsidRPr="00ED3B71" w:rsidRDefault="00C34A44" w:rsidP="004D3DD1">
      <w:pPr>
        <w:pStyle w:val="NoSpacing"/>
        <w:numPr>
          <w:ilvl w:val="0"/>
          <w:numId w:val="11"/>
        </w:numPr>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Cleaning</w:t>
      </w:r>
    </w:p>
    <w:p w:rsidR="00C34A44" w:rsidRPr="00ED3B71" w:rsidRDefault="00C34A44" w:rsidP="004D3DD1">
      <w:pPr>
        <w:pStyle w:val="NoSpacing"/>
        <w:spacing w:line="276" w:lineRule="auto"/>
        <w:ind w:left="1260" w:firstLine="450"/>
        <w:contextualSpacing/>
        <w:jc w:val="both"/>
        <w:rPr>
          <w:rFonts w:ascii="Times New Roman" w:hAnsi="Times New Roman" w:cs="Times New Roman"/>
          <w:sz w:val="24"/>
          <w:szCs w:val="24"/>
        </w:rPr>
      </w:pPr>
      <w:r w:rsidRPr="00ED3B71">
        <w:rPr>
          <w:rFonts w:ascii="Times New Roman" w:hAnsi="Times New Roman" w:cs="Times New Roman"/>
          <w:sz w:val="24"/>
          <w:szCs w:val="24"/>
        </w:rPr>
        <w:t>Melakukan kegiatan pengecekan data kembali</w:t>
      </w:r>
      <w:r w:rsidRPr="00ED3B71">
        <w:rPr>
          <w:rFonts w:ascii="Times New Roman" w:hAnsi="Times New Roman" w:cs="Times New Roman"/>
          <w:sz w:val="24"/>
          <w:szCs w:val="24"/>
          <w:lang w:val="id-ID"/>
        </w:rPr>
        <w:t xml:space="preserve"> terhadap kuesioner penelitian yang sudah diisi oleh responden, jika ada </w:t>
      </w:r>
      <w:r w:rsidRPr="00ED3B71">
        <w:rPr>
          <w:rFonts w:ascii="Times New Roman" w:hAnsi="Times New Roman" w:cs="Times New Roman"/>
          <w:i/>
          <w:sz w:val="24"/>
          <w:szCs w:val="24"/>
          <w:lang w:val="id-ID"/>
        </w:rPr>
        <w:t>error</w:t>
      </w:r>
      <w:r w:rsidRPr="00ED3B71">
        <w:rPr>
          <w:rFonts w:ascii="Times New Roman" w:hAnsi="Times New Roman" w:cs="Times New Roman"/>
          <w:sz w:val="24"/>
          <w:szCs w:val="24"/>
          <w:lang w:val="id-ID"/>
        </w:rPr>
        <w:t xml:space="preserve"> maka data akan d</w:t>
      </w:r>
      <w:r w:rsidRPr="00ED3B71">
        <w:rPr>
          <w:rFonts w:ascii="Times New Roman" w:hAnsi="Times New Roman" w:cs="Times New Roman"/>
          <w:sz w:val="24"/>
          <w:szCs w:val="24"/>
        </w:rPr>
        <w:t xml:space="preserve">ihapus </w:t>
      </w:r>
      <w:r w:rsidRPr="00ED3B71">
        <w:rPr>
          <w:rFonts w:ascii="Times New Roman" w:hAnsi="Times New Roman" w:cs="Times New Roman"/>
          <w:sz w:val="24"/>
          <w:szCs w:val="24"/>
          <w:lang w:val="id-ID"/>
        </w:rPr>
        <w:t>dan digantikan dengan data responden baru.</w:t>
      </w:r>
    </w:p>
    <w:p w:rsidR="00C34A44" w:rsidRPr="00ED3B71" w:rsidRDefault="00C34A44" w:rsidP="00DE078C">
      <w:pPr>
        <w:spacing w:after="0"/>
        <w:ind w:left="142" w:hanging="142"/>
        <w:rPr>
          <w:rFonts w:ascii="Times New Roman" w:hAnsi="Times New Roman" w:cs="Times New Roman"/>
          <w:b/>
          <w:sz w:val="24"/>
          <w:szCs w:val="24"/>
        </w:rPr>
      </w:pPr>
      <w:r w:rsidRPr="00ED3B71">
        <w:rPr>
          <w:rFonts w:ascii="Times New Roman" w:hAnsi="Times New Roman" w:cs="Times New Roman"/>
          <w:b/>
          <w:sz w:val="24"/>
          <w:szCs w:val="24"/>
        </w:rPr>
        <w:t>Penyajian Data</w:t>
      </w:r>
    </w:p>
    <w:p w:rsidR="00C34A44" w:rsidRPr="00ED3B71" w:rsidRDefault="00C34A44" w:rsidP="004D3DD1">
      <w:pPr>
        <w:pStyle w:val="ListParagraph"/>
        <w:spacing w:after="0"/>
        <w:ind w:left="709" w:firstLine="425"/>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Penyajian data adalah  hasil penelitian yang  dibuat berupa tabel, grafik, gambar, bagan, foto, atau bentuk penyajian data lainya. Penyajian data dalam penelitian ini  menggunakan tabel dan dinarasikan.</w:t>
      </w:r>
    </w:p>
    <w:p w:rsidR="00DE078C" w:rsidRPr="00ED3B71" w:rsidRDefault="00DE078C" w:rsidP="004D3DD1">
      <w:pPr>
        <w:pStyle w:val="ListParagraph"/>
        <w:spacing w:after="0"/>
        <w:ind w:left="709" w:firstLine="425"/>
        <w:jc w:val="both"/>
        <w:rPr>
          <w:rFonts w:ascii="Times New Roman" w:hAnsi="Times New Roman" w:cs="Times New Roman"/>
          <w:color w:val="000000" w:themeColor="text1"/>
          <w:sz w:val="24"/>
          <w:szCs w:val="24"/>
        </w:rPr>
      </w:pPr>
    </w:p>
    <w:p w:rsidR="00DE078C" w:rsidRPr="00ED3B71" w:rsidRDefault="00DE078C" w:rsidP="004D3DD1">
      <w:pPr>
        <w:pStyle w:val="ListParagraph"/>
        <w:spacing w:after="0"/>
        <w:ind w:left="709" w:firstLine="425"/>
        <w:jc w:val="both"/>
        <w:rPr>
          <w:rFonts w:ascii="Times New Roman" w:hAnsi="Times New Roman" w:cs="Times New Roman"/>
          <w:color w:val="000000" w:themeColor="text1"/>
          <w:sz w:val="24"/>
          <w:szCs w:val="24"/>
        </w:rPr>
      </w:pPr>
    </w:p>
    <w:p w:rsidR="00C34A44" w:rsidRPr="00ED3B71" w:rsidRDefault="00C34A44" w:rsidP="00DE078C">
      <w:pPr>
        <w:spacing w:after="0"/>
        <w:rPr>
          <w:rFonts w:ascii="Times New Roman" w:hAnsi="Times New Roman" w:cs="Times New Roman"/>
          <w:b/>
          <w:sz w:val="24"/>
          <w:szCs w:val="24"/>
        </w:rPr>
      </w:pPr>
      <w:r w:rsidRPr="00ED3B71">
        <w:rPr>
          <w:rFonts w:ascii="Times New Roman" w:hAnsi="Times New Roman" w:cs="Times New Roman"/>
          <w:b/>
          <w:sz w:val="24"/>
          <w:szCs w:val="24"/>
        </w:rPr>
        <w:t xml:space="preserve"> Analisa Data Univariat</w:t>
      </w:r>
    </w:p>
    <w:p w:rsidR="00C34A44" w:rsidRPr="00ED3B71" w:rsidRDefault="00C34A44" w:rsidP="00DE078C">
      <w:pPr>
        <w:pStyle w:val="ListParagraph"/>
        <w:tabs>
          <w:tab w:val="left" w:pos="284"/>
          <w:tab w:val="left" w:pos="3600"/>
          <w:tab w:val="right" w:pos="8391"/>
        </w:tabs>
        <w:spacing w:after="0"/>
        <w:ind w:left="0" w:firstLine="426"/>
        <w:jc w:val="both"/>
        <w:rPr>
          <w:rFonts w:ascii="Times New Roman" w:hAnsi="Times New Roman" w:cs="Times New Roman"/>
          <w:sz w:val="24"/>
          <w:szCs w:val="24"/>
        </w:rPr>
      </w:pPr>
      <w:r w:rsidRPr="00ED3B71">
        <w:rPr>
          <w:rFonts w:ascii="Times New Roman" w:hAnsi="Times New Roman" w:cs="Times New Roman"/>
          <w:sz w:val="24"/>
          <w:szCs w:val="24"/>
        </w:rPr>
        <w:t>Analisa Univariat adalah analisa yang dilakukan untuk menganalisa tiap variabe</w:t>
      </w:r>
      <w:r w:rsidRPr="00ED3B71">
        <w:rPr>
          <w:rFonts w:ascii="Times New Roman" w:hAnsi="Times New Roman" w:cs="Times New Roman"/>
          <w:sz w:val="24"/>
          <w:szCs w:val="24"/>
          <w:lang w:val="id-ID"/>
        </w:rPr>
        <w:t>l</w:t>
      </w:r>
      <w:r w:rsidRPr="00ED3B71">
        <w:rPr>
          <w:rFonts w:ascii="Times New Roman" w:hAnsi="Times New Roman" w:cs="Times New Roman"/>
          <w:sz w:val="24"/>
          <w:szCs w:val="24"/>
        </w:rPr>
        <w:t xml:space="preserve"> dari hasil penelitian yang disajikan dalam bentuk distribusi frekuensi</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(Notoatmodjo, 2012). Setelah data dikumpulkan dan diolah kemudian data disajikan dalam bentuk pertanyaan-pertanyaan deskriptif dengan persentase yang dilengkapi dengan table distribusi, frekuensi, dan diagram, kemudian diambil kesimpulan secara narasi dengan diagram atau grafik. Analisis data yang digunakan dalam penelitian ini adalah analisis data deskriptif, univariat, dengan distribusi frekwensi. Untuk distribusi frekuensi, menggunakan rumus penentuan, besarnya persentase.</w:t>
      </w:r>
    </w:p>
    <w:p w:rsidR="00497EEF" w:rsidRPr="00ED3B71" w:rsidRDefault="00497EEF" w:rsidP="004D3DD1">
      <w:pPr>
        <w:jc w:val="both"/>
        <w:rPr>
          <w:rFonts w:ascii="Times New Roman" w:hAnsi="Times New Roman" w:cs="Times New Roman"/>
          <w:sz w:val="24"/>
          <w:szCs w:val="24"/>
        </w:rPr>
      </w:pPr>
    </w:p>
    <w:p w:rsidR="00007E56" w:rsidRPr="00ED3B71" w:rsidRDefault="00007E56" w:rsidP="00AB0490">
      <w:pPr>
        <w:spacing w:after="0"/>
        <w:ind w:left="142" w:hanging="142"/>
        <w:rPr>
          <w:rFonts w:ascii="Times New Roman" w:hAnsi="Times New Roman" w:cs="Times New Roman"/>
          <w:b/>
          <w:color w:val="000000" w:themeColor="text1"/>
          <w:sz w:val="24"/>
          <w:szCs w:val="24"/>
        </w:rPr>
      </w:pPr>
      <w:r w:rsidRPr="00ED3B71">
        <w:rPr>
          <w:rFonts w:ascii="Times New Roman" w:hAnsi="Times New Roman" w:cs="Times New Roman"/>
          <w:b/>
          <w:color w:val="000000" w:themeColor="text1"/>
          <w:sz w:val="24"/>
          <w:szCs w:val="24"/>
        </w:rPr>
        <w:t>Etika Dalam Penelitian</w:t>
      </w:r>
    </w:p>
    <w:p w:rsidR="00007E56" w:rsidRPr="00ED3B71" w:rsidRDefault="00007E56" w:rsidP="00007E56">
      <w:pPr>
        <w:pStyle w:val="ListParagraph"/>
        <w:spacing w:after="0"/>
        <w:ind w:left="567" w:firstLine="567"/>
        <w:jc w:val="both"/>
        <w:rPr>
          <w:rFonts w:ascii="Times New Roman" w:hAnsi="Times New Roman" w:cs="Times New Roman"/>
          <w:sz w:val="24"/>
          <w:szCs w:val="24"/>
        </w:rPr>
      </w:pPr>
      <w:r w:rsidRPr="00ED3B71">
        <w:rPr>
          <w:rFonts w:ascii="Times New Roman" w:hAnsi="Times New Roman" w:cs="Times New Roman"/>
          <w:sz w:val="24"/>
          <w:szCs w:val="24"/>
        </w:rPr>
        <w:t xml:space="preserve">Peneliti dapat mengukur pengaruh pendidikan dalam perilaku hidup bersih sehat pada masyarakat RT-III/RW-II Kampung Yobeh, semua Distrik Sentani, sebelum dan setelah pendidikan kesehatan. Peneliti melibatkan semua manusia sebagai subjek harus dan menerapkan 8 perinsip dasar etika penelitian yaitu;  </w:t>
      </w: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i/>
          <w:color w:val="000000" w:themeColor="text1"/>
          <w:sz w:val="24"/>
          <w:szCs w:val="24"/>
        </w:rPr>
      </w:pPr>
      <w:r w:rsidRPr="00ED3B71">
        <w:rPr>
          <w:rFonts w:ascii="Times New Roman" w:hAnsi="Times New Roman" w:cs="Times New Roman"/>
          <w:i/>
          <w:color w:val="000000" w:themeColor="text1"/>
          <w:sz w:val="24"/>
          <w:szCs w:val="24"/>
        </w:rPr>
        <w:t>Informed Consen)</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 xml:space="preserve">Informed Consent </w:t>
      </w:r>
      <w:r w:rsidRPr="00ED3B71">
        <w:rPr>
          <w:rFonts w:ascii="Times New Roman" w:hAnsi="Times New Roman" w:cs="Times New Roman"/>
          <w:color w:val="000000" w:themeColor="text1"/>
          <w:sz w:val="24"/>
          <w:szCs w:val="24"/>
        </w:rPr>
        <w:t xml:space="preserve">(Persetujuan) adalah lembar persetujuan yang diberikan kepada subjek penelitian. Peneliti menjelaskan manfaat, tujuan, prosedur, dan dampak dari penelitian yang akan dilakukan. Setelah dijelaskan, lembar </w:t>
      </w:r>
      <w:r w:rsidRPr="00ED3B71">
        <w:rPr>
          <w:rFonts w:ascii="Times New Roman" w:hAnsi="Times New Roman" w:cs="Times New Roman"/>
          <w:i/>
          <w:color w:val="000000" w:themeColor="text1"/>
          <w:sz w:val="24"/>
          <w:szCs w:val="24"/>
        </w:rPr>
        <w:t>informed consent</w:t>
      </w:r>
      <w:r w:rsidRPr="00ED3B71">
        <w:rPr>
          <w:rFonts w:ascii="Times New Roman" w:hAnsi="Times New Roman" w:cs="Times New Roman"/>
          <w:color w:val="000000" w:themeColor="text1"/>
          <w:sz w:val="24"/>
          <w:szCs w:val="24"/>
        </w:rPr>
        <w:t xml:space="preserve"> diberikan ke subjek penelitian, jika setuju maka informed concent harus ditandatangani oleh subjek penelitian.</w:t>
      </w: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i/>
          <w:color w:val="000000" w:themeColor="text1"/>
          <w:sz w:val="24"/>
          <w:szCs w:val="24"/>
        </w:rPr>
      </w:pPr>
      <w:r w:rsidRPr="00ED3B71">
        <w:rPr>
          <w:rFonts w:ascii="Times New Roman" w:hAnsi="Times New Roman" w:cs="Times New Roman"/>
          <w:i/>
          <w:color w:val="000000" w:themeColor="text1"/>
          <w:sz w:val="24"/>
          <w:szCs w:val="24"/>
        </w:rPr>
        <w:t>Beneficience</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Beneficience</w:t>
      </w:r>
      <w:r w:rsidRPr="00ED3B71">
        <w:rPr>
          <w:rFonts w:ascii="Times New Roman" w:hAnsi="Times New Roman" w:cs="Times New Roman"/>
          <w:color w:val="000000" w:themeColor="text1"/>
          <w:sz w:val="24"/>
          <w:szCs w:val="24"/>
        </w:rPr>
        <w:t xml:space="preserve"> (manfaat) merupakan prinsip yang perlu ditekankan oleh peneliti, menekakankan pada manfaat yang akan diterima oleh responden dan menjauhkan diri dari bahaya eksplotasi responden.</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i/>
          <w:color w:val="000000" w:themeColor="text1"/>
          <w:sz w:val="24"/>
          <w:szCs w:val="24"/>
        </w:rPr>
      </w:pPr>
      <w:r w:rsidRPr="00ED3B71">
        <w:rPr>
          <w:rFonts w:ascii="Times New Roman" w:hAnsi="Times New Roman" w:cs="Times New Roman"/>
          <w:i/>
          <w:color w:val="000000" w:themeColor="text1"/>
          <w:sz w:val="24"/>
          <w:szCs w:val="24"/>
        </w:rPr>
        <w:t>Non malaficience</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Prinsip ini menekankan bahwa peneliti tidak melakukan tindakan yang akan menimbulkan bahaya bagi responden diusahakan terbebas dari rasa tidak nyaman.</w:t>
      </w: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 xml:space="preserve"> Respect for autonomy</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Respect for autonomy</w:t>
      </w:r>
      <w:r w:rsidRPr="00ED3B71">
        <w:rPr>
          <w:rFonts w:ascii="Times New Roman" w:hAnsi="Times New Roman" w:cs="Times New Roman"/>
          <w:color w:val="000000" w:themeColor="text1"/>
          <w:sz w:val="24"/>
          <w:szCs w:val="24"/>
        </w:rPr>
        <w:t xml:space="preserve"> (kebebasan) artinya peneliti memberikan kebebasan pada responden untuk mengikuti penelitian atau tidak, serta tidak memaksa pilih atau jawaban dari kuesioner yang diajuhkan seblum responden mengisi kuesioner, respon diminta persetujuan bersedia menjadi responden melalui infomend consent.</w:t>
      </w: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i/>
          <w:color w:val="000000" w:themeColor="text1"/>
          <w:sz w:val="24"/>
          <w:szCs w:val="24"/>
        </w:rPr>
      </w:pPr>
      <w:r w:rsidRPr="00ED3B71">
        <w:rPr>
          <w:rFonts w:ascii="Times New Roman" w:hAnsi="Times New Roman" w:cs="Times New Roman"/>
          <w:i/>
          <w:color w:val="000000" w:themeColor="text1"/>
          <w:sz w:val="24"/>
          <w:szCs w:val="24"/>
        </w:rPr>
        <w:t>Anonymity</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 xml:space="preserve">Anonymity </w:t>
      </w:r>
      <w:r w:rsidRPr="00ED3B71">
        <w:rPr>
          <w:rFonts w:ascii="Times New Roman" w:hAnsi="Times New Roman" w:cs="Times New Roman"/>
          <w:color w:val="000000" w:themeColor="text1"/>
          <w:sz w:val="24"/>
          <w:szCs w:val="24"/>
        </w:rPr>
        <w:t xml:space="preserve">(Inisial/tanpa nama) adalah tindakan menjaga kerahasiaan subjek  penelitian dengan tidak mencantumkan nama pada </w:t>
      </w:r>
      <w:r w:rsidRPr="00ED3B71">
        <w:rPr>
          <w:rFonts w:ascii="Times New Roman" w:hAnsi="Times New Roman" w:cs="Times New Roman"/>
          <w:i/>
          <w:color w:val="000000" w:themeColor="text1"/>
          <w:sz w:val="24"/>
          <w:szCs w:val="24"/>
        </w:rPr>
        <w:t>informed consent</w:t>
      </w:r>
      <w:r w:rsidRPr="00ED3B71">
        <w:rPr>
          <w:rFonts w:ascii="Times New Roman" w:hAnsi="Times New Roman" w:cs="Times New Roman"/>
          <w:color w:val="000000" w:themeColor="text1"/>
          <w:sz w:val="24"/>
          <w:szCs w:val="24"/>
        </w:rPr>
        <w:t xml:space="preserve"> dan kuesioner, cukup dengan inisial dan memberi nomor atau kode pada masing-masing lembar tersebut.</w:t>
      </w:r>
    </w:p>
    <w:p w:rsidR="00AB0490" w:rsidRPr="00ED3B71" w:rsidRDefault="00AB0490"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i/>
          <w:color w:val="000000" w:themeColor="text1"/>
          <w:sz w:val="24"/>
          <w:szCs w:val="24"/>
        </w:rPr>
      </w:pPr>
      <w:r w:rsidRPr="00ED3B71">
        <w:rPr>
          <w:rFonts w:ascii="Times New Roman" w:hAnsi="Times New Roman" w:cs="Times New Roman"/>
          <w:i/>
          <w:color w:val="000000" w:themeColor="text1"/>
          <w:sz w:val="24"/>
          <w:szCs w:val="24"/>
        </w:rPr>
        <w:t>Veracity</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 xml:space="preserve">Veracity </w:t>
      </w:r>
      <w:r w:rsidRPr="00ED3B71">
        <w:rPr>
          <w:rFonts w:ascii="Times New Roman" w:hAnsi="Times New Roman" w:cs="Times New Roman"/>
          <w:color w:val="000000" w:themeColor="text1"/>
          <w:sz w:val="24"/>
          <w:szCs w:val="24"/>
        </w:rPr>
        <w:t>(kejujuran) artinya peneliti menjelaskan terlebih dahulu mengenai prosedur dan manfaat penlitian dengan jujur kepada responden. Penliti hanya menyampaikan informasi yang benar, jujur, dan tidak melakukan kebohongan kepada responden.</w:t>
      </w: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Justice</w:t>
      </w:r>
      <w:r w:rsidRPr="00ED3B71">
        <w:rPr>
          <w:rFonts w:ascii="Times New Roman" w:hAnsi="Times New Roman" w:cs="Times New Roman"/>
          <w:color w:val="000000" w:themeColor="text1"/>
          <w:sz w:val="24"/>
          <w:szCs w:val="24"/>
        </w:rPr>
        <w:t xml:space="preserve"> </w:t>
      </w:r>
    </w:p>
    <w:p w:rsidR="00007E56" w:rsidRPr="00ED3B71" w:rsidRDefault="00007E56" w:rsidP="00007E56">
      <w:pPr>
        <w:pStyle w:val="NoSpacing"/>
        <w:tabs>
          <w:tab w:val="left" w:pos="630"/>
          <w:tab w:val="left" w:pos="1170"/>
        </w:tabs>
        <w:spacing w:line="276" w:lineRule="auto"/>
        <w:ind w:left="990"/>
        <w:contextualSpacing/>
        <w:jc w:val="both"/>
        <w:rPr>
          <w:rFonts w:ascii="Times New Roman" w:hAnsi="Times New Roman" w:cs="Times New Roman"/>
          <w:i/>
          <w:color w:val="000000" w:themeColor="text1"/>
          <w:sz w:val="24"/>
          <w:szCs w:val="24"/>
        </w:rPr>
      </w:pPr>
      <w:r w:rsidRPr="00ED3B71">
        <w:rPr>
          <w:rFonts w:ascii="Times New Roman" w:hAnsi="Times New Roman" w:cs="Times New Roman"/>
          <w:i/>
          <w:color w:val="000000" w:themeColor="text1"/>
          <w:sz w:val="24"/>
          <w:szCs w:val="24"/>
        </w:rPr>
        <w:t>Justice</w:t>
      </w:r>
      <w:r w:rsidRPr="00ED3B71">
        <w:rPr>
          <w:rFonts w:ascii="Times New Roman" w:hAnsi="Times New Roman" w:cs="Times New Roman"/>
          <w:color w:val="000000" w:themeColor="text1"/>
          <w:sz w:val="24"/>
          <w:szCs w:val="24"/>
        </w:rPr>
        <w:t xml:space="preserve"> (Keadilan) adalah keadilan, peneliti akan memperlakukan semua responden dengan baik dan adil, semua responden akan mendapatkan perlakuan yang sama dari penelitian yang dilakukan peneliti.</w:t>
      </w:r>
    </w:p>
    <w:p w:rsidR="00007E56" w:rsidRPr="00ED3B71" w:rsidRDefault="00007E56" w:rsidP="00007E56">
      <w:pPr>
        <w:pStyle w:val="NoSpacing"/>
        <w:numPr>
          <w:ilvl w:val="0"/>
          <w:numId w:val="12"/>
        </w:numPr>
        <w:tabs>
          <w:tab w:val="left" w:pos="630"/>
          <w:tab w:val="left" w:pos="1170"/>
        </w:tabs>
        <w:spacing w:line="276" w:lineRule="auto"/>
        <w:contextualSpacing/>
        <w:jc w:val="both"/>
        <w:rPr>
          <w:rFonts w:ascii="Times New Roman" w:hAnsi="Times New Roman" w:cs="Times New Roman"/>
          <w:i/>
          <w:color w:val="000000" w:themeColor="text1"/>
          <w:sz w:val="24"/>
          <w:szCs w:val="24"/>
        </w:rPr>
      </w:pPr>
      <w:r w:rsidRPr="00ED3B71">
        <w:rPr>
          <w:rFonts w:ascii="Times New Roman" w:hAnsi="Times New Roman" w:cs="Times New Roman"/>
          <w:i/>
          <w:color w:val="000000" w:themeColor="text1"/>
          <w:sz w:val="24"/>
          <w:szCs w:val="24"/>
        </w:rPr>
        <w:t>Confidentiality</w:t>
      </w:r>
    </w:p>
    <w:p w:rsidR="004C639D" w:rsidRPr="00ED3B71" w:rsidRDefault="00007E56" w:rsidP="00007E56">
      <w:pPr>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i/>
          <w:color w:val="000000" w:themeColor="text1"/>
          <w:sz w:val="24"/>
          <w:szCs w:val="24"/>
        </w:rPr>
        <w:t>Confidentiality</w:t>
      </w:r>
      <w:r w:rsidRPr="00ED3B71">
        <w:rPr>
          <w:rFonts w:ascii="Times New Roman" w:hAnsi="Times New Roman" w:cs="Times New Roman"/>
          <w:color w:val="000000" w:themeColor="text1"/>
          <w:sz w:val="24"/>
          <w:szCs w:val="24"/>
        </w:rPr>
        <w:t xml:space="preserve"> (Kerahasiaan) adalah menjaga semua kerahasiaan semua informasi yang didapat dari subjek  penelitian. Beberapa kelompok data yang diperlukan akan dilaporkan dalam hasil penelitian. Data yang dilaporkan berupa data yang menunjang hasil penelitian. Selain itu, semua data dan informasi yang telah terkumpul dijamin kerahasiaannya oleh penelitian.</w:t>
      </w:r>
    </w:p>
    <w:p w:rsidR="00007E56" w:rsidRPr="00ED3B71" w:rsidRDefault="00007E56" w:rsidP="00007E56">
      <w:pPr>
        <w:ind w:left="990"/>
        <w:contextualSpacing/>
        <w:jc w:val="both"/>
        <w:rPr>
          <w:rFonts w:ascii="Times New Roman" w:hAnsi="Times New Roman" w:cs="Times New Roman"/>
          <w:color w:val="000000" w:themeColor="text1"/>
          <w:sz w:val="24"/>
          <w:szCs w:val="24"/>
        </w:rPr>
      </w:pPr>
      <w:r w:rsidRPr="00ED3B71">
        <w:rPr>
          <w:rFonts w:ascii="Times New Roman" w:hAnsi="Times New Roman" w:cs="Times New Roman"/>
          <w:color w:val="000000" w:themeColor="text1"/>
          <w:sz w:val="24"/>
          <w:szCs w:val="24"/>
        </w:rPr>
        <w:tab/>
      </w:r>
    </w:p>
    <w:p w:rsidR="00F45390" w:rsidRPr="00ED3B71" w:rsidRDefault="00F45390" w:rsidP="00F45390">
      <w:pPr>
        <w:spacing w:after="0"/>
        <w:contextualSpacing/>
        <w:jc w:val="center"/>
        <w:rPr>
          <w:rFonts w:ascii="Times New Roman" w:hAnsi="Times New Roman" w:cs="Times New Roman"/>
          <w:b/>
          <w:sz w:val="24"/>
          <w:szCs w:val="24"/>
        </w:rPr>
      </w:pPr>
      <w:r w:rsidRPr="00ED3B71">
        <w:rPr>
          <w:rFonts w:ascii="Times New Roman" w:hAnsi="Times New Roman" w:cs="Times New Roman"/>
          <w:b/>
          <w:sz w:val="24"/>
          <w:szCs w:val="24"/>
        </w:rPr>
        <w:t>HASIL DAN PEMBAHASAN</w:t>
      </w:r>
    </w:p>
    <w:p w:rsidR="00F45390" w:rsidRPr="00ED3B71" w:rsidRDefault="00F45390" w:rsidP="00F45390">
      <w:pPr>
        <w:spacing w:after="0"/>
        <w:contextualSpacing/>
        <w:jc w:val="both"/>
        <w:rPr>
          <w:rFonts w:ascii="Times New Roman" w:hAnsi="Times New Roman" w:cs="Times New Roman"/>
          <w:b/>
          <w:sz w:val="24"/>
          <w:szCs w:val="24"/>
        </w:rPr>
      </w:pPr>
      <w:r w:rsidRPr="00ED3B71">
        <w:rPr>
          <w:rFonts w:ascii="Times New Roman" w:hAnsi="Times New Roman" w:cs="Times New Roman"/>
          <w:b/>
          <w:sz w:val="24"/>
          <w:szCs w:val="24"/>
        </w:rPr>
        <w:t>Gambaran Lokasi Penelitian</w:t>
      </w:r>
    </w:p>
    <w:p w:rsidR="00F45390" w:rsidRPr="00ED3B71" w:rsidRDefault="00F45390" w:rsidP="004C639D">
      <w:pPr>
        <w:pStyle w:val="ListParagraph"/>
        <w:ind w:left="0" w:firstLine="709"/>
        <w:jc w:val="both"/>
        <w:rPr>
          <w:rFonts w:ascii="Times New Roman" w:eastAsia="Times New Roman" w:hAnsi="Times New Roman" w:cs="Times New Roman"/>
          <w:sz w:val="24"/>
          <w:szCs w:val="24"/>
        </w:rPr>
      </w:pPr>
      <w:r w:rsidRPr="00ED3B71">
        <w:rPr>
          <w:rFonts w:ascii="Times New Roman" w:hAnsi="Times New Roman" w:cs="Times New Roman"/>
          <w:sz w:val="24"/>
          <w:szCs w:val="24"/>
        </w:rPr>
        <w:t xml:space="preserve">Yobeh </w:t>
      </w:r>
      <w:r w:rsidRPr="00ED3B71">
        <w:rPr>
          <w:rStyle w:val="tkwrsb-mxwxje-ij8cu-text"/>
          <w:rFonts w:ascii="Times New Roman" w:hAnsi="Times New Roman" w:cs="Times New Roman"/>
          <w:sz w:val="24"/>
          <w:szCs w:val="24"/>
        </w:rPr>
        <w:t>adalah salah satu kampung di Distrik Sentani, Kabupaten Jayapura, Papua, Indonesia.kampung yobeh merupakan salah satu dari 7 Kampung dan 3 kelurahan yang termasuk dalam wilayah administratif Distrik Sentani Kabupaten Jayapura, dengan batas batas wilayah</w:t>
      </w:r>
      <w:r w:rsidRPr="00ED3B71">
        <w:rPr>
          <w:rFonts w:ascii="Times New Roman" w:hAnsi="Times New Roman" w:cs="Times New Roman"/>
          <w:color w:val="222222"/>
          <w:sz w:val="24"/>
          <w:szCs w:val="24"/>
          <w:shd w:val="clear" w:color="auto" w:fill="FFFFFF"/>
        </w:rPr>
        <w:t xml:space="preserve"> berbatasan </w:t>
      </w:r>
      <w:r w:rsidRPr="00ED3B71">
        <w:rPr>
          <w:rFonts w:ascii="Times New Roman" w:eastAsia="Times New Roman" w:hAnsi="Times New Roman" w:cs="Times New Roman"/>
          <w:sz w:val="24"/>
          <w:szCs w:val="24"/>
        </w:rPr>
        <w:t>- Sebelah Utara berbatasan dengan kelurahan Sentani Kota</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sebelah Selatan</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berbatasan Dengan Kampung Ifale, Sebelah Barat berbatasan dengan kampung Yahim dan kelurahan Dobonsolo</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Sebelah Timur berbatasan dengan Kampung Ifar besar. Kampung ini berada di wilayah kerja PKM Sentani, dimana telah memiliki program penting tentang PHBS.</w:t>
      </w:r>
    </w:p>
    <w:p w:rsidR="00F45390" w:rsidRPr="00ED3B71" w:rsidRDefault="00F45390" w:rsidP="00F45390">
      <w:pPr>
        <w:pStyle w:val="ListParagraph"/>
        <w:ind w:left="284" w:hanging="284"/>
        <w:jc w:val="both"/>
        <w:rPr>
          <w:rFonts w:ascii="Times New Roman" w:eastAsia="Times New Roman" w:hAnsi="Times New Roman" w:cs="Times New Roman"/>
          <w:sz w:val="24"/>
          <w:szCs w:val="24"/>
        </w:rPr>
      </w:pPr>
      <w:r w:rsidRPr="00ED3B71">
        <w:rPr>
          <w:rFonts w:ascii="Times New Roman" w:hAnsi="Times New Roman" w:cs="Times New Roman"/>
          <w:b/>
          <w:sz w:val="24"/>
          <w:szCs w:val="24"/>
        </w:rPr>
        <w:t xml:space="preserve">Hasil Penelitian </w:t>
      </w:r>
    </w:p>
    <w:p w:rsidR="00F45390" w:rsidRPr="00ED3B71" w:rsidRDefault="00F45390" w:rsidP="00F45390">
      <w:pPr>
        <w:pStyle w:val="ListParagraph"/>
        <w:numPr>
          <w:ilvl w:val="2"/>
          <w:numId w:val="14"/>
        </w:numPr>
        <w:spacing w:after="0"/>
        <w:ind w:left="1134" w:hanging="708"/>
        <w:jc w:val="both"/>
        <w:rPr>
          <w:rFonts w:ascii="Times New Roman" w:hAnsi="Times New Roman" w:cs="Times New Roman"/>
          <w:b/>
          <w:sz w:val="24"/>
          <w:szCs w:val="24"/>
        </w:rPr>
      </w:pPr>
      <w:r w:rsidRPr="00ED3B71">
        <w:rPr>
          <w:rFonts w:ascii="Times New Roman" w:hAnsi="Times New Roman" w:cs="Times New Roman"/>
          <w:b/>
          <w:sz w:val="24"/>
          <w:szCs w:val="24"/>
          <w:lang w:val="id-ID"/>
        </w:rPr>
        <w:t>Analisa Univariat</w:t>
      </w:r>
    </w:p>
    <w:p w:rsidR="00F45390" w:rsidRPr="00ED3B71" w:rsidRDefault="00F45390" w:rsidP="00F45390">
      <w:pPr>
        <w:pStyle w:val="ListParagraph"/>
        <w:spacing w:after="0"/>
        <w:ind w:left="709"/>
        <w:jc w:val="both"/>
        <w:rPr>
          <w:rFonts w:ascii="Times New Roman" w:hAnsi="Times New Roman" w:cs="Times New Roman"/>
          <w:sz w:val="24"/>
          <w:szCs w:val="24"/>
        </w:rPr>
      </w:pPr>
      <w:r w:rsidRPr="00ED3B7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D35C81" wp14:editId="22906CB3">
                <wp:simplePos x="0" y="0"/>
                <wp:positionH relativeFrom="column">
                  <wp:posOffset>5182870</wp:posOffset>
                </wp:positionH>
                <wp:positionV relativeFrom="paragraph">
                  <wp:posOffset>-7351395</wp:posOffset>
                </wp:positionV>
                <wp:extent cx="318770" cy="340360"/>
                <wp:effectExtent l="0" t="0" r="508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340360"/>
                        </a:xfrm>
                        <a:prstGeom prst="rect">
                          <a:avLst/>
                        </a:prstGeom>
                        <a:solidFill>
                          <a:sysClr val="window" lastClr="FFFFFF"/>
                        </a:solidFill>
                        <a:ln w="6350">
                          <a:noFill/>
                        </a:ln>
                        <a:effectLst/>
                      </wps:spPr>
                      <wps:txbx>
                        <w:txbxContent>
                          <w:p w:rsidR="00F45390" w:rsidRDefault="00F45390" w:rsidP="00F45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408.1pt;margin-top:-578.85pt;width:25.1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" fillcolor="window" stroked="f" strokeweight=".5pt">
                <v:path arrowok="t"/>
                <v:textbox>
                  <w:txbxContent>
                    <w:p w:rsidR="00F45390" w:rsidRDefault="00F45390" w:rsidP="00F45390"/>
                  </w:txbxContent>
                </v:textbox>
              </v:shape>
            </w:pict>
          </mc:Fallback>
        </mc:AlternateContent>
      </w:r>
      <w:r w:rsidRPr="00ED3B71">
        <w:rPr>
          <w:rFonts w:ascii="Times New Roman" w:hAnsi="Times New Roman" w:cs="Times New Roman"/>
          <w:sz w:val="24"/>
          <w:szCs w:val="24"/>
          <w:lang w:val="id-ID"/>
        </w:rPr>
        <w:t>Analisa univariat dalam penelitian ini memaparkan mengenai karakteristik responden</w:t>
      </w:r>
      <w:r w:rsidRPr="00ED3B71">
        <w:rPr>
          <w:rFonts w:ascii="Times New Roman" w:hAnsi="Times New Roman" w:cs="Times New Roman"/>
          <w:sz w:val="24"/>
          <w:szCs w:val="24"/>
        </w:rPr>
        <w:t xml:space="preserve"> yakni;</w:t>
      </w:r>
    </w:p>
    <w:p w:rsidR="00F45390" w:rsidRPr="00ED3B71" w:rsidRDefault="00F45390" w:rsidP="00F45390">
      <w:pPr>
        <w:pStyle w:val="ListParagraph"/>
        <w:spacing w:after="0"/>
        <w:ind w:left="709"/>
        <w:jc w:val="both"/>
        <w:rPr>
          <w:rFonts w:ascii="Times New Roman" w:hAnsi="Times New Roman" w:cs="Times New Roman"/>
          <w:b/>
          <w:sz w:val="24"/>
          <w:szCs w:val="24"/>
        </w:rPr>
      </w:pPr>
      <w:r w:rsidRPr="00ED3B71">
        <w:rPr>
          <w:rFonts w:ascii="Times New Roman" w:hAnsi="Times New Roman" w:cs="Times New Roman"/>
          <w:b/>
          <w:sz w:val="24"/>
          <w:szCs w:val="24"/>
        </w:rPr>
        <w:t>1.</w:t>
      </w:r>
      <w:r w:rsidRPr="00ED3B71">
        <w:rPr>
          <w:rFonts w:ascii="Times New Roman" w:hAnsi="Times New Roman" w:cs="Times New Roman"/>
          <w:b/>
          <w:sz w:val="24"/>
          <w:szCs w:val="24"/>
          <w:lang w:val="id-ID"/>
        </w:rPr>
        <w:t xml:space="preserve"> </w:t>
      </w:r>
      <w:r w:rsidRPr="00ED3B71">
        <w:rPr>
          <w:rFonts w:ascii="Times New Roman" w:hAnsi="Times New Roman" w:cs="Times New Roman"/>
          <w:b/>
          <w:color w:val="000000"/>
          <w:sz w:val="24"/>
          <w:szCs w:val="24"/>
          <w:lang w:val="id-ID"/>
        </w:rPr>
        <w:t>Umur</w:t>
      </w:r>
    </w:p>
    <w:p w:rsidR="00F45390" w:rsidRPr="00ED3B71" w:rsidRDefault="00F45390" w:rsidP="00F45390">
      <w:pPr>
        <w:pStyle w:val="ListParagraph"/>
        <w:ind w:left="851"/>
        <w:jc w:val="both"/>
        <w:rPr>
          <w:rFonts w:ascii="Times New Roman" w:hAnsi="Times New Roman" w:cs="Times New Roman"/>
          <w:sz w:val="24"/>
          <w:szCs w:val="24"/>
        </w:rPr>
      </w:pPr>
      <w:r w:rsidRPr="00ED3B71">
        <w:rPr>
          <w:rFonts w:ascii="Times New Roman" w:hAnsi="Times New Roman" w:cs="Times New Roman"/>
          <w:bCs/>
          <w:color w:val="000000"/>
          <w:sz w:val="24"/>
          <w:szCs w:val="24"/>
          <w:lang w:val="id-ID"/>
        </w:rPr>
        <w:t xml:space="preserve">Tabel 4.1 </w:t>
      </w:r>
      <w:r w:rsidRPr="00ED3B71">
        <w:rPr>
          <w:rFonts w:ascii="Times New Roman" w:hAnsi="Times New Roman" w:cs="Times New Roman"/>
          <w:sz w:val="24"/>
          <w:szCs w:val="24"/>
          <w:lang w:val="id-ID"/>
        </w:rPr>
        <w:t xml:space="preserve">Distribusi Frekuensi responden berdasarkan umur </w:t>
      </w:r>
      <w:r w:rsidRPr="00ED3B71">
        <w:rPr>
          <w:rFonts w:ascii="Times New Roman" w:hAnsi="Times New Roman" w:cs="Times New Roman"/>
          <w:sz w:val="24"/>
          <w:szCs w:val="24"/>
        </w:rPr>
        <w:t>di</w:t>
      </w:r>
      <w:r w:rsidRPr="00ED3B71">
        <w:rPr>
          <w:rFonts w:ascii="Times New Roman" w:hAnsi="Times New Roman" w:cs="Times New Roman"/>
          <w:sz w:val="24"/>
          <w:szCs w:val="24"/>
          <w:lang w:val="en-ID"/>
        </w:rPr>
        <w:t xml:space="preserve"> RT 03 </w:t>
      </w:r>
      <w:r w:rsidRPr="00ED3B71">
        <w:rPr>
          <w:rFonts w:ascii="Times New Roman" w:hAnsi="Times New Roman" w:cs="Times New Roman"/>
          <w:sz w:val="24"/>
          <w:szCs w:val="24"/>
          <w:lang w:val="id-ID"/>
        </w:rPr>
        <w:t>Kampung Yobeh Distrik Sentani Kabupaten Jayapura Tahun 2021.</w:t>
      </w:r>
    </w:p>
    <w:tbl>
      <w:tblPr>
        <w:tblW w:w="4688" w:type="pct"/>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830"/>
        <w:gridCol w:w="1243"/>
        <w:gridCol w:w="1769"/>
      </w:tblGrid>
      <w:tr w:rsidR="00FD45DA" w:rsidRPr="00ED3B71" w:rsidTr="00E82EF6">
        <w:trPr>
          <w:trHeight w:val="340"/>
        </w:trPr>
        <w:tc>
          <w:tcPr>
            <w:tcW w:w="667" w:type="pct"/>
            <w:tcBorders>
              <w:bottom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No</w:t>
            </w:r>
          </w:p>
        </w:tc>
        <w:tc>
          <w:tcPr>
            <w:tcW w:w="1000" w:type="pct"/>
            <w:tcBorders>
              <w:bottom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Umur</w:t>
            </w:r>
          </w:p>
        </w:tc>
        <w:tc>
          <w:tcPr>
            <w:tcW w:w="1361" w:type="pct"/>
            <w:tcBorders>
              <w:bottom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Frekuensi</w:t>
            </w:r>
          </w:p>
        </w:tc>
        <w:tc>
          <w:tcPr>
            <w:tcW w:w="1972" w:type="pct"/>
            <w:tcBorders>
              <w:bottom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Persentase (%)</w:t>
            </w:r>
          </w:p>
        </w:tc>
      </w:tr>
      <w:tr w:rsidR="00FD45DA" w:rsidRPr="00ED3B71" w:rsidTr="00E82EF6">
        <w:trPr>
          <w:trHeight w:val="340"/>
        </w:trPr>
        <w:tc>
          <w:tcPr>
            <w:tcW w:w="667" w:type="pct"/>
            <w:tcBorders>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w:t>
            </w:r>
          </w:p>
        </w:tc>
        <w:tc>
          <w:tcPr>
            <w:tcW w:w="1000" w:type="pct"/>
            <w:tcBorders>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26-35</w:t>
            </w:r>
          </w:p>
        </w:tc>
        <w:tc>
          <w:tcPr>
            <w:tcW w:w="1361" w:type="pct"/>
            <w:tcBorders>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6</w:t>
            </w:r>
          </w:p>
        </w:tc>
        <w:tc>
          <w:tcPr>
            <w:tcW w:w="1972" w:type="pct"/>
            <w:tcBorders>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20,0</w:t>
            </w:r>
          </w:p>
        </w:tc>
      </w:tr>
      <w:tr w:rsidR="00FD45DA" w:rsidRPr="00ED3B71" w:rsidTr="00E82EF6">
        <w:trPr>
          <w:trHeight w:val="340"/>
        </w:trPr>
        <w:tc>
          <w:tcPr>
            <w:tcW w:w="667"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2</w:t>
            </w:r>
          </w:p>
        </w:tc>
        <w:tc>
          <w:tcPr>
            <w:tcW w:w="1000"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36-45</w:t>
            </w:r>
          </w:p>
        </w:tc>
        <w:tc>
          <w:tcPr>
            <w:tcW w:w="1361"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8</w:t>
            </w:r>
          </w:p>
        </w:tc>
        <w:tc>
          <w:tcPr>
            <w:tcW w:w="1972"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26,7</w:t>
            </w:r>
          </w:p>
        </w:tc>
      </w:tr>
      <w:tr w:rsidR="00FD45DA" w:rsidRPr="00ED3B71" w:rsidTr="00E82EF6">
        <w:trPr>
          <w:trHeight w:val="340"/>
        </w:trPr>
        <w:tc>
          <w:tcPr>
            <w:tcW w:w="667"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3</w:t>
            </w:r>
          </w:p>
        </w:tc>
        <w:tc>
          <w:tcPr>
            <w:tcW w:w="1000"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46-55</w:t>
            </w:r>
          </w:p>
        </w:tc>
        <w:tc>
          <w:tcPr>
            <w:tcW w:w="1361"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12</w:t>
            </w:r>
          </w:p>
        </w:tc>
        <w:tc>
          <w:tcPr>
            <w:tcW w:w="1972" w:type="pct"/>
            <w:tcBorders>
              <w:top w:val="nil"/>
              <w:bottom w:val="nil"/>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40,0</w:t>
            </w:r>
          </w:p>
        </w:tc>
      </w:tr>
      <w:tr w:rsidR="00FD45DA" w:rsidRPr="00ED3B71" w:rsidTr="00E82EF6">
        <w:trPr>
          <w:trHeight w:val="340"/>
        </w:trPr>
        <w:tc>
          <w:tcPr>
            <w:tcW w:w="667" w:type="pct"/>
            <w:tcBorders>
              <w:top w:val="nil"/>
              <w:bottom w:val="single" w:sz="4" w:space="0" w:color="auto"/>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4</w:t>
            </w:r>
          </w:p>
        </w:tc>
        <w:tc>
          <w:tcPr>
            <w:tcW w:w="1000" w:type="pct"/>
            <w:tcBorders>
              <w:top w:val="nil"/>
              <w:bottom w:val="single" w:sz="4" w:space="0" w:color="auto"/>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56-65</w:t>
            </w:r>
          </w:p>
        </w:tc>
        <w:tc>
          <w:tcPr>
            <w:tcW w:w="1361" w:type="pct"/>
            <w:tcBorders>
              <w:top w:val="nil"/>
              <w:bottom w:val="single" w:sz="4" w:space="0" w:color="auto"/>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4</w:t>
            </w:r>
          </w:p>
        </w:tc>
        <w:tc>
          <w:tcPr>
            <w:tcW w:w="1972" w:type="pct"/>
            <w:tcBorders>
              <w:top w:val="nil"/>
              <w:bottom w:val="single" w:sz="4" w:space="0" w:color="auto"/>
            </w:tcBorders>
            <w:shd w:val="clear" w:color="auto" w:fill="auto"/>
            <w:noWrap/>
            <w:vAlign w:val="center"/>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13,3</w:t>
            </w:r>
          </w:p>
        </w:tc>
      </w:tr>
      <w:tr w:rsidR="00FD45DA" w:rsidRPr="00ED3B71" w:rsidTr="00E82EF6">
        <w:trPr>
          <w:trHeight w:val="340"/>
        </w:trPr>
        <w:tc>
          <w:tcPr>
            <w:tcW w:w="667" w:type="pct"/>
            <w:tcBorders>
              <w:top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color w:val="000000"/>
                <w:sz w:val="24"/>
                <w:szCs w:val="24"/>
              </w:rPr>
            </w:pPr>
          </w:p>
        </w:tc>
        <w:tc>
          <w:tcPr>
            <w:tcW w:w="1000" w:type="pct"/>
            <w:tcBorders>
              <w:top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Total</w:t>
            </w:r>
          </w:p>
        </w:tc>
        <w:tc>
          <w:tcPr>
            <w:tcW w:w="1361" w:type="pct"/>
            <w:tcBorders>
              <w:top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30</w:t>
            </w:r>
          </w:p>
        </w:tc>
        <w:tc>
          <w:tcPr>
            <w:tcW w:w="1972" w:type="pct"/>
            <w:tcBorders>
              <w:top w:val="single" w:sz="4" w:space="0" w:color="auto"/>
            </w:tcBorders>
            <w:shd w:val="clear" w:color="auto" w:fill="auto"/>
            <w:noWrap/>
            <w:vAlign w:val="center"/>
            <w:hideMark/>
          </w:tcPr>
          <w:p w:rsidR="00F45390" w:rsidRPr="00ED3B71" w:rsidRDefault="00F45390" w:rsidP="00F45390">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rPr>
              <w:t>100</w:t>
            </w:r>
            <w:r w:rsidRPr="00ED3B71">
              <w:rPr>
                <w:rFonts w:ascii="Times New Roman" w:eastAsia="Times New Roman" w:hAnsi="Times New Roman" w:cs="Times New Roman"/>
                <w:color w:val="000000"/>
                <w:sz w:val="24"/>
                <w:szCs w:val="24"/>
                <w:lang w:val="id-ID"/>
              </w:rPr>
              <w:t>,0</w:t>
            </w:r>
          </w:p>
        </w:tc>
      </w:tr>
    </w:tbl>
    <w:p w:rsidR="006C6018" w:rsidRPr="00ED3B71" w:rsidRDefault="00F45390" w:rsidP="0055069C">
      <w:pPr>
        <w:ind w:firstLine="567"/>
        <w:contextualSpacing/>
        <w:jc w:val="both"/>
        <w:rPr>
          <w:rFonts w:ascii="Times New Roman" w:hAnsi="Times New Roman" w:cs="Times New Roman"/>
          <w:sz w:val="24"/>
          <w:szCs w:val="24"/>
          <w:lang w:val="id-ID"/>
        </w:rPr>
      </w:pPr>
      <w:r w:rsidRPr="00ED3B71">
        <w:rPr>
          <w:rFonts w:ascii="Times New Roman" w:hAnsi="Times New Roman" w:cs="Times New Roman"/>
          <w:sz w:val="24"/>
          <w:szCs w:val="24"/>
        </w:rPr>
        <w:t xml:space="preserve">Berdasarkan tabel </w:t>
      </w:r>
      <w:r w:rsidRPr="00ED3B71">
        <w:rPr>
          <w:rFonts w:ascii="Times New Roman" w:hAnsi="Times New Roman" w:cs="Times New Roman"/>
          <w:sz w:val="24"/>
          <w:szCs w:val="24"/>
          <w:lang w:val="id-ID"/>
        </w:rPr>
        <w:t>4</w:t>
      </w:r>
      <w:r w:rsidRPr="00ED3B71">
        <w:rPr>
          <w:rFonts w:ascii="Times New Roman" w:hAnsi="Times New Roman" w:cs="Times New Roman"/>
          <w:sz w:val="24"/>
          <w:szCs w:val="24"/>
        </w:rPr>
        <w:t xml:space="preserve">.1 menunjukan bahwa umur responden terbanyak pada kelompok </w:t>
      </w:r>
      <w:r w:rsidRPr="00ED3B71">
        <w:rPr>
          <w:rFonts w:ascii="Times New Roman" w:hAnsi="Times New Roman" w:cs="Times New Roman"/>
          <w:sz w:val="24"/>
          <w:szCs w:val="24"/>
          <w:lang w:val="id-ID"/>
        </w:rPr>
        <w:t>46-55</w:t>
      </w:r>
      <w:r w:rsidRPr="00ED3B71">
        <w:rPr>
          <w:rFonts w:ascii="Times New Roman" w:hAnsi="Times New Roman" w:cs="Times New Roman"/>
          <w:sz w:val="24"/>
          <w:szCs w:val="24"/>
        </w:rPr>
        <w:t xml:space="preserve"> tahun sebanyak </w:t>
      </w:r>
      <w:r w:rsidRPr="00ED3B71">
        <w:rPr>
          <w:rFonts w:ascii="Times New Roman" w:hAnsi="Times New Roman" w:cs="Times New Roman"/>
          <w:sz w:val="24"/>
          <w:szCs w:val="24"/>
          <w:lang w:val="id-ID"/>
        </w:rPr>
        <w:t>12</w:t>
      </w:r>
      <w:r w:rsidRPr="00ED3B71">
        <w:rPr>
          <w:rFonts w:ascii="Times New Roman" w:hAnsi="Times New Roman" w:cs="Times New Roman"/>
          <w:sz w:val="24"/>
          <w:szCs w:val="24"/>
        </w:rPr>
        <w:t xml:space="preserve"> orang (</w:t>
      </w:r>
      <w:r w:rsidRPr="00ED3B71">
        <w:rPr>
          <w:rFonts w:ascii="Times New Roman" w:hAnsi="Times New Roman" w:cs="Times New Roman"/>
          <w:sz w:val="24"/>
          <w:szCs w:val="24"/>
          <w:lang w:val="id-ID"/>
        </w:rPr>
        <w:t>40</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0</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 xml:space="preserve">kelompok </w:t>
      </w:r>
      <w:r w:rsidRPr="00ED3B71">
        <w:rPr>
          <w:rFonts w:ascii="Times New Roman" w:hAnsi="Times New Roman" w:cs="Times New Roman"/>
          <w:sz w:val="24"/>
          <w:szCs w:val="24"/>
          <w:lang w:val="id-ID"/>
        </w:rPr>
        <w:t>36-45</w:t>
      </w:r>
      <w:r w:rsidRPr="00ED3B71">
        <w:rPr>
          <w:rFonts w:ascii="Times New Roman" w:hAnsi="Times New Roman" w:cs="Times New Roman"/>
          <w:sz w:val="24"/>
          <w:szCs w:val="24"/>
        </w:rPr>
        <w:t xml:space="preserve"> tahun sebanyak </w:t>
      </w:r>
      <w:r w:rsidRPr="00ED3B71">
        <w:rPr>
          <w:rFonts w:ascii="Times New Roman" w:hAnsi="Times New Roman" w:cs="Times New Roman"/>
          <w:sz w:val="24"/>
          <w:szCs w:val="24"/>
          <w:lang w:val="id-ID"/>
        </w:rPr>
        <w:t>8</w:t>
      </w:r>
      <w:r w:rsidRPr="00ED3B71">
        <w:rPr>
          <w:rFonts w:ascii="Times New Roman" w:hAnsi="Times New Roman" w:cs="Times New Roman"/>
          <w:sz w:val="24"/>
          <w:szCs w:val="24"/>
        </w:rPr>
        <w:t xml:space="preserve"> orang (</w:t>
      </w:r>
      <w:r w:rsidRPr="00ED3B71">
        <w:rPr>
          <w:rFonts w:ascii="Times New Roman" w:hAnsi="Times New Roman" w:cs="Times New Roman"/>
          <w:sz w:val="24"/>
          <w:szCs w:val="24"/>
          <w:lang w:val="id-ID"/>
        </w:rPr>
        <w:t>26</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7</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 xml:space="preserve">kelompok </w:t>
      </w:r>
      <w:r w:rsidRPr="00ED3B71">
        <w:rPr>
          <w:rFonts w:ascii="Times New Roman" w:hAnsi="Times New Roman" w:cs="Times New Roman"/>
          <w:sz w:val="24"/>
          <w:szCs w:val="24"/>
          <w:lang w:val="id-ID"/>
        </w:rPr>
        <w:t>26-35</w:t>
      </w:r>
      <w:r w:rsidRPr="00ED3B71">
        <w:rPr>
          <w:rFonts w:ascii="Times New Roman" w:hAnsi="Times New Roman" w:cs="Times New Roman"/>
          <w:sz w:val="24"/>
          <w:szCs w:val="24"/>
        </w:rPr>
        <w:t xml:space="preserve"> tahun sebanyak </w:t>
      </w:r>
      <w:r w:rsidRPr="00ED3B71">
        <w:rPr>
          <w:rFonts w:ascii="Times New Roman" w:hAnsi="Times New Roman" w:cs="Times New Roman"/>
          <w:sz w:val="24"/>
          <w:szCs w:val="24"/>
          <w:lang w:val="id-ID"/>
        </w:rPr>
        <w:t>6</w:t>
      </w:r>
      <w:r w:rsidRPr="00ED3B71">
        <w:rPr>
          <w:rFonts w:ascii="Times New Roman" w:hAnsi="Times New Roman" w:cs="Times New Roman"/>
          <w:sz w:val="24"/>
          <w:szCs w:val="24"/>
        </w:rPr>
        <w:t xml:space="preserve"> orang (</w:t>
      </w:r>
      <w:r w:rsidRPr="00ED3B71">
        <w:rPr>
          <w:rFonts w:ascii="Times New Roman" w:hAnsi="Times New Roman" w:cs="Times New Roman"/>
          <w:sz w:val="24"/>
          <w:szCs w:val="24"/>
          <w:lang w:val="id-ID"/>
        </w:rPr>
        <w:t>20</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0</w:t>
      </w:r>
      <w:r w:rsidRPr="00ED3B71">
        <w:rPr>
          <w:rFonts w:ascii="Times New Roman" w:hAnsi="Times New Roman" w:cs="Times New Roman"/>
          <w:sz w:val="24"/>
          <w:szCs w:val="24"/>
        </w:rPr>
        <w:t xml:space="preserve">%), dan terendah pada kelompok </w:t>
      </w:r>
      <w:r w:rsidRPr="00ED3B71">
        <w:rPr>
          <w:rFonts w:ascii="Times New Roman" w:eastAsia="Times New Roman" w:hAnsi="Times New Roman" w:cs="Times New Roman"/>
          <w:color w:val="000000"/>
          <w:sz w:val="24"/>
          <w:szCs w:val="24"/>
          <w:lang w:val="id-ID"/>
        </w:rPr>
        <w:t xml:space="preserve">56-65 </w:t>
      </w:r>
      <w:r w:rsidRPr="00ED3B71">
        <w:rPr>
          <w:rFonts w:ascii="Times New Roman" w:hAnsi="Times New Roman" w:cs="Times New Roman"/>
          <w:sz w:val="24"/>
          <w:szCs w:val="24"/>
        </w:rPr>
        <w:t xml:space="preserve">tahun sebanyak </w:t>
      </w:r>
      <w:r w:rsidRPr="00ED3B71">
        <w:rPr>
          <w:rFonts w:ascii="Times New Roman" w:hAnsi="Times New Roman" w:cs="Times New Roman"/>
          <w:sz w:val="24"/>
          <w:szCs w:val="24"/>
          <w:lang w:val="id-ID"/>
        </w:rPr>
        <w:t>4</w:t>
      </w:r>
      <w:r w:rsidRPr="00ED3B71">
        <w:rPr>
          <w:rFonts w:ascii="Times New Roman" w:hAnsi="Times New Roman" w:cs="Times New Roman"/>
          <w:sz w:val="24"/>
          <w:szCs w:val="24"/>
        </w:rPr>
        <w:t xml:space="preserve"> orang (</w:t>
      </w:r>
      <w:r w:rsidRPr="00ED3B71">
        <w:rPr>
          <w:rFonts w:ascii="Times New Roman" w:hAnsi="Times New Roman" w:cs="Times New Roman"/>
          <w:sz w:val="24"/>
          <w:szCs w:val="24"/>
          <w:lang w:val="id-ID"/>
        </w:rPr>
        <w:t>13</w:t>
      </w:r>
      <w:r w:rsidRPr="00ED3B71">
        <w:rPr>
          <w:rFonts w:ascii="Times New Roman" w:hAnsi="Times New Roman" w:cs="Times New Roman"/>
          <w:sz w:val="24"/>
          <w:szCs w:val="24"/>
        </w:rPr>
        <w:t>,3%).</w:t>
      </w:r>
    </w:p>
    <w:p w:rsidR="00F45390" w:rsidRPr="00ED3B71" w:rsidRDefault="00F45390" w:rsidP="006C6018">
      <w:pPr>
        <w:ind w:left="426" w:hanging="426"/>
        <w:jc w:val="both"/>
        <w:rPr>
          <w:rFonts w:ascii="Times New Roman" w:hAnsi="Times New Roman" w:cs="Times New Roman"/>
          <w:b/>
          <w:bCs/>
          <w:sz w:val="24"/>
          <w:szCs w:val="24"/>
          <w:lang w:val="id-ID"/>
        </w:rPr>
      </w:pPr>
      <w:r w:rsidRPr="00ED3B71">
        <w:rPr>
          <w:rFonts w:ascii="Times New Roman" w:hAnsi="Times New Roman" w:cs="Times New Roman"/>
          <w:b/>
          <w:bCs/>
          <w:sz w:val="24"/>
          <w:szCs w:val="24"/>
          <w:lang w:val="id-ID"/>
        </w:rPr>
        <w:t>Pendidikan</w:t>
      </w:r>
    </w:p>
    <w:p w:rsidR="00F45390" w:rsidRPr="00ED3B71" w:rsidRDefault="00F45390" w:rsidP="006C6018">
      <w:pPr>
        <w:pStyle w:val="ListParagraph"/>
        <w:ind w:left="0" w:firstLine="567"/>
        <w:jc w:val="both"/>
        <w:rPr>
          <w:rFonts w:ascii="Times New Roman" w:hAnsi="Times New Roman" w:cs="Times New Roman"/>
          <w:sz w:val="24"/>
          <w:szCs w:val="24"/>
          <w:lang w:val="id-ID"/>
        </w:rPr>
      </w:pPr>
      <w:r w:rsidRPr="00ED3B71">
        <w:rPr>
          <w:rFonts w:ascii="Times New Roman" w:hAnsi="Times New Roman" w:cs="Times New Roman"/>
          <w:sz w:val="24"/>
          <w:szCs w:val="24"/>
          <w:lang w:val="id-ID"/>
        </w:rPr>
        <w:t xml:space="preserve">Tabel 4.2 Distribusi respoden berdasarkan pendidikan </w:t>
      </w:r>
      <w:r w:rsidRPr="00ED3B71">
        <w:rPr>
          <w:rFonts w:ascii="Times New Roman" w:hAnsi="Times New Roman" w:cs="Times New Roman"/>
          <w:sz w:val="24"/>
          <w:szCs w:val="24"/>
        </w:rPr>
        <w:t>di</w:t>
      </w:r>
      <w:r w:rsidRPr="00ED3B71">
        <w:rPr>
          <w:rFonts w:ascii="Times New Roman" w:hAnsi="Times New Roman" w:cs="Times New Roman"/>
          <w:sz w:val="24"/>
          <w:szCs w:val="24"/>
          <w:lang w:val="en-ID"/>
        </w:rPr>
        <w:t xml:space="preserve"> RT 03 </w:t>
      </w:r>
      <w:r w:rsidRPr="00ED3B71">
        <w:rPr>
          <w:rFonts w:ascii="Times New Roman" w:hAnsi="Times New Roman" w:cs="Times New Roman"/>
          <w:sz w:val="24"/>
          <w:szCs w:val="24"/>
          <w:lang w:val="id-ID"/>
        </w:rPr>
        <w:t xml:space="preserve">Kampung Yobeh Distrik Sentani Kabupaten Jayapura Tahun 2021 </w:t>
      </w:r>
    </w:p>
    <w:tbl>
      <w:tblPr>
        <w:tblpPr w:leftFromText="180" w:rightFromText="180" w:vertAnchor="page" w:horzAnchor="page" w:tblpX="1612" w:tblpY="1846"/>
        <w:tblW w:w="4219" w:type="dxa"/>
        <w:tblBorders>
          <w:top w:val="single" w:sz="4" w:space="0" w:color="auto"/>
          <w:bottom w:val="single" w:sz="4" w:space="0" w:color="auto"/>
          <w:insideH w:val="single" w:sz="4" w:space="0" w:color="auto"/>
        </w:tblBorders>
        <w:tblLook w:val="04A0" w:firstRow="1" w:lastRow="0" w:firstColumn="1" w:lastColumn="0" w:noHBand="0" w:noVBand="1"/>
      </w:tblPr>
      <w:tblGrid>
        <w:gridCol w:w="501"/>
        <w:gridCol w:w="1353"/>
        <w:gridCol w:w="1211"/>
        <w:gridCol w:w="1471"/>
      </w:tblGrid>
      <w:tr w:rsidR="00ED3B71" w:rsidRPr="00ED3B71" w:rsidTr="00D3775F">
        <w:trPr>
          <w:trHeight w:val="330"/>
        </w:trPr>
        <w:tc>
          <w:tcPr>
            <w:tcW w:w="458" w:type="dxa"/>
            <w:tcBorders>
              <w:bottom w:val="single" w:sz="4" w:space="0" w:color="auto"/>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No</w:t>
            </w:r>
          </w:p>
        </w:tc>
        <w:tc>
          <w:tcPr>
            <w:tcW w:w="1186" w:type="dxa"/>
            <w:tcBorders>
              <w:bottom w:val="single" w:sz="4" w:space="0" w:color="auto"/>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Pendidikan</w:t>
            </w:r>
          </w:p>
        </w:tc>
        <w:tc>
          <w:tcPr>
            <w:tcW w:w="1064" w:type="dxa"/>
            <w:tcBorders>
              <w:bottom w:val="single" w:sz="4" w:space="0" w:color="auto"/>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Frekuensi</w:t>
            </w:r>
          </w:p>
        </w:tc>
        <w:tc>
          <w:tcPr>
            <w:tcW w:w="1511" w:type="dxa"/>
            <w:tcBorders>
              <w:bottom w:val="single" w:sz="4" w:space="0" w:color="auto"/>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Persentase (%)</w:t>
            </w:r>
          </w:p>
        </w:tc>
      </w:tr>
      <w:tr w:rsidR="00ED3B71" w:rsidRPr="00ED3B71" w:rsidTr="00D3775F">
        <w:trPr>
          <w:trHeight w:val="330"/>
        </w:trPr>
        <w:tc>
          <w:tcPr>
            <w:tcW w:w="458"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w:t>
            </w:r>
          </w:p>
        </w:tc>
        <w:tc>
          <w:tcPr>
            <w:tcW w:w="1186"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SD</w:t>
            </w:r>
          </w:p>
        </w:tc>
        <w:tc>
          <w:tcPr>
            <w:tcW w:w="1064"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rPr>
              <w:t>1</w:t>
            </w:r>
            <w:r w:rsidRPr="00ED3B71">
              <w:rPr>
                <w:rFonts w:ascii="Times New Roman" w:eastAsia="Times New Roman" w:hAnsi="Times New Roman" w:cs="Times New Roman"/>
                <w:color w:val="000000"/>
                <w:sz w:val="24"/>
                <w:szCs w:val="24"/>
                <w:lang w:val="id-ID"/>
              </w:rPr>
              <w:t>3</w:t>
            </w:r>
          </w:p>
        </w:tc>
        <w:tc>
          <w:tcPr>
            <w:tcW w:w="1511"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lang w:val="id-ID"/>
              </w:rPr>
              <w:t>43</w:t>
            </w:r>
            <w:r w:rsidRPr="00ED3B71">
              <w:rPr>
                <w:rFonts w:ascii="Times New Roman" w:eastAsia="Times New Roman" w:hAnsi="Times New Roman" w:cs="Times New Roman"/>
                <w:color w:val="000000"/>
                <w:sz w:val="24"/>
                <w:szCs w:val="24"/>
              </w:rPr>
              <w:t>,3</w:t>
            </w:r>
          </w:p>
        </w:tc>
      </w:tr>
      <w:tr w:rsidR="00ED3B71" w:rsidRPr="00ED3B71" w:rsidTr="00D3775F">
        <w:trPr>
          <w:trHeight w:val="330"/>
        </w:trPr>
        <w:tc>
          <w:tcPr>
            <w:tcW w:w="458"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2</w:t>
            </w:r>
          </w:p>
        </w:tc>
        <w:tc>
          <w:tcPr>
            <w:tcW w:w="1186"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SMP</w:t>
            </w:r>
          </w:p>
        </w:tc>
        <w:tc>
          <w:tcPr>
            <w:tcW w:w="1064"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8</w:t>
            </w:r>
          </w:p>
        </w:tc>
        <w:tc>
          <w:tcPr>
            <w:tcW w:w="1511" w:type="dxa"/>
            <w:tcBorders>
              <w:top w:val="nil"/>
              <w:bottom w:val="nil"/>
            </w:tcBorders>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26,7</w:t>
            </w:r>
          </w:p>
        </w:tc>
      </w:tr>
      <w:tr w:rsidR="00ED3B71" w:rsidRPr="00ED3B71" w:rsidTr="00D3775F">
        <w:trPr>
          <w:trHeight w:val="330"/>
        </w:trPr>
        <w:tc>
          <w:tcPr>
            <w:tcW w:w="458" w:type="dxa"/>
            <w:tcBorders>
              <w:top w:val="nil"/>
              <w:bottom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3</w:t>
            </w:r>
          </w:p>
        </w:tc>
        <w:tc>
          <w:tcPr>
            <w:tcW w:w="1186" w:type="dxa"/>
            <w:tcBorders>
              <w:top w:val="nil"/>
              <w:bottom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SMA</w:t>
            </w:r>
          </w:p>
        </w:tc>
        <w:tc>
          <w:tcPr>
            <w:tcW w:w="1064" w:type="dxa"/>
            <w:tcBorders>
              <w:top w:val="nil"/>
              <w:bottom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8</w:t>
            </w:r>
          </w:p>
        </w:tc>
        <w:tc>
          <w:tcPr>
            <w:tcW w:w="1511" w:type="dxa"/>
            <w:tcBorders>
              <w:top w:val="nil"/>
              <w:bottom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lang w:val="id-ID"/>
              </w:rPr>
              <w:t>26</w:t>
            </w:r>
            <w:r w:rsidRPr="00ED3B71">
              <w:rPr>
                <w:rFonts w:ascii="Times New Roman" w:eastAsia="Times New Roman" w:hAnsi="Times New Roman" w:cs="Times New Roman"/>
                <w:color w:val="000000"/>
                <w:sz w:val="24"/>
                <w:szCs w:val="24"/>
              </w:rPr>
              <w:t>,7</w:t>
            </w:r>
          </w:p>
        </w:tc>
      </w:tr>
      <w:tr w:rsidR="00ED3B71" w:rsidRPr="00ED3B71" w:rsidTr="00D3775F">
        <w:trPr>
          <w:trHeight w:val="330"/>
        </w:trPr>
        <w:tc>
          <w:tcPr>
            <w:tcW w:w="458" w:type="dxa"/>
            <w:tcBorders>
              <w:top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4</w:t>
            </w:r>
          </w:p>
        </w:tc>
        <w:tc>
          <w:tcPr>
            <w:tcW w:w="1186" w:type="dxa"/>
            <w:tcBorders>
              <w:top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rPr>
              <w:t>S</w:t>
            </w:r>
            <w:r w:rsidRPr="00ED3B71">
              <w:rPr>
                <w:rFonts w:ascii="Times New Roman" w:eastAsia="Times New Roman" w:hAnsi="Times New Roman" w:cs="Times New Roman"/>
                <w:color w:val="000000"/>
                <w:sz w:val="24"/>
                <w:szCs w:val="24"/>
                <w:lang w:val="id-ID"/>
              </w:rPr>
              <w:t>ARJANA</w:t>
            </w:r>
          </w:p>
        </w:tc>
        <w:tc>
          <w:tcPr>
            <w:tcW w:w="1064" w:type="dxa"/>
            <w:tcBorders>
              <w:top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1</w:t>
            </w:r>
          </w:p>
        </w:tc>
        <w:tc>
          <w:tcPr>
            <w:tcW w:w="1511" w:type="dxa"/>
            <w:tcBorders>
              <w:top w:val="nil"/>
            </w:tcBorders>
            <w:shd w:val="clear" w:color="auto" w:fill="auto"/>
            <w:noWrap/>
            <w:vAlign w:val="center"/>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3,3</w:t>
            </w:r>
          </w:p>
        </w:tc>
      </w:tr>
      <w:tr w:rsidR="00ED3B71" w:rsidRPr="00ED3B71" w:rsidTr="00D3775F">
        <w:trPr>
          <w:trHeight w:val="330"/>
        </w:trPr>
        <w:tc>
          <w:tcPr>
            <w:tcW w:w="458" w:type="dxa"/>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p>
        </w:tc>
        <w:tc>
          <w:tcPr>
            <w:tcW w:w="1186" w:type="dxa"/>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Total</w:t>
            </w:r>
          </w:p>
        </w:tc>
        <w:tc>
          <w:tcPr>
            <w:tcW w:w="1064" w:type="dxa"/>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30</w:t>
            </w:r>
          </w:p>
        </w:tc>
        <w:tc>
          <w:tcPr>
            <w:tcW w:w="1511" w:type="dxa"/>
            <w:shd w:val="clear" w:color="auto" w:fill="auto"/>
            <w:noWrap/>
            <w:vAlign w:val="center"/>
            <w:hideMark/>
          </w:tcPr>
          <w:p w:rsidR="00F45390" w:rsidRPr="00ED3B71" w:rsidRDefault="00F45390"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100</w:t>
            </w:r>
          </w:p>
        </w:tc>
      </w:tr>
    </w:tbl>
    <w:p w:rsidR="00F45390" w:rsidRPr="00ED3B71" w:rsidRDefault="00F45390" w:rsidP="00F45390">
      <w:pPr>
        <w:pStyle w:val="ListParagraph"/>
        <w:ind w:left="1440"/>
        <w:jc w:val="both"/>
        <w:rPr>
          <w:rFonts w:ascii="Times New Roman" w:hAnsi="Times New Roman" w:cs="Times New Roman"/>
          <w:sz w:val="24"/>
          <w:szCs w:val="24"/>
          <w:lang w:val="id-ID"/>
        </w:rPr>
      </w:pPr>
    </w:p>
    <w:p w:rsidR="00F45390" w:rsidRPr="00ED3B71" w:rsidRDefault="00F45390" w:rsidP="00D3775F">
      <w:pPr>
        <w:pStyle w:val="ListParagraph"/>
        <w:ind w:left="0" w:firstLine="567"/>
        <w:jc w:val="both"/>
        <w:rPr>
          <w:rFonts w:ascii="Times New Roman" w:hAnsi="Times New Roman" w:cs="Times New Roman"/>
          <w:sz w:val="24"/>
          <w:szCs w:val="24"/>
        </w:rPr>
      </w:pPr>
      <w:r w:rsidRPr="00ED3B71">
        <w:rPr>
          <w:rFonts w:ascii="Times New Roman" w:hAnsi="Times New Roman" w:cs="Times New Roman"/>
          <w:sz w:val="24"/>
          <w:szCs w:val="24"/>
          <w:lang w:val="id-ID"/>
        </w:rPr>
        <w:t>Berdasarkan tabel 4.2 menunju</w:t>
      </w:r>
      <w:r w:rsidRPr="00ED3B71">
        <w:rPr>
          <w:rFonts w:ascii="Times New Roman" w:hAnsi="Times New Roman" w:cs="Times New Roman"/>
          <w:sz w:val="24"/>
          <w:szCs w:val="24"/>
        </w:rPr>
        <w:t>k</w:t>
      </w:r>
      <w:r w:rsidRPr="00ED3B71">
        <w:rPr>
          <w:rFonts w:ascii="Times New Roman" w:hAnsi="Times New Roman" w:cs="Times New Roman"/>
          <w:sz w:val="24"/>
          <w:szCs w:val="24"/>
          <w:lang w:val="id-ID"/>
        </w:rPr>
        <w:t>kan bahwa pendidikan responden terbanyak pada kelompok SD sebanyak 13 orang (4</w:t>
      </w:r>
      <w:r w:rsidRPr="00ED3B71">
        <w:rPr>
          <w:rFonts w:ascii="Times New Roman" w:hAnsi="Times New Roman" w:cs="Times New Roman"/>
          <w:sz w:val="24"/>
          <w:szCs w:val="24"/>
        </w:rPr>
        <w:t>3</w:t>
      </w:r>
      <w:r w:rsidRPr="00ED3B71">
        <w:rPr>
          <w:rFonts w:ascii="Times New Roman" w:hAnsi="Times New Roman" w:cs="Times New Roman"/>
          <w:sz w:val="24"/>
          <w:szCs w:val="24"/>
          <w:lang w:val="id-ID"/>
        </w:rPr>
        <w:t>,3%), pendidikan responden SM</w:t>
      </w:r>
      <w:r w:rsidRPr="00ED3B71">
        <w:rPr>
          <w:rFonts w:ascii="Times New Roman" w:hAnsi="Times New Roman" w:cs="Times New Roman"/>
          <w:sz w:val="24"/>
          <w:szCs w:val="24"/>
        </w:rPr>
        <w:t>P</w:t>
      </w:r>
      <w:r w:rsidRPr="00ED3B71">
        <w:rPr>
          <w:rFonts w:ascii="Times New Roman" w:hAnsi="Times New Roman" w:cs="Times New Roman"/>
          <w:sz w:val="24"/>
          <w:szCs w:val="24"/>
          <w:lang w:val="id-ID"/>
        </w:rPr>
        <w:t xml:space="preserve"> sebanyak </w:t>
      </w:r>
      <w:r w:rsidRPr="00ED3B71">
        <w:rPr>
          <w:rFonts w:ascii="Times New Roman" w:hAnsi="Times New Roman" w:cs="Times New Roman"/>
          <w:sz w:val="24"/>
          <w:szCs w:val="24"/>
        </w:rPr>
        <w:t>8</w:t>
      </w:r>
      <w:r w:rsidRPr="00ED3B71">
        <w:rPr>
          <w:rFonts w:ascii="Times New Roman" w:hAnsi="Times New Roman" w:cs="Times New Roman"/>
          <w:sz w:val="24"/>
          <w:szCs w:val="24"/>
          <w:lang w:val="id-ID"/>
        </w:rPr>
        <w:t xml:space="preserve"> orang</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(26,7%)</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pendidikan responden SM</w:t>
      </w:r>
      <w:r w:rsidRPr="00ED3B71">
        <w:rPr>
          <w:rFonts w:ascii="Times New Roman" w:hAnsi="Times New Roman" w:cs="Times New Roman"/>
          <w:sz w:val="24"/>
          <w:szCs w:val="24"/>
        </w:rPr>
        <w:t>A</w:t>
      </w:r>
      <w:r w:rsidRPr="00ED3B71">
        <w:rPr>
          <w:rFonts w:ascii="Times New Roman" w:hAnsi="Times New Roman" w:cs="Times New Roman"/>
          <w:sz w:val="24"/>
          <w:szCs w:val="24"/>
          <w:lang w:val="id-ID"/>
        </w:rPr>
        <w:t xml:space="preserve"> sebanyak 8 orang</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(26,7%)</w:t>
      </w:r>
      <w:r w:rsidRPr="00ED3B71">
        <w:rPr>
          <w:rFonts w:ascii="Times New Roman" w:hAnsi="Times New Roman" w:cs="Times New Roman"/>
          <w:sz w:val="24"/>
          <w:szCs w:val="24"/>
        </w:rPr>
        <w:t xml:space="preserve">, dan </w:t>
      </w:r>
      <w:r w:rsidRPr="00ED3B71">
        <w:rPr>
          <w:rFonts w:ascii="Times New Roman" w:hAnsi="Times New Roman" w:cs="Times New Roman"/>
          <w:sz w:val="24"/>
          <w:szCs w:val="24"/>
          <w:lang w:val="id-ID"/>
        </w:rPr>
        <w:t>pendidikan responden S</w:t>
      </w:r>
      <w:r w:rsidRPr="00ED3B71">
        <w:rPr>
          <w:rFonts w:ascii="Times New Roman" w:hAnsi="Times New Roman" w:cs="Times New Roman"/>
          <w:sz w:val="24"/>
          <w:szCs w:val="24"/>
        </w:rPr>
        <w:t>arjana</w:t>
      </w:r>
      <w:r w:rsidRPr="00ED3B71">
        <w:rPr>
          <w:rFonts w:ascii="Times New Roman" w:hAnsi="Times New Roman" w:cs="Times New Roman"/>
          <w:sz w:val="24"/>
          <w:szCs w:val="24"/>
          <w:lang w:val="id-ID"/>
        </w:rPr>
        <w:t xml:space="preserve"> sebanyak </w:t>
      </w:r>
      <w:r w:rsidRPr="00ED3B71">
        <w:rPr>
          <w:rFonts w:ascii="Times New Roman" w:hAnsi="Times New Roman" w:cs="Times New Roman"/>
          <w:sz w:val="24"/>
          <w:szCs w:val="24"/>
        </w:rPr>
        <w:t>1</w:t>
      </w:r>
      <w:r w:rsidRPr="00ED3B71">
        <w:rPr>
          <w:rFonts w:ascii="Times New Roman" w:hAnsi="Times New Roman" w:cs="Times New Roman"/>
          <w:sz w:val="24"/>
          <w:szCs w:val="24"/>
          <w:lang w:val="id-ID"/>
        </w:rPr>
        <w:t xml:space="preserve"> orang</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w:t>
      </w:r>
      <w:r w:rsidRPr="00ED3B71">
        <w:rPr>
          <w:rFonts w:ascii="Times New Roman" w:hAnsi="Times New Roman" w:cs="Times New Roman"/>
          <w:sz w:val="24"/>
          <w:szCs w:val="24"/>
        </w:rPr>
        <w:t>3</w:t>
      </w:r>
      <w:r w:rsidRPr="00ED3B71">
        <w:rPr>
          <w:rFonts w:ascii="Times New Roman" w:hAnsi="Times New Roman" w:cs="Times New Roman"/>
          <w:sz w:val="24"/>
          <w:szCs w:val="24"/>
          <w:lang w:val="id-ID"/>
        </w:rPr>
        <w:t>,3%).</w:t>
      </w:r>
    </w:p>
    <w:p w:rsidR="00F45390" w:rsidRPr="00ED3B71" w:rsidRDefault="00F45390" w:rsidP="00D3775F">
      <w:pPr>
        <w:ind w:left="426"/>
        <w:jc w:val="both"/>
        <w:rPr>
          <w:rFonts w:ascii="Times New Roman" w:hAnsi="Times New Roman" w:cs="Times New Roman"/>
          <w:b/>
          <w:bCs/>
          <w:sz w:val="24"/>
          <w:szCs w:val="24"/>
          <w:lang w:val="id-ID"/>
        </w:rPr>
      </w:pPr>
      <w:r w:rsidRPr="00ED3B71">
        <w:rPr>
          <w:rFonts w:ascii="Times New Roman" w:hAnsi="Times New Roman" w:cs="Times New Roman"/>
          <w:b/>
          <w:bCs/>
          <w:sz w:val="24"/>
          <w:szCs w:val="24"/>
          <w:lang w:val="id-ID"/>
        </w:rPr>
        <w:t>Pekerjaan</w:t>
      </w:r>
    </w:p>
    <w:tbl>
      <w:tblPr>
        <w:tblpPr w:leftFromText="180" w:rightFromText="180" w:vertAnchor="text" w:horzAnchor="page" w:tblpX="1760" w:tblpY="1050"/>
        <w:tblW w:w="4077" w:type="dxa"/>
        <w:tblBorders>
          <w:top w:val="single" w:sz="4" w:space="0" w:color="auto"/>
        </w:tblBorders>
        <w:tblLook w:val="04A0" w:firstRow="1" w:lastRow="0" w:firstColumn="1" w:lastColumn="0" w:noHBand="0" w:noVBand="1"/>
      </w:tblPr>
      <w:tblGrid>
        <w:gridCol w:w="481"/>
        <w:gridCol w:w="1716"/>
        <w:gridCol w:w="1140"/>
        <w:gridCol w:w="1199"/>
      </w:tblGrid>
      <w:tr w:rsidR="00D3775F" w:rsidRPr="00ED3B71" w:rsidTr="00D3775F">
        <w:trPr>
          <w:trHeight w:val="340"/>
        </w:trPr>
        <w:tc>
          <w:tcPr>
            <w:tcW w:w="455" w:type="dxa"/>
            <w:tcBorders>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No</w:t>
            </w:r>
          </w:p>
        </w:tc>
        <w:tc>
          <w:tcPr>
            <w:tcW w:w="1571" w:type="dxa"/>
            <w:tcBorders>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b/>
                <w:color w:val="000000"/>
                <w:sz w:val="24"/>
                <w:szCs w:val="24"/>
                <w:lang w:val="id-ID"/>
              </w:rPr>
            </w:pPr>
            <w:r w:rsidRPr="00ED3B71">
              <w:rPr>
                <w:rFonts w:ascii="Times New Roman" w:eastAsia="Times New Roman" w:hAnsi="Times New Roman" w:cs="Times New Roman"/>
                <w:b/>
                <w:color w:val="000000"/>
                <w:sz w:val="24"/>
                <w:szCs w:val="24"/>
                <w:lang w:val="id-ID"/>
              </w:rPr>
              <w:t>Pekerjaan</w:t>
            </w:r>
          </w:p>
        </w:tc>
        <w:tc>
          <w:tcPr>
            <w:tcW w:w="1050" w:type="dxa"/>
            <w:tcBorders>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Frekuensi</w:t>
            </w:r>
          </w:p>
        </w:tc>
        <w:tc>
          <w:tcPr>
            <w:tcW w:w="1001" w:type="dxa"/>
            <w:tcBorders>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Persentase (%)</w:t>
            </w:r>
          </w:p>
        </w:tc>
      </w:tr>
      <w:tr w:rsidR="00D3775F" w:rsidRPr="00ED3B71" w:rsidTr="00D3775F">
        <w:trPr>
          <w:trHeight w:val="340"/>
        </w:trPr>
        <w:tc>
          <w:tcPr>
            <w:tcW w:w="455" w:type="dxa"/>
            <w:tcBorders>
              <w:top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1</w:t>
            </w:r>
          </w:p>
        </w:tc>
        <w:tc>
          <w:tcPr>
            <w:tcW w:w="1571" w:type="dxa"/>
            <w:tcBorders>
              <w:top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PNS/TNI/POLRI</w:t>
            </w:r>
          </w:p>
        </w:tc>
        <w:tc>
          <w:tcPr>
            <w:tcW w:w="1050" w:type="dxa"/>
            <w:tcBorders>
              <w:top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2</w:t>
            </w:r>
          </w:p>
        </w:tc>
        <w:tc>
          <w:tcPr>
            <w:tcW w:w="1001" w:type="dxa"/>
            <w:tcBorders>
              <w:top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6,7</w:t>
            </w:r>
          </w:p>
        </w:tc>
      </w:tr>
      <w:tr w:rsidR="00D3775F" w:rsidRPr="00ED3B71" w:rsidTr="00D3775F">
        <w:trPr>
          <w:trHeight w:val="340"/>
        </w:trPr>
        <w:tc>
          <w:tcPr>
            <w:tcW w:w="455" w:type="dxa"/>
            <w:tcBorders>
              <w:bottom w:val="nil"/>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2</w:t>
            </w:r>
          </w:p>
        </w:tc>
        <w:tc>
          <w:tcPr>
            <w:tcW w:w="1571" w:type="dxa"/>
            <w:tcBorders>
              <w:bottom w:val="nil"/>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Petani/Buruh</w:t>
            </w:r>
          </w:p>
        </w:tc>
        <w:tc>
          <w:tcPr>
            <w:tcW w:w="1050" w:type="dxa"/>
            <w:tcBorders>
              <w:bottom w:val="nil"/>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18</w:t>
            </w:r>
          </w:p>
        </w:tc>
        <w:tc>
          <w:tcPr>
            <w:tcW w:w="1001" w:type="dxa"/>
            <w:tcBorders>
              <w:bottom w:val="nil"/>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60,0</w:t>
            </w:r>
          </w:p>
        </w:tc>
      </w:tr>
      <w:tr w:rsidR="00D3775F" w:rsidRPr="00ED3B71" w:rsidTr="00D3775F">
        <w:trPr>
          <w:trHeight w:val="340"/>
        </w:trPr>
        <w:tc>
          <w:tcPr>
            <w:tcW w:w="455" w:type="dxa"/>
            <w:tcBorders>
              <w:top w:val="nil"/>
              <w:bottom w:val="nil"/>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3</w:t>
            </w:r>
          </w:p>
        </w:tc>
        <w:tc>
          <w:tcPr>
            <w:tcW w:w="1571" w:type="dxa"/>
            <w:tcBorders>
              <w:top w:val="nil"/>
              <w:bottom w:val="nil"/>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Pensiunan</w:t>
            </w:r>
          </w:p>
        </w:tc>
        <w:tc>
          <w:tcPr>
            <w:tcW w:w="1050" w:type="dxa"/>
            <w:tcBorders>
              <w:top w:val="nil"/>
              <w:bottom w:val="nil"/>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3</w:t>
            </w:r>
          </w:p>
        </w:tc>
        <w:tc>
          <w:tcPr>
            <w:tcW w:w="1001" w:type="dxa"/>
            <w:tcBorders>
              <w:top w:val="nil"/>
              <w:bottom w:val="nil"/>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10,0</w:t>
            </w:r>
          </w:p>
        </w:tc>
      </w:tr>
      <w:tr w:rsidR="00D3775F" w:rsidRPr="00ED3B71" w:rsidTr="00D3775F">
        <w:trPr>
          <w:trHeight w:val="429"/>
        </w:trPr>
        <w:tc>
          <w:tcPr>
            <w:tcW w:w="455" w:type="dxa"/>
            <w:tcBorders>
              <w:top w:val="nil"/>
              <w:bottom w:val="single" w:sz="4" w:space="0" w:color="auto"/>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4</w:t>
            </w:r>
          </w:p>
        </w:tc>
        <w:tc>
          <w:tcPr>
            <w:tcW w:w="1571" w:type="dxa"/>
            <w:tcBorders>
              <w:top w:val="nil"/>
              <w:bottom w:val="single" w:sz="4" w:space="0" w:color="auto"/>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Ibu rumah tangga</w:t>
            </w:r>
          </w:p>
        </w:tc>
        <w:tc>
          <w:tcPr>
            <w:tcW w:w="1050" w:type="dxa"/>
            <w:tcBorders>
              <w:top w:val="nil"/>
              <w:bottom w:val="single" w:sz="4" w:space="0" w:color="auto"/>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7</w:t>
            </w:r>
          </w:p>
        </w:tc>
        <w:tc>
          <w:tcPr>
            <w:tcW w:w="1001" w:type="dxa"/>
            <w:tcBorders>
              <w:top w:val="nil"/>
              <w:bottom w:val="single" w:sz="4" w:space="0" w:color="auto"/>
            </w:tcBorders>
            <w:shd w:val="clear" w:color="auto" w:fill="auto"/>
            <w:noWrap/>
            <w:vAlign w:val="center"/>
          </w:tcPr>
          <w:p w:rsidR="00D3775F" w:rsidRPr="00ED3B71" w:rsidRDefault="00D3775F" w:rsidP="00D3775F">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23,3</w:t>
            </w:r>
          </w:p>
        </w:tc>
      </w:tr>
      <w:tr w:rsidR="00D3775F" w:rsidRPr="00ED3B71" w:rsidTr="00D3775F">
        <w:trPr>
          <w:trHeight w:val="340"/>
        </w:trPr>
        <w:tc>
          <w:tcPr>
            <w:tcW w:w="455" w:type="dxa"/>
            <w:tcBorders>
              <w:top w:val="single" w:sz="4" w:space="0" w:color="auto"/>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rPr>
            </w:pPr>
          </w:p>
        </w:tc>
        <w:tc>
          <w:tcPr>
            <w:tcW w:w="1571" w:type="dxa"/>
            <w:tcBorders>
              <w:top w:val="single" w:sz="4" w:space="0" w:color="auto"/>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Total</w:t>
            </w:r>
          </w:p>
        </w:tc>
        <w:tc>
          <w:tcPr>
            <w:tcW w:w="1050" w:type="dxa"/>
            <w:tcBorders>
              <w:top w:val="single" w:sz="4" w:space="0" w:color="auto"/>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30</w:t>
            </w:r>
          </w:p>
        </w:tc>
        <w:tc>
          <w:tcPr>
            <w:tcW w:w="1001" w:type="dxa"/>
            <w:tcBorders>
              <w:top w:val="single" w:sz="4" w:space="0" w:color="auto"/>
              <w:bottom w:val="single" w:sz="4" w:space="0" w:color="auto"/>
            </w:tcBorders>
            <w:shd w:val="clear" w:color="auto" w:fill="auto"/>
            <w:noWrap/>
            <w:vAlign w:val="center"/>
            <w:hideMark/>
          </w:tcPr>
          <w:p w:rsidR="00D3775F" w:rsidRPr="00ED3B71" w:rsidRDefault="00D3775F" w:rsidP="00D3775F">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100</w:t>
            </w:r>
          </w:p>
        </w:tc>
      </w:tr>
    </w:tbl>
    <w:p w:rsidR="00F45390" w:rsidRPr="00ED3B71" w:rsidRDefault="00F45390" w:rsidP="00D3775F">
      <w:pPr>
        <w:pStyle w:val="ListParagraph"/>
        <w:ind w:left="0"/>
        <w:jc w:val="both"/>
        <w:rPr>
          <w:rFonts w:ascii="Times New Roman" w:hAnsi="Times New Roman" w:cs="Times New Roman"/>
          <w:sz w:val="24"/>
          <w:szCs w:val="24"/>
          <w:lang w:val="id-ID"/>
        </w:rPr>
      </w:pPr>
      <w:r w:rsidRPr="00ED3B71">
        <w:rPr>
          <w:rFonts w:ascii="Times New Roman" w:hAnsi="Times New Roman" w:cs="Times New Roman"/>
          <w:sz w:val="24"/>
          <w:szCs w:val="24"/>
          <w:lang w:val="id-ID"/>
        </w:rPr>
        <w:t>Tabel 4.3 Distribusi respo</w:t>
      </w:r>
      <w:r w:rsidRPr="00ED3B71">
        <w:rPr>
          <w:rFonts w:ascii="Times New Roman" w:hAnsi="Times New Roman" w:cs="Times New Roman"/>
          <w:sz w:val="24"/>
          <w:szCs w:val="24"/>
        </w:rPr>
        <w:t>n</w:t>
      </w:r>
      <w:r w:rsidRPr="00ED3B71">
        <w:rPr>
          <w:rFonts w:ascii="Times New Roman" w:hAnsi="Times New Roman" w:cs="Times New Roman"/>
          <w:sz w:val="24"/>
          <w:szCs w:val="24"/>
          <w:lang w:val="id-ID"/>
        </w:rPr>
        <w:t xml:space="preserve">den berdasarkan pekerjaan </w:t>
      </w:r>
      <w:r w:rsidRPr="00ED3B71">
        <w:rPr>
          <w:rFonts w:ascii="Times New Roman" w:hAnsi="Times New Roman" w:cs="Times New Roman"/>
          <w:sz w:val="24"/>
          <w:szCs w:val="24"/>
        </w:rPr>
        <w:t>di</w:t>
      </w:r>
      <w:r w:rsidRPr="00ED3B71">
        <w:rPr>
          <w:rFonts w:ascii="Times New Roman" w:hAnsi="Times New Roman" w:cs="Times New Roman"/>
          <w:sz w:val="24"/>
          <w:szCs w:val="24"/>
          <w:lang w:val="en-ID"/>
        </w:rPr>
        <w:t xml:space="preserve"> RT 03 </w:t>
      </w:r>
      <w:r w:rsidRPr="00ED3B71">
        <w:rPr>
          <w:rFonts w:ascii="Times New Roman" w:hAnsi="Times New Roman" w:cs="Times New Roman"/>
          <w:sz w:val="24"/>
          <w:szCs w:val="24"/>
          <w:lang w:val="id-ID"/>
        </w:rPr>
        <w:t>Kampung Yobeh Distrik Sentani Kabupaten Jayapura Tahun 2021</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 xml:space="preserve"> </w:t>
      </w:r>
    </w:p>
    <w:p w:rsidR="00F45390" w:rsidRPr="00ED3B71" w:rsidRDefault="00F45390" w:rsidP="00F45390">
      <w:pPr>
        <w:pStyle w:val="ListParagraph"/>
        <w:ind w:left="1440"/>
        <w:jc w:val="both"/>
        <w:rPr>
          <w:rFonts w:ascii="Times New Roman" w:hAnsi="Times New Roman" w:cs="Times New Roman"/>
          <w:sz w:val="24"/>
          <w:szCs w:val="24"/>
        </w:rPr>
      </w:pPr>
    </w:p>
    <w:p w:rsidR="00F45390" w:rsidRPr="00ED3B71" w:rsidRDefault="00F45390" w:rsidP="00D3775F">
      <w:pPr>
        <w:pStyle w:val="ListParagraph"/>
        <w:ind w:left="0" w:firstLine="567"/>
        <w:jc w:val="both"/>
        <w:rPr>
          <w:rFonts w:ascii="Times New Roman" w:hAnsi="Times New Roman" w:cs="Times New Roman"/>
          <w:sz w:val="24"/>
          <w:szCs w:val="24"/>
        </w:rPr>
      </w:pPr>
      <w:r w:rsidRPr="00ED3B71">
        <w:rPr>
          <w:rFonts w:ascii="Times New Roman" w:hAnsi="Times New Roman" w:cs="Times New Roman"/>
          <w:sz w:val="24"/>
          <w:szCs w:val="24"/>
          <w:lang w:val="id-ID"/>
        </w:rPr>
        <w:t>Berdasarkan tabel 4.3 menunjukan bahwa kelompok pekerjaan Petani/buruh sebanyak 18 orang (6</w:t>
      </w:r>
      <w:r w:rsidRPr="00ED3B71">
        <w:rPr>
          <w:rFonts w:ascii="Times New Roman" w:hAnsi="Times New Roman" w:cs="Times New Roman"/>
          <w:sz w:val="24"/>
          <w:szCs w:val="24"/>
        </w:rPr>
        <w:t>0</w:t>
      </w:r>
      <w:r w:rsidRPr="00ED3B71">
        <w:rPr>
          <w:rFonts w:ascii="Times New Roman" w:hAnsi="Times New Roman" w:cs="Times New Roman"/>
          <w:sz w:val="24"/>
          <w:szCs w:val="24"/>
          <w:lang w:val="id-ID"/>
        </w:rPr>
        <w:t>%), kelompok pekerjaan Ibu rumah tangga sebanyak 7 orang (23%), kelompok pensiunan sebanyak 3 orang (</w:t>
      </w:r>
      <w:r w:rsidRPr="00ED3B71">
        <w:rPr>
          <w:rFonts w:ascii="Times New Roman" w:hAnsi="Times New Roman" w:cs="Times New Roman"/>
          <w:sz w:val="24"/>
          <w:szCs w:val="24"/>
        </w:rPr>
        <w:t>10</w:t>
      </w:r>
      <w:r w:rsidRPr="00ED3B71">
        <w:rPr>
          <w:rFonts w:ascii="Times New Roman" w:hAnsi="Times New Roman" w:cs="Times New Roman"/>
          <w:sz w:val="24"/>
          <w:szCs w:val="24"/>
          <w:lang w:val="id-ID"/>
        </w:rPr>
        <w:t xml:space="preserve">%) dan terendah pada kelompok  </w:t>
      </w:r>
      <w:r w:rsidRPr="00ED3B71">
        <w:rPr>
          <w:rFonts w:ascii="Times New Roman" w:eastAsia="Times New Roman" w:hAnsi="Times New Roman" w:cs="Times New Roman"/>
          <w:color w:val="000000"/>
          <w:sz w:val="24"/>
          <w:szCs w:val="24"/>
          <w:lang w:val="id-ID"/>
        </w:rPr>
        <w:t>PNS/TNI/POLRI</w:t>
      </w:r>
      <w:r w:rsidRPr="00ED3B71">
        <w:rPr>
          <w:rFonts w:ascii="Times New Roman" w:hAnsi="Times New Roman" w:cs="Times New Roman"/>
          <w:sz w:val="24"/>
          <w:szCs w:val="24"/>
          <w:lang w:val="id-ID"/>
        </w:rPr>
        <w:t xml:space="preserve"> sebanyak 2 orang (6,7%).</w:t>
      </w:r>
    </w:p>
    <w:p w:rsidR="009963D1" w:rsidRPr="00ED3B71" w:rsidRDefault="009963D1" w:rsidP="00D3775F">
      <w:pPr>
        <w:pStyle w:val="ListParagraph"/>
        <w:ind w:left="0" w:firstLine="567"/>
        <w:jc w:val="both"/>
        <w:rPr>
          <w:rFonts w:ascii="Times New Roman" w:hAnsi="Times New Roman" w:cs="Times New Roman"/>
          <w:sz w:val="24"/>
          <w:szCs w:val="24"/>
        </w:rPr>
      </w:pPr>
    </w:p>
    <w:p w:rsidR="00E43BAB" w:rsidRPr="00ED3B71" w:rsidRDefault="00E43BAB" w:rsidP="00D3775F">
      <w:pPr>
        <w:pStyle w:val="ListParagraph"/>
        <w:ind w:left="0" w:firstLine="567"/>
        <w:jc w:val="both"/>
        <w:rPr>
          <w:rFonts w:ascii="Times New Roman" w:hAnsi="Times New Roman" w:cs="Times New Roman"/>
          <w:sz w:val="24"/>
          <w:szCs w:val="24"/>
        </w:rPr>
      </w:pPr>
    </w:p>
    <w:p w:rsidR="00E43BAB" w:rsidRPr="00ED3B71" w:rsidRDefault="00E43BAB" w:rsidP="00D3775F">
      <w:pPr>
        <w:pStyle w:val="ListParagraph"/>
        <w:ind w:left="0" w:firstLine="567"/>
        <w:jc w:val="both"/>
        <w:rPr>
          <w:rFonts w:ascii="Times New Roman" w:hAnsi="Times New Roman" w:cs="Times New Roman"/>
          <w:sz w:val="24"/>
          <w:szCs w:val="24"/>
        </w:rPr>
      </w:pPr>
    </w:p>
    <w:p w:rsidR="00D3775F" w:rsidRPr="00ED3B71" w:rsidRDefault="00D3775F" w:rsidP="00D3775F">
      <w:pPr>
        <w:pStyle w:val="ListParagraph"/>
        <w:ind w:left="851" w:hanging="851"/>
        <w:jc w:val="both"/>
        <w:rPr>
          <w:rFonts w:ascii="Times New Roman" w:hAnsi="Times New Roman" w:cs="Times New Roman"/>
          <w:sz w:val="24"/>
          <w:szCs w:val="24"/>
        </w:rPr>
      </w:pPr>
    </w:p>
    <w:p w:rsidR="009963D1" w:rsidRPr="00ED3B71" w:rsidRDefault="009963D1" w:rsidP="009963D1">
      <w:pPr>
        <w:ind w:left="426"/>
        <w:jc w:val="both"/>
        <w:rPr>
          <w:rFonts w:ascii="Times New Roman" w:hAnsi="Times New Roman" w:cs="Times New Roman"/>
          <w:b/>
          <w:bCs/>
          <w:sz w:val="24"/>
          <w:szCs w:val="24"/>
        </w:rPr>
      </w:pPr>
    </w:p>
    <w:p w:rsidR="00F45390" w:rsidRPr="00ED3B71" w:rsidRDefault="00F45390" w:rsidP="009963D1">
      <w:pPr>
        <w:ind w:left="426" w:hanging="426"/>
        <w:jc w:val="both"/>
        <w:rPr>
          <w:rFonts w:ascii="Times New Roman" w:hAnsi="Times New Roman" w:cs="Times New Roman"/>
          <w:b/>
          <w:bCs/>
          <w:sz w:val="24"/>
          <w:szCs w:val="24"/>
          <w:lang w:val="id-ID"/>
        </w:rPr>
      </w:pPr>
      <w:r w:rsidRPr="00ED3B71">
        <w:rPr>
          <w:rFonts w:ascii="Times New Roman" w:hAnsi="Times New Roman" w:cs="Times New Roman"/>
          <w:b/>
          <w:bCs/>
          <w:sz w:val="24"/>
          <w:szCs w:val="24"/>
        </w:rPr>
        <w:t xml:space="preserve"> </w:t>
      </w:r>
      <w:r w:rsidRPr="00ED3B71">
        <w:rPr>
          <w:rFonts w:ascii="Times New Roman" w:hAnsi="Times New Roman" w:cs="Times New Roman"/>
          <w:b/>
          <w:bCs/>
          <w:sz w:val="24"/>
          <w:szCs w:val="24"/>
          <w:lang w:val="id-ID"/>
        </w:rPr>
        <w:t>P</w:t>
      </w:r>
      <w:r w:rsidRPr="00ED3B71">
        <w:rPr>
          <w:rFonts w:ascii="Times New Roman" w:hAnsi="Times New Roman" w:cs="Times New Roman"/>
          <w:b/>
          <w:bCs/>
          <w:sz w:val="24"/>
          <w:szCs w:val="24"/>
        </w:rPr>
        <w:t>erilaku Hidup Bersih Dan Sehat</w:t>
      </w:r>
    </w:p>
    <w:p w:rsidR="009963D1" w:rsidRPr="00ED3B71" w:rsidRDefault="00F45390" w:rsidP="009963D1">
      <w:pPr>
        <w:pStyle w:val="ListParagraph"/>
        <w:ind w:left="0" w:firstLine="709"/>
        <w:jc w:val="both"/>
        <w:rPr>
          <w:rFonts w:ascii="Times New Roman" w:hAnsi="Times New Roman" w:cs="Times New Roman"/>
          <w:sz w:val="24"/>
          <w:szCs w:val="24"/>
        </w:rPr>
      </w:pPr>
      <w:r w:rsidRPr="00ED3B71">
        <w:rPr>
          <w:rFonts w:ascii="Times New Roman" w:hAnsi="Times New Roman" w:cs="Times New Roman"/>
          <w:sz w:val="24"/>
          <w:szCs w:val="24"/>
          <w:lang w:val="id-ID"/>
        </w:rPr>
        <w:t xml:space="preserve">Tabel 4.4 Distribusi respoden berdasarkan PHBS </w:t>
      </w:r>
      <w:r w:rsidRPr="00ED3B71">
        <w:rPr>
          <w:rFonts w:ascii="Times New Roman" w:hAnsi="Times New Roman" w:cs="Times New Roman"/>
          <w:sz w:val="24"/>
          <w:szCs w:val="24"/>
        </w:rPr>
        <w:t>di</w:t>
      </w:r>
      <w:r w:rsidRPr="00ED3B71">
        <w:rPr>
          <w:rFonts w:ascii="Times New Roman" w:hAnsi="Times New Roman" w:cs="Times New Roman"/>
          <w:sz w:val="24"/>
          <w:szCs w:val="24"/>
          <w:lang w:val="en-ID"/>
        </w:rPr>
        <w:t xml:space="preserve"> RT 03 </w:t>
      </w:r>
      <w:r w:rsidRPr="00ED3B71">
        <w:rPr>
          <w:rFonts w:ascii="Times New Roman" w:hAnsi="Times New Roman" w:cs="Times New Roman"/>
          <w:sz w:val="24"/>
          <w:szCs w:val="24"/>
          <w:lang w:val="id-ID"/>
        </w:rPr>
        <w:t xml:space="preserve">Kampung Yobeh Distrik Sentani Kabupaten Jayapura Tahun 2021 </w:t>
      </w:r>
      <w:r w:rsidR="009963D1" w:rsidRPr="00ED3B71">
        <w:rPr>
          <w:rFonts w:ascii="Times New Roman" w:hAnsi="Times New Roman" w:cs="Times New Roman"/>
          <w:sz w:val="24"/>
          <w:szCs w:val="24"/>
        </w:rPr>
        <w:t>.</w:t>
      </w:r>
    </w:p>
    <w:tbl>
      <w:tblPr>
        <w:tblpPr w:leftFromText="180" w:rightFromText="180" w:vertAnchor="text" w:horzAnchor="margin" w:tblpXSpec="right" w:tblpY="30"/>
        <w:tblW w:w="4565" w:type="dxa"/>
        <w:tblBorders>
          <w:top w:val="single" w:sz="4" w:space="0" w:color="auto"/>
          <w:bottom w:val="single" w:sz="4" w:space="0" w:color="auto"/>
          <w:insideH w:val="single" w:sz="4" w:space="0" w:color="auto"/>
        </w:tblBorders>
        <w:tblLook w:val="04A0" w:firstRow="1" w:lastRow="0" w:firstColumn="1" w:lastColumn="0" w:noHBand="0" w:noVBand="1"/>
      </w:tblPr>
      <w:tblGrid>
        <w:gridCol w:w="815"/>
        <w:gridCol w:w="936"/>
        <w:gridCol w:w="1243"/>
        <w:gridCol w:w="1819"/>
      </w:tblGrid>
      <w:tr w:rsidR="009963D1" w:rsidRPr="00ED3B71" w:rsidTr="009963D1">
        <w:trPr>
          <w:trHeight w:val="343"/>
        </w:trPr>
        <w:tc>
          <w:tcPr>
            <w:tcW w:w="815" w:type="dxa"/>
            <w:tcBorders>
              <w:bottom w:val="single" w:sz="4" w:space="0" w:color="auto"/>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No</w:t>
            </w:r>
          </w:p>
        </w:tc>
        <w:tc>
          <w:tcPr>
            <w:tcW w:w="859" w:type="dxa"/>
            <w:tcBorders>
              <w:bottom w:val="single" w:sz="4" w:space="0" w:color="auto"/>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b/>
                <w:color w:val="000000"/>
                <w:sz w:val="24"/>
                <w:szCs w:val="24"/>
                <w:lang w:val="id-ID"/>
              </w:rPr>
            </w:pPr>
            <w:r w:rsidRPr="00ED3B71">
              <w:rPr>
                <w:rFonts w:ascii="Times New Roman" w:eastAsia="Times New Roman" w:hAnsi="Times New Roman" w:cs="Times New Roman"/>
                <w:b/>
                <w:color w:val="000000"/>
                <w:sz w:val="24"/>
                <w:szCs w:val="24"/>
                <w:lang w:val="id-ID"/>
              </w:rPr>
              <w:t>PHBS</w:t>
            </w:r>
          </w:p>
        </w:tc>
        <w:tc>
          <w:tcPr>
            <w:tcW w:w="1072" w:type="dxa"/>
            <w:tcBorders>
              <w:bottom w:val="single" w:sz="4" w:space="0" w:color="auto"/>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Frekuensi</w:t>
            </w:r>
          </w:p>
        </w:tc>
        <w:tc>
          <w:tcPr>
            <w:tcW w:w="1819" w:type="dxa"/>
            <w:tcBorders>
              <w:bottom w:val="single" w:sz="4" w:space="0" w:color="auto"/>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b/>
                <w:color w:val="000000"/>
                <w:sz w:val="24"/>
                <w:szCs w:val="24"/>
              </w:rPr>
            </w:pPr>
            <w:r w:rsidRPr="00ED3B71">
              <w:rPr>
                <w:rFonts w:ascii="Times New Roman" w:eastAsia="Times New Roman" w:hAnsi="Times New Roman" w:cs="Times New Roman"/>
                <w:b/>
                <w:color w:val="000000"/>
                <w:sz w:val="24"/>
                <w:szCs w:val="24"/>
              </w:rPr>
              <w:t>Persentase (%)</w:t>
            </w:r>
          </w:p>
        </w:tc>
      </w:tr>
      <w:tr w:rsidR="009963D1" w:rsidRPr="00ED3B71" w:rsidTr="009963D1">
        <w:trPr>
          <w:trHeight w:val="343"/>
        </w:trPr>
        <w:tc>
          <w:tcPr>
            <w:tcW w:w="815" w:type="dxa"/>
            <w:tcBorders>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1</w:t>
            </w:r>
          </w:p>
        </w:tc>
        <w:tc>
          <w:tcPr>
            <w:tcW w:w="859" w:type="dxa"/>
            <w:tcBorders>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Baik</w:t>
            </w:r>
          </w:p>
        </w:tc>
        <w:tc>
          <w:tcPr>
            <w:tcW w:w="1072" w:type="dxa"/>
            <w:tcBorders>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15</w:t>
            </w:r>
          </w:p>
        </w:tc>
        <w:tc>
          <w:tcPr>
            <w:tcW w:w="1819" w:type="dxa"/>
            <w:tcBorders>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50,0</w:t>
            </w:r>
          </w:p>
        </w:tc>
      </w:tr>
      <w:tr w:rsidR="009963D1" w:rsidRPr="00ED3B71" w:rsidTr="009963D1">
        <w:trPr>
          <w:trHeight w:val="343"/>
        </w:trPr>
        <w:tc>
          <w:tcPr>
            <w:tcW w:w="815" w:type="dxa"/>
            <w:tcBorders>
              <w:top w:val="nil"/>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2</w:t>
            </w:r>
          </w:p>
        </w:tc>
        <w:tc>
          <w:tcPr>
            <w:tcW w:w="859" w:type="dxa"/>
            <w:tcBorders>
              <w:top w:val="nil"/>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Cukup</w:t>
            </w:r>
          </w:p>
        </w:tc>
        <w:tc>
          <w:tcPr>
            <w:tcW w:w="1072" w:type="dxa"/>
            <w:tcBorders>
              <w:top w:val="nil"/>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11</w:t>
            </w:r>
          </w:p>
        </w:tc>
        <w:tc>
          <w:tcPr>
            <w:tcW w:w="1819" w:type="dxa"/>
            <w:tcBorders>
              <w:top w:val="nil"/>
              <w:bottom w:val="nil"/>
            </w:tcBorders>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36,7</w:t>
            </w:r>
          </w:p>
        </w:tc>
      </w:tr>
      <w:tr w:rsidR="009963D1" w:rsidRPr="00ED3B71" w:rsidTr="009963D1">
        <w:trPr>
          <w:trHeight w:val="343"/>
        </w:trPr>
        <w:tc>
          <w:tcPr>
            <w:tcW w:w="815" w:type="dxa"/>
            <w:tcBorders>
              <w:top w:val="nil"/>
            </w:tcBorders>
            <w:shd w:val="clear" w:color="auto" w:fill="auto"/>
            <w:noWrap/>
            <w:vAlign w:val="center"/>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3</w:t>
            </w:r>
          </w:p>
        </w:tc>
        <w:tc>
          <w:tcPr>
            <w:tcW w:w="859" w:type="dxa"/>
            <w:tcBorders>
              <w:top w:val="nil"/>
            </w:tcBorders>
            <w:shd w:val="clear" w:color="auto" w:fill="auto"/>
            <w:noWrap/>
            <w:vAlign w:val="center"/>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Kurang</w:t>
            </w:r>
          </w:p>
        </w:tc>
        <w:tc>
          <w:tcPr>
            <w:tcW w:w="1072" w:type="dxa"/>
            <w:tcBorders>
              <w:top w:val="nil"/>
            </w:tcBorders>
            <w:shd w:val="clear" w:color="auto" w:fill="auto"/>
            <w:noWrap/>
            <w:vAlign w:val="center"/>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4</w:t>
            </w:r>
          </w:p>
        </w:tc>
        <w:tc>
          <w:tcPr>
            <w:tcW w:w="1819" w:type="dxa"/>
            <w:tcBorders>
              <w:top w:val="nil"/>
            </w:tcBorders>
            <w:shd w:val="clear" w:color="auto" w:fill="auto"/>
            <w:noWrap/>
            <w:vAlign w:val="center"/>
          </w:tcPr>
          <w:p w:rsidR="009963D1" w:rsidRPr="00ED3B71" w:rsidRDefault="009963D1" w:rsidP="009963D1">
            <w:pPr>
              <w:spacing w:after="0"/>
              <w:contextualSpacing/>
              <w:jc w:val="center"/>
              <w:rPr>
                <w:rFonts w:ascii="Times New Roman" w:eastAsia="Times New Roman" w:hAnsi="Times New Roman" w:cs="Times New Roman"/>
                <w:color w:val="000000"/>
                <w:sz w:val="24"/>
                <w:szCs w:val="24"/>
                <w:lang w:val="id-ID"/>
              </w:rPr>
            </w:pPr>
            <w:r w:rsidRPr="00ED3B71">
              <w:rPr>
                <w:rFonts w:ascii="Times New Roman" w:eastAsia="Times New Roman" w:hAnsi="Times New Roman" w:cs="Times New Roman"/>
                <w:color w:val="000000"/>
                <w:sz w:val="24"/>
                <w:szCs w:val="24"/>
                <w:lang w:val="id-ID"/>
              </w:rPr>
              <w:t>13,3</w:t>
            </w:r>
          </w:p>
        </w:tc>
      </w:tr>
      <w:tr w:rsidR="009963D1" w:rsidRPr="00ED3B71" w:rsidTr="009963D1">
        <w:trPr>
          <w:trHeight w:val="343"/>
        </w:trPr>
        <w:tc>
          <w:tcPr>
            <w:tcW w:w="815" w:type="dxa"/>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rPr>
            </w:pPr>
          </w:p>
        </w:tc>
        <w:tc>
          <w:tcPr>
            <w:tcW w:w="859" w:type="dxa"/>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Total</w:t>
            </w:r>
          </w:p>
        </w:tc>
        <w:tc>
          <w:tcPr>
            <w:tcW w:w="1072" w:type="dxa"/>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30</w:t>
            </w:r>
          </w:p>
        </w:tc>
        <w:tc>
          <w:tcPr>
            <w:tcW w:w="1819" w:type="dxa"/>
            <w:shd w:val="clear" w:color="auto" w:fill="auto"/>
            <w:noWrap/>
            <w:vAlign w:val="center"/>
            <w:hideMark/>
          </w:tcPr>
          <w:p w:rsidR="009963D1" w:rsidRPr="00ED3B71" w:rsidRDefault="009963D1" w:rsidP="009963D1">
            <w:pPr>
              <w:spacing w:after="0"/>
              <w:contextualSpacing/>
              <w:jc w:val="center"/>
              <w:rPr>
                <w:rFonts w:ascii="Times New Roman" w:eastAsia="Times New Roman" w:hAnsi="Times New Roman" w:cs="Times New Roman"/>
                <w:color w:val="000000"/>
                <w:sz w:val="24"/>
                <w:szCs w:val="24"/>
              </w:rPr>
            </w:pPr>
            <w:r w:rsidRPr="00ED3B71">
              <w:rPr>
                <w:rFonts w:ascii="Times New Roman" w:eastAsia="Times New Roman" w:hAnsi="Times New Roman" w:cs="Times New Roman"/>
                <w:color w:val="000000"/>
                <w:sz w:val="24"/>
                <w:szCs w:val="24"/>
              </w:rPr>
              <w:t>100</w:t>
            </w:r>
          </w:p>
        </w:tc>
      </w:tr>
    </w:tbl>
    <w:p w:rsidR="009963D1" w:rsidRPr="00ED3B71" w:rsidRDefault="009963D1" w:rsidP="009963D1">
      <w:pPr>
        <w:pStyle w:val="ListParagraph"/>
        <w:ind w:left="0" w:firstLine="709"/>
        <w:jc w:val="both"/>
        <w:rPr>
          <w:rFonts w:ascii="Times New Roman" w:hAnsi="Times New Roman" w:cs="Times New Roman"/>
          <w:sz w:val="24"/>
          <w:szCs w:val="24"/>
        </w:rPr>
      </w:pPr>
    </w:p>
    <w:p w:rsidR="009963D1" w:rsidRPr="00ED3B71" w:rsidRDefault="009963D1" w:rsidP="00925F6F">
      <w:pPr>
        <w:pStyle w:val="ListParagraph"/>
        <w:ind w:left="0" w:firstLine="567"/>
        <w:jc w:val="both"/>
        <w:rPr>
          <w:rFonts w:ascii="Times New Roman" w:hAnsi="Times New Roman" w:cs="Times New Roman"/>
          <w:sz w:val="24"/>
          <w:szCs w:val="24"/>
        </w:rPr>
      </w:pPr>
      <w:r w:rsidRPr="00ED3B71">
        <w:rPr>
          <w:rFonts w:ascii="Times New Roman" w:hAnsi="Times New Roman" w:cs="Times New Roman"/>
          <w:sz w:val="24"/>
          <w:szCs w:val="24"/>
          <w:lang w:val="id-ID"/>
        </w:rPr>
        <w:t>Berdasarkan tabel 4.4 menunjukan bahwa PHBS bahwa</w:t>
      </w:r>
      <w:r w:rsidRPr="00ED3B71">
        <w:rPr>
          <w:rFonts w:ascii="Times New Roman" w:hAnsi="Times New Roman" w:cs="Times New Roman"/>
          <w:sz w:val="24"/>
          <w:szCs w:val="24"/>
        </w:rPr>
        <w:t xml:space="preserve"> kategori</w:t>
      </w:r>
      <w:r w:rsidRPr="00ED3B71">
        <w:rPr>
          <w:rFonts w:ascii="Times New Roman" w:hAnsi="Times New Roman" w:cs="Times New Roman"/>
          <w:sz w:val="24"/>
          <w:szCs w:val="24"/>
          <w:lang w:val="id-ID"/>
        </w:rPr>
        <w:t xml:space="preserve"> Baik sebanyak 15 orang (5</w:t>
      </w:r>
      <w:r w:rsidRPr="00ED3B71">
        <w:rPr>
          <w:rFonts w:ascii="Times New Roman" w:hAnsi="Times New Roman" w:cs="Times New Roman"/>
          <w:sz w:val="24"/>
          <w:szCs w:val="24"/>
        </w:rPr>
        <w:t>0</w:t>
      </w:r>
      <w:r w:rsidRPr="00ED3B71">
        <w:rPr>
          <w:rFonts w:ascii="Times New Roman" w:hAnsi="Times New Roman" w:cs="Times New Roman"/>
          <w:sz w:val="24"/>
          <w:szCs w:val="24"/>
          <w:lang w:val="id-ID"/>
        </w:rPr>
        <w:t>%),</w:t>
      </w:r>
      <w:r w:rsidRPr="00ED3B71">
        <w:rPr>
          <w:rFonts w:ascii="Times New Roman" w:hAnsi="Times New Roman" w:cs="Times New Roman"/>
          <w:sz w:val="24"/>
          <w:szCs w:val="24"/>
        </w:rPr>
        <w:t xml:space="preserve"> kategori</w:t>
      </w:r>
      <w:r w:rsidRPr="00ED3B71">
        <w:rPr>
          <w:rFonts w:ascii="Times New Roman" w:hAnsi="Times New Roman" w:cs="Times New Roman"/>
          <w:sz w:val="24"/>
          <w:szCs w:val="24"/>
          <w:lang w:val="id-ID"/>
        </w:rPr>
        <w:t xml:space="preserve"> Cukup sebanyak 11 orang (36.7%) dan terendah pada k</w:t>
      </w:r>
      <w:r w:rsidRPr="00ED3B71">
        <w:rPr>
          <w:rFonts w:ascii="Times New Roman" w:hAnsi="Times New Roman" w:cs="Times New Roman"/>
          <w:sz w:val="24"/>
          <w:szCs w:val="24"/>
        </w:rPr>
        <w:t>ategori</w:t>
      </w:r>
      <w:r w:rsidRPr="00ED3B71">
        <w:rPr>
          <w:rFonts w:ascii="Times New Roman" w:hAnsi="Times New Roman" w:cs="Times New Roman"/>
          <w:sz w:val="24"/>
          <w:szCs w:val="24"/>
          <w:lang w:val="id-ID"/>
        </w:rPr>
        <w:t xml:space="preserve">  </w:t>
      </w:r>
      <w:r w:rsidRPr="00ED3B71">
        <w:rPr>
          <w:rFonts w:ascii="Times New Roman" w:eastAsia="Times New Roman" w:hAnsi="Times New Roman" w:cs="Times New Roman"/>
          <w:color w:val="000000"/>
          <w:sz w:val="24"/>
          <w:szCs w:val="24"/>
          <w:lang w:val="id-ID"/>
        </w:rPr>
        <w:t>Kurang</w:t>
      </w:r>
      <w:r w:rsidRPr="00ED3B71">
        <w:rPr>
          <w:rFonts w:ascii="Times New Roman" w:hAnsi="Times New Roman" w:cs="Times New Roman"/>
          <w:sz w:val="24"/>
          <w:szCs w:val="24"/>
          <w:lang w:val="id-ID"/>
        </w:rPr>
        <w:t xml:space="preserve"> sebanyak 4 orang (13,3%).</w:t>
      </w:r>
    </w:p>
    <w:p w:rsidR="00925F6F" w:rsidRPr="00ED3B71" w:rsidRDefault="00925F6F" w:rsidP="00925F6F">
      <w:pPr>
        <w:spacing w:after="0"/>
        <w:ind w:left="644" w:hanging="644"/>
        <w:jc w:val="both"/>
        <w:rPr>
          <w:rFonts w:ascii="Times New Roman" w:hAnsi="Times New Roman" w:cs="Times New Roman"/>
          <w:b/>
          <w:sz w:val="24"/>
          <w:szCs w:val="24"/>
          <w:lang w:val="id-ID"/>
        </w:rPr>
      </w:pPr>
      <w:r w:rsidRPr="00ED3B71">
        <w:rPr>
          <w:rFonts w:ascii="Times New Roman" w:hAnsi="Times New Roman" w:cs="Times New Roman"/>
          <w:b/>
          <w:sz w:val="24"/>
          <w:szCs w:val="24"/>
        </w:rPr>
        <w:t xml:space="preserve">Pembahasan </w:t>
      </w:r>
    </w:p>
    <w:p w:rsidR="00925F6F" w:rsidRPr="00ED3B71" w:rsidRDefault="00925F6F" w:rsidP="00925F6F">
      <w:pPr>
        <w:spacing w:after="0"/>
        <w:ind w:left="90"/>
        <w:jc w:val="both"/>
        <w:rPr>
          <w:rFonts w:ascii="Times New Roman" w:hAnsi="Times New Roman" w:cs="Times New Roman"/>
          <w:b/>
          <w:sz w:val="24"/>
          <w:szCs w:val="24"/>
        </w:rPr>
      </w:pPr>
      <w:r w:rsidRPr="00ED3B71">
        <w:rPr>
          <w:rFonts w:ascii="Times New Roman" w:hAnsi="Times New Roman" w:cs="Times New Roman"/>
          <w:b/>
          <w:sz w:val="24"/>
          <w:szCs w:val="24"/>
          <w:lang w:val="id-ID"/>
        </w:rPr>
        <w:t>Analisis Data Responden</w:t>
      </w:r>
    </w:p>
    <w:p w:rsidR="00925F6F" w:rsidRPr="00ED3B71" w:rsidRDefault="00925F6F" w:rsidP="00925F6F">
      <w:pPr>
        <w:pStyle w:val="ListParagraph"/>
        <w:spacing w:after="0"/>
        <w:ind w:left="567" w:firstLine="709"/>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Berdasarkan hasil penelitian di dapatkan bahwa di </w:t>
      </w:r>
      <w:r w:rsidRPr="00ED3B71">
        <w:rPr>
          <w:rFonts w:ascii="Times New Roman" w:hAnsi="Times New Roman" w:cs="Times New Roman"/>
          <w:sz w:val="24"/>
          <w:szCs w:val="24"/>
          <w:lang w:val="id-ID"/>
        </w:rPr>
        <w:t xml:space="preserve">Kampung Yobeh Distrik Sentani Kabupaten Jayapura </w:t>
      </w:r>
      <w:r w:rsidRPr="00ED3B71">
        <w:rPr>
          <w:rFonts w:ascii="Times New Roman" w:eastAsia="Times New Roman" w:hAnsi="Times New Roman" w:cs="Times New Roman"/>
          <w:sz w:val="24"/>
          <w:szCs w:val="24"/>
        </w:rPr>
        <w:t xml:space="preserve">memilki perilaku hidup bersih dan sehat </w:t>
      </w:r>
      <w:r w:rsidRPr="00ED3B71">
        <w:rPr>
          <w:rFonts w:ascii="Times New Roman" w:eastAsia="Times New Roman" w:hAnsi="Times New Roman" w:cs="Times New Roman"/>
          <w:sz w:val="24"/>
          <w:szCs w:val="24"/>
          <w:lang w:val="id-ID"/>
        </w:rPr>
        <w:t>dengan kategori baik</w:t>
      </w:r>
      <w:r w:rsidRPr="00ED3B71">
        <w:rPr>
          <w:rFonts w:ascii="Times New Roman" w:eastAsia="Times New Roman" w:hAnsi="Times New Roman" w:cs="Times New Roman"/>
          <w:sz w:val="24"/>
          <w:szCs w:val="24"/>
        </w:rPr>
        <w:t xml:space="preserve"> yaitu </w:t>
      </w:r>
      <w:r w:rsidRPr="00ED3B71">
        <w:rPr>
          <w:rFonts w:ascii="Times New Roman" w:eastAsia="Times New Roman" w:hAnsi="Times New Roman" w:cs="Times New Roman"/>
          <w:sz w:val="24"/>
          <w:szCs w:val="24"/>
          <w:lang w:val="id-ID"/>
        </w:rPr>
        <w:t>15</w:t>
      </w:r>
      <w:r w:rsidRPr="00ED3B71">
        <w:rPr>
          <w:rFonts w:ascii="Times New Roman" w:eastAsia="Times New Roman" w:hAnsi="Times New Roman" w:cs="Times New Roman"/>
          <w:sz w:val="24"/>
          <w:szCs w:val="24"/>
        </w:rPr>
        <w:t xml:space="preserve"> responden (</w:t>
      </w:r>
      <w:r w:rsidRPr="00ED3B71">
        <w:rPr>
          <w:rFonts w:ascii="Times New Roman" w:eastAsia="Times New Roman" w:hAnsi="Times New Roman" w:cs="Times New Roman"/>
          <w:sz w:val="24"/>
          <w:szCs w:val="24"/>
          <w:lang w:val="id-ID"/>
        </w:rPr>
        <w:t>50</w:t>
      </w:r>
      <w:r w:rsidRPr="00ED3B71">
        <w:rPr>
          <w:rFonts w:ascii="Times New Roman" w:eastAsia="Times New Roman" w:hAnsi="Times New Roman" w:cs="Times New Roman"/>
          <w:sz w:val="24"/>
          <w:szCs w:val="24"/>
        </w:rPr>
        <w:t>%)</w:t>
      </w:r>
      <w:r w:rsidRPr="00ED3B71">
        <w:rPr>
          <w:rFonts w:ascii="Times New Roman" w:eastAsia="Times New Roman" w:hAnsi="Times New Roman" w:cs="Times New Roman"/>
          <w:sz w:val="24"/>
          <w:szCs w:val="24"/>
          <w:lang w:val="id-ID"/>
        </w:rPr>
        <w:t>, kategori cukup 11 responden (36,7%)</w:t>
      </w:r>
      <w:r w:rsidRPr="00ED3B71">
        <w:rPr>
          <w:rFonts w:ascii="Times New Roman" w:eastAsia="Times New Roman" w:hAnsi="Times New Roman" w:cs="Times New Roman"/>
          <w:sz w:val="24"/>
          <w:szCs w:val="24"/>
        </w:rPr>
        <w:t xml:space="preserve"> dan </w:t>
      </w:r>
      <w:r w:rsidRPr="00ED3B71">
        <w:rPr>
          <w:rFonts w:ascii="Times New Roman" w:eastAsia="Times New Roman" w:hAnsi="Times New Roman" w:cs="Times New Roman"/>
          <w:sz w:val="24"/>
          <w:szCs w:val="24"/>
          <w:lang w:val="id-ID"/>
        </w:rPr>
        <w:t>kategori kurang 4 (13.3%)</w:t>
      </w:r>
      <w:r w:rsidRPr="00ED3B71">
        <w:rPr>
          <w:rFonts w:ascii="Times New Roman" w:eastAsia="Times New Roman" w:hAnsi="Times New Roman" w:cs="Times New Roman"/>
          <w:sz w:val="24"/>
          <w:szCs w:val="24"/>
        </w:rPr>
        <w:t xml:space="preserve">. </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Menurut Dianawati, dkk (2016), Perilaku Hidup Bersih dan Sehat (PHBS) di Rumah Tangga adalah upaya untuk memberdayakan anggota Rumah Tangga agar tahu, mau dan mampu mempraktikan Perilaku Hidup Bersih dan Sehat serta berperan aktif dalam gerakan kesehatan Di</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masyarakat, PHBS di Rumah Tangga dilakukan untuk mencapai Rumah</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Tangga ber-PHBS.</w:t>
      </w:r>
    </w:p>
    <w:p w:rsidR="00925F6F" w:rsidRPr="00ED3B71" w:rsidRDefault="00925F6F" w:rsidP="00925F6F">
      <w:pPr>
        <w:pStyle w:val="ListParagraph"/>
        <w:spacing w:after="0"/>
        <w:ind w:left="567" w:firstLine="709"/>
        <w:jc w:val="both"/>
        <w:rPr>
          <w:rFonts w:ascii="Times New Roman" w:eastAsia="Times New Roman" w:hAnsi="Times New Roman" w:cs="Times New Roman"/>
          <w:sz w:val="24"/>
          <w:szCs w:val="24"/>
          <w:lang w:val="id-ID"/>
        </w:rPr>
      </w:pPr>
      <w:r w:rsidRPr="00ED3B71">
        <w:rPr>
          <w:rFonts w:ascii="Times New Roman" w:eastAsia="Times New Roman" w:hAnsi="Times New Roman" w:cs="Times New Roman"/>
          <w:sz w:val="24"/>
          <w:szCs w:val="24"/>
        </w:rPr>
        <w:t>Menurut Putri (2013), juga mengungkapkan bahwa Rumah</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tangga sehat berarti mampu menjaga, meningkatkan dan melindungi kesehatan setiap anggota rumah tangga dari gangguan ancaman penyakit</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dan lingkungan yang kurang kondusif untuk hidup sehat. Perilaku Hidup</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Bersih Dan Sehat (PHBS) sebagai wujud operasional promosi kesehatan</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 xml:space="preserve">merupakan upaya mengajak, mendorong kemandirian masyarakat </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 xml:space="preserve">berperilaku hidup bersih dan sehat. </w:t>
      </w:r>
    </w:p>
    <w:p w:rsidR="00925F6F" w:rsidRPr="00ED3B71" w:rsidRDefault="00925F6F" w:rsidP="00925F6F">
      <w:pPr>
        <w:pStyle w:val="ListParagraph"/>
        <w:spacing w:after="0"/>
        <w:ind w:left="567" w:firstLine="709"/>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Berdasarkan hasil penelitian peneliti berasumsi bahwa status </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pendidikan tidak sepenuhnya</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menjamin</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seseorang</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dapat</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berpengetahuan</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baik sebaliknya orang-orang yang hanya menempuh pendidikan pada</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tahap SD dan SMP (berpendidikan rendah) juga mampu memiliki pemahaman baik.</w:t>
      </w:r>
    </w:p>
    <w:p w:rsidR="00925F6F" w:rsidRPr="00ED3B71" w:rsidRDefault="00925F6F" w:rsidP="00925F6F">
      <w:pPr>
        <w:pStyle w:val="ListParagraph"/>
        <w:spacing w:after="0"/>
        <w:ind w:left="567" w:firstLine="709"/>
        <w:jc w:val="both"/>
        <w:rPr>
          <w:rFonts w:ascii="Times New Roman" w:eastAsia="Times New Roman" w:hAnsi="Times New Roman" w:cs="Times New Roman"/>
          <w:sz w:val="24"/>
          <w:szCs w:val="24"/>
          <w:lang w:val="id-ID"/>
        </w:rPr>
      </w:pPr>
      <w:r w:rsidRPr="00ED3B71">
        <w:rPr>
          <w:rFonts w:ascii="Times New Roman" w:eastAsia="Times New Roman" w:hAnsi="Times New Roman" w:cs="Times New Roman"/>
          <w:sz w:val="24"/>
          <w:szCs w:val="24"/>
        </w:rPr>
        <w:t xml:space="preserve"> Namun, pengetahuan yang baik saja tidak dapat menjamin seseorang untuk memiliki perilaku atau kebiasaan yang baik hal ini dibuktikan dengan hasil penelitian yang menyatakan bahwa responden terbanyak hanya menempuh pendidikan pada tahap SD sebanyak </w:t>
      </w:r>
      <w:r w:rsidRPr="00ED3B71">
        <w:rPr>
          <w:rFonts w:ascii="Times New Roman" w:eastAsia="Times New Roman" w:hAnsi="Times New Roman" w:cs="Times New Roman"/>
          <w:sz w:val="24"/>
          <w:szCs w:val="24"/>
          <w:lang w:val="id-ID"/>
        </w:rPr>
        <w:t>13</w:t>
      </w:r>
      <w:r w:rsidRPr="00ED3B71">
        <w:rPr>
          <w:rFonts w:ascii="Times New Roman" w:eastAsia="Times New Roman" w:hAnsi="Times New Roman" w:cs="Times New Roman"/>
          <w:sz w:val="24"/>
          <w:szCs w:val="24"/>
        </w:rPr>
        <w:t xml:space="preserve"> responden dan SMP </w:t>
      </w:r>
      <w:r w:rsidRPr="00ED3B71">
        <w:rPr>
          <w:rFonts w:ascii="Times New Roman" w:eastAsia="Times New Roman" w:hAnsi="Times New Roman" w:cs="Times New Roman"/>
          <w:sz w:val="24"/>
          <w:szCs w:val="24"/>
          <w:lang w:val="id-ID"/>
        </w:rPr>
        <w:t>8</w:t>
      </w:r>
      <w:r w:rsidRPr="00ED3B71">
        <w:rPr>
          <w:rFonts w:ascii="Times New Roman" w:eastAsia="Times New Roman" w:hAnsi="Times New Roman" w:cs="Times New Roman"/>
          <w:sz w:val="24"/>
          <w:szCs w:val="24"/>
        </w:rPr>
        <w:t xml:space="preserve"> responden sedangkan yang menempuh pendidikan SMA sebanyak </w:t>
      </w:r>
      <w:r w:rsidRPr="00ED3B71">
        <w:rPr>
          <w:rFonts w:ascii="Times New Roman" w:eastAsia="Times New Roman" w:hAnsi="Times New Roman" w:cs="Times New Roman"/>
          <w:sz w:val="24"/>
          <w:szCs w:val="24"/>
          <w:lang w:val="id-ID"/>
        </w:rPr>
        <w:t>8</w:t>
      </w:r>
      <w:r w:rsidRPr="00ED3B71">
        <w:rPr>
          <w:rFonts w:ascii="Times New Roman" w:eastAsia="Times New Roman" w:hAnsi="Times New Roman" w:cs="Times New Roman"/>
          <w:sz w:val="24"/>
          <w:szCs w:val="24"/>
        </w:rPr>
        <w:t xml:space="preserve"> responden dan paling sedikit di tahap perguruan tinggi (PT) </w:t>
      </w:r>
      <w:r w:rsidRPr="00ED3B71">
        <w:rPr>
          <w:rFonts w:ascii="Times New Roman" w:eastAsia="Times New Roman" w:hAnsi="Times New Roman" w:cs="Times New Roman"/>
          <w:sz w:val="24"/>
          <w:szCs w:val="24"/>
          <w:lang w:val="id-ID"/>
        </w:rPr>
        <w:t>1</w:t>
      </w:r>
      <w:r w:rsidRPr="00ED3B71">
        <w:rPr>
          <w:rFonts w:ascii="Times New Roman" w:eastAsia="Times New Roman" w:hAnsi="Times New Roman" w:cs="Times New Roman"/>
          <w:sz w:val="24"/>
          <w:szCs w:val="24"/>
        </w:rPr>
        <w:t xml:space="preserve"> responden namun tidak menutupi kemungkinan bahwa hampir seluruh responden memiliki pengetahuan yang baik tentang perilaku hidup bersih dan sehat (PHBS) walaupun demikian pengetahuan tentang PHBS</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saja tidak cukup membuat masyarakat dapat mempraktikkan</w:t>
      </w:r>
      <w:r w:rsidRPr="00ED3B71">
        <w:rPr>
          <w:rFonts w:ascii="Times New Roman" w:eastAsia="Times New Roman" w:hAnsi="Times New Roman" w:cs="Times New Roman"/>
          <w:sz w:val="24"/>
          <w:szCs w:val="24"/>
          <w:lang w:val="id-ID"/>
        </w:rPr>
        <w:t xml:space="preserve"> </w:t>
      </w:r>
      <w:r w:rsidRPr="00ED3B71">
        <w:rPr>
          <w:rFonts w:ascii="Times New Roman" w:eastAsia="Times New Roman" w:hAnsi="Times New Roman" w:cs="Times New Roman"/>
          <w:sz w:val="24"/>
          <w:szCs w:val="24"/>
        </w:rPr>
        <w:t>perilaku hidup bersih dan sehat dalam rumah tangga maupun lingkungan</w:t>
      </w:r>
      <w:r w:rsidRPr="00ED3B71">
        <w:rPr>
          <w:rFonts w:ascii="Times New Roman" w:hAnsi="Times New Roman" w:cs="Times New Roman"/>
          <w:sz w:val="24"/>
          <w:szCs w:val="24"/>
        </w:rPr>
        <w:t>Persalinan oleh tenaga</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kesehatan</w:t>
      </w:r>
      <w:r w:rsidRPr="00ED3B71">
        <w:rPr>
          <w:rFonts w:ascii="Times New Roman" w:eastAsia="Times New Roman" w:hAnsi="Times New Roman" w:cs="Times New Roman"/>
          <w:sz w:val="24"/>
          <w:szCs w:val="24"/>
        </w:rPr>
        <w:t xml:space="preserve"> Putri (2013).</w:t>
      </w:r>
    </w:p>
    <w:p w:rsidR="00925F6F" w:rsidRPr="00ED3B71" w:rsidRDefault="00925F6F" w:rsidP="00925F6F">
      <w:pPr>
        <w:pStyle w:val="Heading2"/>
        <w:numPr>
          <w:ilvl w:val="6"/>
          <w:numId w:val="15"/>
        </w:numPr>
        <w:spacing w:before="6" w:line="276" w:lineRule="auto"/>
        <w:ind w:left="993" w:hanging="426"/>
        <w:contextualSpacing/>
      </w:pPr>
      <w:r w:rsidRPr="00ED3B71">
        <w:t>Pertolongan Persalinan oleh Tenaga Kesehatan</w:t>
      </w:r>
    </w:p>
    <w:p w:rsidR="00925F6F" w:rsidRPr="00ED3B71" w:rsidRDefault="00925F6F" w:rsidP="00925F6F">
      <w:pPr>
        <w:pStyle w:val="Heading2"/>
        <w:spacing w:before="6" w:line="276" w:lineRule="auto"/>
        <w:ind w:left="993" w:firstLine="447"/>
        <w:contextualSpacing/>
        <w:rPr>
          <w:b w:val="0"/>
        </w:rPr>
      </w:pPr>
      <w:r w:rsidRPr="00ED3B71">
        <w:rPr>
          <w:b w:val="0"/>
        </w:rPr>
        <w:t>Hasil penelitian tentang pertolongan persalinan oleh tenaga kesehatan sebanayak 93%. Salah satu upaya untuk mengurangi angka mortalitas dan morbiditas ibu dan bayi baru lahir adalah dengan memastikan kelahiran bayi dibantu oleh tenaga kesehatan terlatih, terakreditasi seperti bidan, dokter atau perawat, yang telah dididik dan dilatih untuk menguasai keterampilan yang dibutuhkan untuk mengelola kehamilan normal (tanpa komplikasi), dan masa nifas, serta mampu melakukan identifikasi, manajemen dan rujukan komplikasi pada Ibu dan bayi baru lahir (Widhiarsih, 2017).</w:t>
      </w:r>
    </w:p>
    <w:p w:rsidR="00925F6F" w:rsidRPr="00ED3B71" w:rsidRDefault="00925F6F" w:rsidP="00925F6F">
      <w:pPr>
        <w:pStyle w:val="Heading2"/>
        <w:spacing w:before="6" w:line="276" w:lineRule="auto"/>
        <w:ind w:left="993" w:firstLine="447"/>
        <w:contextualSpacing/>
        <w:rPr>
          <w:b w:val="0"/>
        </w:rPr>
      </w:pPr>
    </w:p>
    <w:p w:rsidR="00925F6F" w:rsidRPr="00ED3B71" w:rsidRDefault="00925F6F" w:rsidP="00925F6F">
      <w:pPr>
        <w:pStyle w:val="Heading2"/>
        <w:numPr>
          <w:ilvl w:val="6"/>
          <w:numId w:val="15"/>
        </w:numPr>
        <w:spacing w:before="6" w:line="276" w:lineRule="auto"/>
        <w:ind w:left="993" w:hanging="426"/>
        <w:contextualSpacing/>
      </w:pPr>
      <w:r w:rsidRPr="00ED3B71">
        <w:t>ASI</w:t>
      </w:r>
      <w:r w:rsidRPr="00ED3B71">
        <w:rPr>
          <w:spacing w:val="-1"/>
        </w:rPr>
        <w:t xml:space="preserve"> </w:t>
      </w:r>
      <w:r w:rsidRPr="00ED3B71">
        <w:t>eksklusif</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 xml:space="preserve">Hasil penelitian tentang pemberian ASI eksklusif didapatkan bayi diberikan ASI eksklusif sebanyak </w:t>
      </w:r>
      <w:r w:rsidRPr="00ED3B71">
        <w:rPr>
          <w:b w:val="0"/>
          <w:bCs w:val="0"/>
          <w:lang w:val="id-ID"/>
        </w:rPr>
        <w:t>60</w:t>
      </w:r>
      <w:r w:rsidRPr="00ED3B71">
        <w:rPr>
          <w:b w:val="0"/>
          <w:bCs w:val="0"/>
        </w:rPr>
        <w:t xml:space="preserve">% dan tidak diberikan ASI eksklusif sebanyak </w:t>
      </w:r>
      <w:r w:rsidRPr="00ED3B71">
        <w:rPr>
          <w:b w:val="0"/>
          <w:bCs w:val="0"/>
          <w:lang w:val="id-ID"/>
        </w:rPr>
        <w:t>12</w:t>
      </w:r>
      <w:r w:rsidRPr="00ED3B71">
        <w:rPr>
          <w:b w:val="0"/>
          <w:bCs w:val="0"/>
        </w:rPr>
        <w:t xml:space="preserve">%. ASI ekslusif adalah bayi usia 0-6 bulan hanya diberi ASI saja tanpa memberikan tambahan makanan atau minuman lain. </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 xml:space="preserve"> Menurut Putri (2013), keunggulan ASI yang perlu diketahui oleh setiap ibu dan keluarga yaitu :</w:t>
      </w:r>
    </w:p>
    <w:p w:rsidR="00925F6F" w:rsidRPr="00ED3B71" w:rsidRDefault="00925F6F" w:rsidP="00925F6F">
      <w:pPr>
        <w:widowControl w:val="0"/>
        <w:tabs>
          <w:tab w:val="left" w:pos="7938"/>
        </w:tabs>
        <w:autoSpaceDE w:val="0"/>
        <w:autoSpaceDN w:val="0"/>
        <w:spacing w:before="1"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1. Mengandung zat gizi sesuai kebutuhan bayi untuk pertumbuhan dan perkembangan fisik serta</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kecedasan.</w:t>
      </w:r>
    </w:p>
    <w:p w:rsidR="00925F6F" w:rsidRPr="00ED3B71" w:rsidRDefault="00925F6F" w:rsidP="00925F6F">
      <w:pPr>
        <w:pStyle w:val="ListParagraph"/>
        <w:widowControl w:val="0"/>
        <w:numPr>
          <w:ilvl w:val="3"/>
          <w:numId w:val="9"/>
        </w:numPr>
        <w:tabs>
          <w:tab w:val="left" w:pos="7938"/>
        </w:tabs>
        <w:autoSpaceDE w:val="0"/>
        <w:autoSpaceDN w:val="0"/>
        <w:spacing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Mengandung zat</w:t>
      </w:r>
      <w:r w:rsidRPr="00ED3B71">
        <w:rPr>
          <w:rFonts w:ascii="Times New Roman" w:hAnsi="Times New Roman" w:cs="Times New Roman"/>
          <w:spacing w:val="-5"/>
          <w:sz w:val="24"/>
          <w:szCs w:val="24"/>
        </w:rPr>
        <w:t xml:space="preserve"> </w:t>
      </w:r>
      <w:r w:rsidRPr="00ED3B71">
        <w:rPr>
          <w:rFonts w:ascii="Times New Roman" w:hAnsi="Times New Roman" w:cs="Times New Roman"/>
          <w:sz w:val="24"/>
          <w:szCs w:val="24"/>
        </w:rPr>
        <w:t>kekebalan.</w:t>
      </w:r>
    </w:p>
    <w:p w:rsidR="00925F6F" w:rsidRPr="00ED3B71" w:rsidRDefault="00925F6F" w:rsidP="00925F6F">
      <w:pPr>
        <w:pStyle w:val="ListParagraph"/>
        <w:widowControl w:val="0"/>
        <w:numPr>
          <w:ilvl w:val="3"/>
          <w:numId w:val="9"/>
        </w:numPr>
        <w:tabs>
          <w:tab w:val="left" w:pos="7938"/>
        </w:tabs>
        <w:autoSpaceDE w:val="0"/>
        <w:autoSpaceDN w:val="0"/>
        <w:spacing w:before="1"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Melindungi bayi dari</w:t>
      </w:r>
      <w:r w:rsidRPr="00ED3B71">
        <w:rPr>
          <w:rFonts w:ascii="Times New Roman" w:hAnsi="Times New Roman" w:cs="Times New Roman"/>
          <w:spacing w:val="-8"/>
          <w:sz w:val="24"/>
          <w:szCs w:val="24"/>
        </w:rPr>
        <w:t xml:space="preserve"> </w:t>
      </w:r>
      <w:r w:rsidRPr="00ED3B71">
        <w:rPr>
          <w:rFonts w:ascii="Times New Roman" w:hAnsi="Times New Roman" w:cs="Times New Roman"/>
          <w:sz w:val="24"/>
          <w:szCs w:val="24"/>
        </w:rPr>
        <w:t>alergi.</w:t>
      </w:r>
    </w:p>
    <w:p w:rsidR="00925F6F" w:rsidRPr="00ED3B71" w:rsidRDefault="00925F6F" w:rsidP="00925F6F">
      <w:pPr>
        <w:pStyle w:val="ListParagraph"/>
        <w:widowControl w:val="0"/>
        <w:numPr>
          <w:ilvl w:val="3"/>
          <w:numId w:val="9"/>
        </w:numPr>
        <w:tabs>
          <w:tab w:val="left" w:pos="7938"/>
        </w:tabs>
        <w:autoSpaceDE w:val="0"/>
        <w:autoSpaceDN w:val="0"/>
        <w:spacing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Aman dan terjamin kebersihan, karena langsung disusukan kepada bayi dalam keadaan</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segar.</w:t>
      </w:r>
    </w:p>
    <w:p w:rsidR="00925F6F" w:rsidRPr="00ED3B71" w:rsidRDefault="00925F6F" w:rsidP="00925F6F">
      <w:pPr>
        <w:pStyle w:val="ListParagraph"/>
        <w:widowControl w:val="0"/>
        <w:numPr>
          <w:ilvl w:val="3"/>
          <w:numId w:val="9"/>
        </w:numPr>
        <w:tabs>
          <w:tab w:val="left" w:pos="7938"/>
        </w:tabs>
        <w:autoSpaceDE w:val="0"/>
        <w:autoSpaceDN w:val="0"/>
        <w:spacing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Tidak akan pernah basi, mempunyai suhu yang tepat dan dapat diberikan kapan saja dan dimana saja.</w:t>
      </w:r>
    </w:p>
    <w:p w:rsidR="00925F6F" w:rsidRPr="00ED3B71" w:rsidRDefault="00925F6F" w:rsidP="00925F6F">
      <w:pPr>
        <w:pStyle w:val="ListParagraph"/>
        <w:widowControl w:val="0"/>
        <w:numPr>
          <w:ilvl w:val="3"/>
          <w:numId w:val="9"/>
        </w:numPr>
        <w:tabs>
          <w:tab w:val="left" w:pos="7938"/>
        </w:tabs>
        <w:autoSpaceDE w:val="0"/>
        <w:autoSpaceDN w:val="0"/>
        <w:spacing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Membantu memperbaiki refleks menghisap, menelan, dan pernapasan bayi.</w:t>
      </w:r>
    </w:p>
    <w:p w:rsidR="00925F6F" w:rsidRPr="00ED3B71" w:rsidRDefault="00925F6F" w:rsidP="00925F6F">
      <w:pPr>
        <w:pStyle w:val="BodyText"/>
        <w:spacing w:before="90"/>
        <w:ind w:left="993" w:firstLine="736"/>
        <w:contextualSpacing/>
        <w:jc w:val="both"/>
        <w:rPr>
          <w:rFonts w:ascii="Times New Roman" w:hAnsi="Times New Roman" w:cs="Times New Roman"/>
          <w:sz w:val="24"/>
          <w:szCs w:val="24"/>
        </w:rPr>
      </w:pPr>
      <w:r w:rsidRPr="00ED3B71">
        <w:rPr>
          <w:rFonts w:ascii="Times New Roman" w:hAnsi="Times New Roman" w:cs="Times New Roman"/>
          <w:sz w:val="24"/>
          <w:szCs w:val="24"/>
        </w:rPr>
        <w:t>Bayi yang tidak diberikan ASI eksklusif kemungkinan karena ibunya bekerja sehingga tidak dapat memberikan ASI secara terus menerus dan ibu menyusui yang bekerja tidak melakukan ASI perah sehingga bayi diberikan susu formula.</w:t>
      </w:r>
    </w:p>
    <w:p w:rsidR="00925F6F" w:rsidRPr="00ED3B71" w:rsidRDefault="00925F6F" w:rsidP="00925F6F">
      <w:pPr>
        <w:pStyle w:val="BodyText"/>
        <w:spacing w:before="90"/>
        <w:ind w:left="993" w:firstLine="736"/>
        <w:contextualSpacing/>
        <w:jc w:val="both"/>
        <w:rPr>
          <w:rFonts w:ascii="Times New Roman" w:hAnsi="Times New Roman" w:cs="Times New Roman"/>
          <w:sz w:val="24"/>
          <w:szCs w:val="24"/>
        </w:rPr>
      </w:pPr>
      <w:r w:rsidRPr="00ED3B71">
        <w:rPr>
          <w:rFonts w:ascii="Times New Roman" w:hAnsi="Times New Roman" w:cs="Times New Roman"/>
          <w:sz w:val="24"/>
          <w:szCs w:val="24"/>
        </w:rPr>
        <w:t>Kemungkinan bayi tidak minum ASI saja sampai umur 6 bulan karena bayi sudah diberikan makanan pendamping ASI sebelum usia 6 bulan karena bayi dianggap lapar.</w:t>
      </w:r>
    </w:p>
    <w:p w:rsidR="00925F6F" w:rsidRPr="00ED3B71" w:rsidRDefault="00925F6F" w:rsidP="00925F6F">
      <w:pPr>
        <w:pStyle w:val="BodyText"/>
        <w:spacing w:before="90"/>
        <w:ind w:left="993" w:firstLine="736"/>
        <w:contextualSpacing/>
        <w:jc w:val="both"/>
        <w:rPr>
          <w:rFonts w:ascii="Times New Roman" w:hAnsi="Times New Roman" w:cs="Times New Roman"/>
          <w:sz w:val="24"/>
          <w:szCs w:val="24"/>
        </w:rPr>
      </w:pPr>
    </w:p>
    <w:p w:rsidR="00925F6F" w:rsidRPr="00ED3B71" w:rsidRDefault="00925F6F" w:rsidP="00925F6F">
      <w:pPr>
        <w:pStyle w:val="BodyText"/>
        <w:spacing w:before="90"/>
        <w:ind w:left="993" w:firstLine="736"/>
        <w:contextualSpacing/>
        <w:jc w:val="both"/>
        <w:rPr>
          <w:rFonts w:ascii="Times New Roman" w:hAnsi="Times New Roman" w:cs="Times New Roman"/>
          <w:sz w:val="24"/>
          <w:szCs w:val="24"/>
        </w:rPr>
      </w:pPr>
    </w:p>
    <w:p w:rsidR="00925F6F" w:rsidRPr="00ED3B71" w:rsidRDefault="00925F6F" w:rsidP="00925F6F">
      <w:pPr>
        <w:pStyle w:val="BodyText"/>
        <w:spacing w:before="90"/>
        <w:ind w:left="993" w:firstLine="736"/>
        <w:contextualSpacing/>
        <w:jc w:val="both"/>
        <w:rPr>
          <w:rFonts w:ascii="Times New Roman" w:hAnsi="Times New Roman" w:cs="Times New Roman"/>
          <w:sz w:val="24"/>
          <w:szCs w:val="24"/>
          <w:lang w:val="id-ID"/>
        </w:rPr>
      </w:pPr>
    </w:p>
    <w:p w:rsidR="00925F6F" w:rsidRPr="00ED3B71" w:rsidRDefault="00925F6F" w:rsidP="00925F6F">
      <w:pPr>
        <w:pStyle w:val="Heading2"/>
        <w:numPr>
          <w:ilvl w:val="6"/>
          <w:numId w:val="15"/>
        </w:numPr>
        <w:spacing w:before="6" w:line="276" w:lineRule="auto"/>
        <w:ind w:left="993" w:hanging="426"/>
        <w:contextualSpacing/>
      </w:pPr>
      <w:r w:rsidRPr="00ED3B71">
        <w:t>Penimbangan bayi dan</w:t>
      </w:r>
      <w:r w:rsidRPr="00ED3B71">
        <w:rPr>
          <w:spacing w:val="-1"/>
        </w:rPr>
        <w:t xml:space="preserve"> </w:t>
      </w:r>
      <w:r w:rsidRPr="00ED3B71">
        <w:t>balita</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 xml:space="preserve">Hasil penelitian tentang penimbangan bayi dan balita didapatakan responden melakukan penimbangan rutin sebanyak </w:t>
      </w:r>
      <w:r w:rsidRPr="00ED3B71">
        <w:rPr>
          <w:b w:val="0"/>
          <w:bCs w:val="0"/>
          <w:lang w:val="id-ID"/>
        </w:rPr>
        <w:t>5</w:t>
      </w:r>
      <w:r w:rsidRPr="00ED3B71">
        <w:rPr>
          <w:b w:val="0"/>
          <w:bCs w:val="0"/>
          <w:lang w:val="en-US"/>
        </w:rPr>
        <w:t>7</w:t>
      </w:r>
      <w:r w:rsidRPr="00ED3B71">
        <w:rPr>
          <w:b w:val="0"/>
          <w:bCs w:val="0"/>
        </w:rPr>
        <w:t xml:space="preserve">% dan tidak melakukan penimbangan rutin sebesar </w:t>
      </w:r>
      <w:r w:rsidRPr="00ED3B71">
        <w:rPr>
          <w:b w:val="0"/>
          <w:bCs w:val="0"/>
          <w:lang w:val="id-ID"/>
        </w:rPr>
        <w:t>43</w:t>
      </w:r>
      <w:r w:rsidRPr="00ED3B71">
        <w:rPr>
          <w:b w:val="0"/>
          <w:bCs w:val="0"/>
        </w:rPr>
        <w:t>%.</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Menurut Putri (2013) menimbang bayi dan balita adalah menimbang setiap bulan dan mencatat berat badan dalam Kartu Menuju Sehat (KMS)</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Menurut Putri (2013), manfaat penimbangan balita setiap bulan antara lain adalah :</w:t>
      </w:r>
    </w:p>
    <w:p w:rsidR="00925F6F" w:rsidRPr="00ED3B71" w:rsidRDefault="00925F6F" w:rsidP="00925F6F">
      <w:pPr>
        <w:pStyle w:val="ListParagraph"/>
        <w:widowControl w:val="0"/>
        <w:numPr>
          <w:ilvl w:val="3"/>
          <w:numId w:val="17"/>
        </w:numPr>
        <w:autoSpaceDE w:val="0"/>
        <w:autoSpaceDN w:val="0"/>
        <w:spacing w:before="1" w:after="0"/>
        <w:ind w:left="1418" w:hanging="425"/>
        <w:rPr>
          <w:rFonts w:ascii="Times New Roman" w:hAnsi="Times New Roman" w:cs="Times New Roman"/>
          <w:sz w:val="24"/>
          <w:szCs w:val="24"/>
        </w:rPr>
      </w:pPr>
      <w:r w:rsidRPr="00ED3B71">
        <w:rPr>
          <w:rFonts w:ascii="Times New Roman" w:hAnsi="Times New Roman" w:cs="Times New Roman"/>
          <w:sz w:val="24"/>
          <w:szCs w:val="24"/>
        </w:rPr>
        <w:t>Mengetahui apakah balita tumbuh</w:t>
      </w:r>
      <w:r w:rsidRPr="00ED3B71">
        <w:rPr>
          <w:rFonts w:ascii="Times New Roman" w:hAnsi="Times New Roman" w:cs="Times New Roman"/>
          <w:spacing w:val="-2"/>
          <w:sz w:val="24"/>
          <w:szCs w:val="24"/>
        </w:rPr>
        <w:t xml:space="preserve"> </w:t>
      </w:r>
      <w:r w:rsidRPr="00ED3B71">
        <w:rPr>
          <w:rFonts w:ascii="Times New Roman" w:hAnsi="Times New Roman" w:cs="Times New Roman"/>
          <w:sz w:val="24"/>
          <w:szCs w:val="24"/>
        </w:rPr>
        <w:t>sehat</w:t>
      </w:r>
    </w:p>
    <w:p w:rsidR="00925F6F" w:rsidRPr="00ED3B71" w:rsidRDefault="00925F6F" w:rsidP="00925F6F">
      <w:pPr>
        <w:pStyle w:val="ListParagraph"/>
        <w:widowControl w:val="0"/>
        <w:numPr>
          <w:ilvl w:val="3"/>
          <w:numId w:val="17"/>
        </w:numPr>
        <w:autoSpaceDE w:val="0"/>
        <w:autoSpaceDN w:val="0"/>
        <w:spacing w:after="0"/>
        <w:ind w:left="1418" w:hanging="425"/>
        <w:rPr>
          <w:rFonts w:ascii="Times New Roman" w:hAnsi="Times New Roman" w:cs="Times New Roman"/>
          <w:sz w:val="24"/>
          <w:szCs w:val="24"/>
        </w:rPr>
      </w:pPr>
      <w:r w:rsidRPr="00ED3B71">
        <w:rPr>
          <w:rFonts w:ascii="Times New Roman" w:hAnsi="Times New Roman" w:cs="Times New Roman"/>
          <w:sz w:val="24"/>
          <w:szCs w:val="24"/>
        </w:rPr>
        <w:t>Mengetahui dan mencegah gangguan pertumbuhan</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balita</w:t>
      </w:r>
    </w:p>
    <w:p w:rsidR="00925F6F" w:rsidRPr="00ED3B71" w:rsidRDefault="00925F6F" w:rsidP="00925F6F">
      <w:pPr>
        <w:pStyle w:val="ListParagraph"/>
        <w:widowControl w:val="0"/>
        <w:numPr>
          <w:ilvl w:val="3"/>
          <w:numId w:val="17"/>
        </w:numPr>
        <w:autoSpaceDE w:val="0"/>
        <w:autoSpaceDN w:val="0"/>
        <w:spacing w:after="0"/>
        <w:ind w:left="1418" w:hanging="425"/>
        <w:rPr>
          <w:rFonts w:ascii="Times New Roman" w:hAnsi="Times New Roman" w:cs="Times New Roman"/>
          <w:sz w:val="24"/>
          <w:szCs w:val="24"/>
        </w:rPr>
      </w:pPr>
      <w:r w:rsidRPr="00ED3B71">
        <w:rPr>
          <w:rFonts w:ascii="Times New Roman" w:hAnsi="Times New Roman" w:cs="Times New Roman"/>
          <w:sz w:val="24"/>
          <w:szCs w:val="24"/>
        </w:rPr>
        <w:t>Mengetahui balita sakit (demam / batuk /</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diare)</w:t>
      </w:r>
    </w:p>
    <w:p w:rsidR="00925F6F" w:rsidRPr="00ED3B71" w:rsidRDefault="00925F6F" w:rsidP="00925F6F">
      <w:pPr>
        <w:pStyle w:val="BodyText"/>
        <w:ind w:left="993" w:firstLine="710"/>
        <w:contextualSpacing/>
        <w:jc w:val="both"/>
        <w:rPr>
          <w:rFonts w:ascii="Times New Roman" w:hAnsi="Times New Roman" w:cs="Times New Roman"/>
          <w:sz w:val="24"/>
          <w:szCs w:val="24"/>
        </w:rPr>
      </w:pPr>
      <w:r w:rsidRPr="00ED3B71">
        <w:rPr>
          <w:rFonts w:ascii="Times New Roman" w:hAnsi="Times New Roman" w:cs="Times New Roman"/>
          <w:sz w:val="24"/>
          <w:szCs w:val="24"/>
        </w:rPr>
        <w:t>Perlu dilakukan penyuluhan atau konseling pada keluarga yang mempunyai bayi atau balita agar selalu rutin menimbangkan anaknya agar anak diketahui berat badan dan ditentukan status gizinya. Selain itu dengan menimbangkan anak di posyandu akan melatih anak untuk belajar sosialisai dengan</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temannya.</w:t>
      </w:r>
    </w:p>
    <w:p w:rsidR="00925F6F" w:rsidRPr="00ED3B71" w:rsidRDefault="00925F6F" w:rsidP="00925F6F">
      <w:pPr>
        <w:pStyle w:val="Heading2"/>
        <w:numPr>
          <w:ilvl w:val="6"/>
          <w:numId w:val="15"/>
        </w:numPr>
        <w:spacing w:before="6" w:line="276" w:lineRule="auto"/>
        <w:ind w:left="993" w:hanging="426"/>
        <w:contextualSpacing/>
      </w:pPr>
      <w:r w:rsidRPr="00ED3B71">
        <w:t>Memberantas jentik</w:t>
      </w:r>
      <w:r w:rsidRPr="00ED3B71">
        <w:rPr>
          <w:spacing w:val="1"/>
        </w:rPr>
        <w:t xml:space="preserve"> </w:t>
      </w:r>
      <w:r w:rsidRPr="00ED3B71">
        <w:t>nyamuk</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 xml:space="preserve">Hasil penelitian tentang memberantas jentik nyamuk didapatkan bahwa semua responden telah melakukan pemberantasan sarang nyamuk sebanyak </w:t>
      </w:r>
      <w:r w:rsidRPr="00ED3B71">
        <w:rPr>
          <w:b w:val="0"/>
          <w:bCs w:val="0"/>
          <w:lang w:val="id-ID"/>
        </w:rPr>
        <w:t>50</w:t>
      </w:r>
      <w:r w:rsidRPr="00ED3B71">
        <w:rPr>
          <w:b w:val="0"/>
          <w:bCs w:val="0"/>
        </w:rPr>
        <w:t>%</w:t>
      </w:r>
      <w:r w:rsidRPr="00ED3B71">
        <w:rPr>
          <w:b w:val="0"/>
          <w:bCs w:val="0"/>
          <w:lang w:val="id-ID"/>
        </w:rPr>
        <w:t xml:space="preserve"> dan yang tidak melakukan ada 50 %</w:t>
      </w:r>
      <w:r w:rsidRPr="00ED3B71">
        <w:rPr>
          <w:b w:val="0"/>
          <w:bCs w:val="0"/>
        </w:rPr>
        <w:t>.</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Rumah bebas jentik adalah rumah  tangga  yang  setelah dilakukan pemeriksaan jentik secara berkala tidak terdapat jentik nyamuk. Pemberantasan jentik bermaksud untuk membebaskan rumah dari jentik-jentik yang dapat yang dapat mengganggu kesehatan. Pemeriksaan jentik dilakukan secara berkala (PJB). Pemeriksaan jentik berkala adalah pemeriksaan tempat-tempat perkembangbiakan nyamuk (tempat-tempat penampungan air) yang ada didalam rumah seperti bak mandi/WC, vas bunga, tatakan kulkas, dll dan diluar rumah seperti talang air, alas pot kembang, ketiak daun, lubang pohon pagar bambu, dan lain- lain yang dilakukan secara teratur, sekali dalam seminggu (Putri, 2013).</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Kesadaran masyarakat untuk melakukan pemberantasan sarang nyamuk dilakukan warga dengan adanya kegiatan kerja bakti di lingkungan sekitar. Kegiatan ini dilakukan secara gotong royong untuk membersihkan lingkungan.</w:t>
      </w:r>
    </w:p>
    <w:p w:rsidR="00925F6F" w:rsidRPr="00ED3B71" w:rsidRDefault="00925F6F" w:rsidP="00925F6F">
      <w:pPr>
        <w:pStyle w:val="Heading2"/>
        <w:numPr>
          <w:ilvl w:val="6"/>
          <w:numId w:val="15"/>
        </w:numPr>
        <w:spacing w:before="6" w:line="276" w:lineRule="auto"/>
        <w:ind w:left="993" w:hanging="426"/>
        <w:contextualSpacing/>
      </w:pPr>
      <w:r w:rsidRPr="00ED3B71">
        <w:t>Menggunakan jamban</w:t>
      </w:r>
      <w:r w:rsidRPr="00ED3B71">
        <w:rPr>
          <w:spacing w:val="-8"/>
        </w:rPr>
        <w:t xml:space="preserve"> </w:t>
      </w:r>
      <w:r w:rsidRPr="00ED3B71">
        <w:t>sehat</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 xml:space="preserve">Hasil penelitian tentang menggunakan jamban sehat didapatak responden yang menggunakan jamban sehat sebanyak </w:t>
      </w:r>
      <w:r w:rsidRPr="00ED3B71">
        <w:rPr>
          <w:b w:val="0"/>
          <w:bCs w:val="0"/>
          <w:lang w:val="id-ID"/>
        </w:rPr>
        <w:t>50</w:t>
      </w:r>
      <w:r w:rsidRPr="00ED3B71">
        <w:rPr>
          <w:b w:val="0"/>
          <w:bCs w:val="0"/>
        </w:rPr>
        <w:t>% dan tidak menggunakan jamban sehat sebanyak</w:t>
      </w:r>
      <w:r w:rsidRPr="00ED3B71">
        <w:rPr>
          <w:b w:val="0"/>
          <w:bCs w:val="0"/>
          <w:spacing w:val="-1"/>
        </w:rPr>
        <w:t xml:space="preserve"> </w:t>
      </w:r>
      <w:r w:rsidRPr="00ED3B71">
        <w:rPr>
          <w:b w:val="0"/>
          <w:bCs w:val="0"/>
          <w:lang w:val="id-ID"/>
        </w:rPr>
        <w:t>50</w:t>
      </w:r>
      <w:r w:rsidRPr="00ED3B71">
        <w:rPr>
          <w:b w:val="0"/>
          <w:bCs w:val="0"/>
        </w:rPr>
        <w:t>%.</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 xml:space="preserve"> Jamban adalah suatu ruangan yang mempunyai </w:t>
      </w:r>
      <w:r w:rsidRPr="00ED3B71">
        <w:rPr>
          <w:b w:val="0"/>
          <w:bCs w:val="0"/>
          <w:spacing w:val="-3"/>
        </w:rPr>
        <w:t xml:space="preserve">fasilitas </w:t>
      </w:r>
      <w:r w:rsidRPr="00ED3B71">
        <w:rPr>
          <w:b w:val="0"/>
          <w:bCs w:val="0"/>
        </w:rPr>
        <w:t>pembuangan kotoran manusia yang terdiri atas tempat jongkok atau tempat duduk dengan leher angsa (cemplung) yang dilengkapi dengan unit penampungan kotoran dan air untuk membersihkannya menurut Putri</w:t>
      </w:r>
      <w:r w:rsidRPr="00ED3B71">
        <w:rPr>
          <w:b w:val="0"/>
          <w:bCs w:val="0"/>
          <w:spacing w:val="59"/>
        </w:rPr>
        <w:t xml:space="preserve"> </w:t>
      </w:r>
      <w:r w:rsidRPr="00ED3B71">
        <w:rPr>
          <w:b w:val="0"/>
          <w:bCs w:val="0"/>
        </w:rPr>
        <w:t>(2013).</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Penggunaan jamban sehat harus selalu disebarluaskan ke masyarakat. Jamban yang sehat akan menjauhkan warga dari berbagai penyakit. Pemberian informasi tentang jamban sehat ini dapat melalui penyuluhan pada waktu arisan, pengajian atau kegiatan posyandu. Kebiasaan BAB di jamban harus dimulai sejak usia balita agar anak terlatih sejak dini.</w:t>
      </w:r>
    </w:p>
    <w:p w:rsidR="00925F6F" w:rsidRPr="00ED3B71" w:rsidRDefault="00925F6F" w:rsidP="00925F6F">
      <w:pPr>
        <w:pStyle w:val="Heading2"/>
        <w:numPr>
          <w:ilvl w:val="6"/>
          <w:numId w:val="15"/>
        </w:numPr>
        <w:spacing w:before="6" w:line="276" w:lineRule="auto"/>
        <w:ind w:left="993" w:hanging="426"/>
        <w:contextualSpacing/>
      </w:pPr>
      <w:r w:rsidRPr="00ED3B71">
        <w:t>Menggunakan air</w:t>
      </w:r>
      <w:r w:rsidRPr="00ED3B71">
        <w:rPr>
          <w:spacing w:val="-1"/>
        </w:rPr>
        <w:t xml:space="preserve"> </w:t>
      </w:r>
      <w:r w:rsidRPr="00ED3B71">
        <w:t>bersih</w:t>
      </w:r>
    </w:p>
    <w:p w:rsidR="00925F6F" w:rsidRPr="00ED3B71" w:rsidRDefault="00925F6F" w:rsidP="00925F6F">
      <w:pPr>
        <w:pStyle w:val="Heading2"/>
        <w:spacing w:before="6" w:line="276" w:lineRule="auto"/>
        <w:ind w:left="993" w:firstLine="850"/>
        <w:contextualSpacing/>
        <w:rPr>
          <w:b w:val="0"/>
          <w:bCs w:val="0"/>
          <w:lang w:val="id-ID"/>
        </w:rPr>
      </w:pPr>
      <w:r w:rsidRPr="00ED3B71">
        <w:rPr>
          <w:b w:val="0"/>
          <w:bCs w:val="0"/>
        </w:rPr>
        <w:t xml:space="preserve">Hasil penelitian tentang menggunakan air bersih didapatkan semua respoden </w:t>
      </w:r>
      <w:r w:rsidRPr="00ED3B71">
        <w:rPr>
          <w:b w:val="0"/>
          <w:bCs w:val="0"/>
          <w:lang w:val="id-ID"/>
        </w:rPr>
        <w:t>hampir seimbang yaitu (</w:t>
      </w:r>
      <w:r w:rsidRPr="00ED3B71">
        <w:rPr>
          <w:b w:val="0"/>
          <w:bCs w:val="0"/>
          <w:lang w:val="en-US"/>
        </w:rPr>
        <w:t>6</w:t>
      </w:r>
      <w:r w:rsidRPr="00ED3B71">
        <w:rPr>
          <w:b w:val="0"/>
          <w:bCs w:val="0"/>
          <w:lang w:val="id-ID"/>
        </w:rPr>
        <w:t>0%) ya dan (</w:t>
      </w:r>
      <w:r w:rsidRPr="00ED3B71">
        <w:rPr>
          <w:b w:val="0"/>
          <w:bCs w:val="0"/>
          <w:lang w:val="en-US"/>
        </w:rPr>
        <w:t>4</w:t>
      </w:r>
      <w:r w:rsidRPr="00ED3B71">
        <w:rPr>
          <w:b w:val="0"/>
          <w:bCs w:val="0"/>
          <w:lang w:val="id-ID"/>
        </w:rPr>
        <w:t>0%) tidak</w:t>
      </w:r>
      <w:r w:rsidRPr="00ED3B71">
        <w:rPr>
          <w:b w:val="0"/>
          <w:bCs w:val="0"/>
        </w:rPr>
        <w:t xml:space="preserve"> menggunakan air bersih.</w:t>
      </w:r>
    </w:p>
    <w:p w:rsidR="00925F6F" w:rsidRPr="00ED3B71" w:rsidRDefault="00925F6F" w:rsidP="00925F6F">
      <w:pPr>
        <w:pStyle w:val="Heading2"/>
        <w:spacing w:before="6" w:line="276" w:lineRule="auto"/>
        <w:ind w:left="993" w:firstLine="850"/>
        <w:contextualSpacing/>
        <w:rPr>
          <w:b w:val="0"/>
          <w:bCs w:val="0"/>
          <w:lang w:val="id-ID"/>
        </w:rPr>
      </w:pPr>
      <w:r w:rsidRPr="00ED3B71">
        <w:rPr>
          <w:b w:val="0"/>
          <w:bCs w:val="0"/>
        </w:rPr>
        <w:t>Air adalah kebutuhan dasar yang dipergunakan sehari-hari untuk minum, memasak mandi, berkumur, membersihkan lantai, mencuci alat- alat dapur, mencuci pakaian dan sebagainya, agar kita tidak terkena penyakit atau terhindar sakit (Putri, 2013).</w:t>
      </w:r>
    </w:p>
    <w:p w:rsidR="00925F6F" w:rsidRPr="00ED3B71" w:rsidRDefault="00925F6F" w:rsidP="00925F6F">
      <w:pPr>
        <w:pStyle w:val="Heading2"/>
        <w:spacing w:before="6" w:line="276" w:lineRule="auto"/>
        <w:ind w:left="993" w:firstLine="850"/>
        <w:contextualSpacing/>
        <w:rPr>
          <w:b w:val="0"/>
          <w:bCs w:val="0"/>
        </w:rPr>
      </w:pPr>
      <w:r w:rsidRPr="00ED3B71">
        <w:rPr>
          <w:b w:val="0"/>
          <w:bCs w:val="0"/>
          <w:lang w:val="id-ID"/>
        </w:rPr>
        <w:t>Kampung Yobeh Distrik Sentani Kabupaten Jayapura</w:t>
      </w:r>
      <w:r w:rsidRPr="00ED3B71">
        <w:rPr>
          <w:lang w:val="id-ID"/>
        </w:rPr>
        <w:t xml:space="preserve"> </w:t>
      </w:r>
      <w:r w:rsidRPr="00ED3B71">
        <w:rPr>
          <w:b w:val="0"/>
          <w:bCs w:val="0"/>
          <w:lang w:val="id-ID"/>
        </w:rPr>
        <w:t xml:space="preserve">adalah darata rendah </w:t>
      </w:r>
      <w:r w:rsidRPr="00ED3B71">
        <w:rPr>
          <w:b w:val="0"/>
          <w:bCs w:val="0"/>
        </w:rPr>
        <w:t>sehingga sumber air warga sebagian besar diperoleh dari air sumur.Sumur ini terjaga kualitas airnya yaitu tidak berbau, tidak tidak berasa, sehingga semua warga menggunakan air bersih.</w:t>
      </w:r>
    </w:p>
    <w:p w:rsidR="00925F6F" w:rsidRPr="00ED3B71" w:rsidRDefault="00925F6F" w:rsidP="00925F6F">
      <w:pPr>
        <w:pStyle w:val="Heading2"/>
        <w:numPr>
          <w:ilvl w:val="6"/>
          <w:numId w:val="15"/>
        </w:numPr>
        <w:spacing w:before="6" w:line="276" w:lineRule="auto"/>
        <w:ind w:left="993" w:hanging="426"/>
        <w:contextualSpacing/>
      </w:pPr>
      <w:r w:rsidRPr="00ED3B71">
        <w:t>Mencuci tangan dengan air dan sabun</w:t>
      </w:r>
    </w:p>
    <w:p w:rsidR="00925F6F" w:rsidRPr="00ED3B71" w:rsidRDefault="00925F6F" w:rsidP="00925F6F">
      <w:pPr>
        <w:pStyle w:val="Heading2"/>
        <w:spacing w:before="6" w:line="276" w:lineRule="auto"/>
        <w:ind w:left="993" w:firstLine="850"/>
        <w:contextualSpacing/>
        <w:rPr>
          <w:b w:val="0"/>
          <w:bCs w:val="0"/>
          <w:lang w:val="id-ID"/>
        </w:rPr>
      </w:pPr>
      <w:r w:rsidRPr="00ED3B71">
        <w:rPr>
          <w:b w:val="0"/>
          <w:bCs w:val="0"/>
        </w:rPr>
        <w:t xml:space="preserve">Hasil penelitian tentang mencuci tangan dengan air dan sabun didapatkan </w:t>
      </w:r>
      <w:r w:rsidRPr="00ED3B71">
        <w:rPr>
          <w:b w:val="0"/>
          <w:bCs w:val="0"/>
          <w:lang w:val="id-ID"/>
        </w:rPr>
        <w:t>46</w:t>
      </w:r>
      <w:r w:rsidRPr="00ED3B71">
        <w:rPr>
          <w:b w:val="0"/>
          <w:bCs w:val="0"/>
        </w:rPr>
        <w:t xml:space="preserve">% mencuci tangan dengan air dan sabun, terdapat </w:t>
      </w:r>
      <w:r w:rsidRPr="00ED3B71">
        <w:rPr>
          <w:b w:val="0"/>
          <w:bCs w:val="0"/>
          <w:lang w:val="id-ID"/>
        </w:rPr>
        <w:t>53</w:t>
      </w:r>
      <w:r w:rsidRPr="00ED3B71">
        <w:rPr>
          <w:b w:val="0"/>
          <w:bCs w:val="0"/>
        </w:rPr>
        <w:t>% tidak melakukan cuci tangan dengan air dan sabun.</w:t>
      </w:r>
    </w:p>
    <w:p w:rsidR="00925F6F" w:rsidRPr="00ED3B71" w:rsidRDefault="00925F6F" w:rsidP="00925F6F">
      <w:pPr>
        <w:pStyle w:val="Heading2"/>
        <w:spacing w:before="6" w:line="276" w:lineRule="auto"/>
        <w:ind w:left="993"/>
        <w:contextualSpacing/>
        <w:rPr>
          <w:b w:val="0"/>
          <w:bCs w:val="0"/>
        </w:rPr>
      </w:pPr>
      <w:r w:rsidRPr="00ED3B71">
        <w:rPr>
          <w:b w:val="0"/>
          <w:bCs w:val="0"/>
        </w:rPr>
        <w:t>Menurut Putri (2013), manfaat mencuci tangan yaitu :</w:t>
      </w:r>
    </w:p>
    <w:p w:rsidR="00925F6F" w:rsidRPr="00ED3B71" w:rsidRDefault="00925F6F" w:rsidP="00925F6F">
      <w:pPr>
        <w:pStyle w:val="ListParagraph"/>
        <w:widowControl w:val="0"/>
        <w:numPr>
          <w:ilvl w:val="0"/>
          <w:numId w:val="16"/>
        </w:numPr>
        <w:autoSpaceDE w:val="0"/>
        <w:autoSpaceDN w:val="0"/>
        <w:spacing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Membunuh kuman penyakit yang ada di</w:t>
      </w:r>
      <w:r w:rsidRPr="00ED3B71">
        <w:rPr>
          <w:rFonts w:ascii="Times New Roman" w:hAnsi="Times New Roman" w:cs="Times New Roman"/>
          <w:spacing w:val="-3"/>
          <w:sz w:val="24"/>
          <w:szCs w:val="24"/>
        </w:rPr>
        <w:t xml:space="preserve"> </w:t>
      </w:r>
      <w:r w:rsidRPr="00ED3B71">
        <w:rPr>
          <w:rFonts w:ascii="Times New Roman" w:hAnsi="Times New Roman" w:cs="Times New Roman"/>
          <w:sz w:val="24"/>
          <w:szCs w:val="24"/>
        </w:rPr>
        <w:t>tangan.</w:t>
      </w:r>
    </w:p>
    <w:p w:rsidR="00925F6F" w:rsidRPr="00ED3B71" w:rsidRDefault="00925F6F" w:rsidP="00925F6F">
      <w:pPr>
        <w:pStyle w:val="ListParagraph"/>
        <w:widowControl w:val="0"/>
        <w:numPr>
          <w:ilvl w:val="0"/>
          <w:numId w:val="16"/>
        </w:numPr>
        <w:autoSpaceDE w:val="0"/>
        <w:autoSpaceDN w:val="0"/>
        <w:spacing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 xml:space="preserve">Mencegah penularan penyakit seperti diare, kolera disentri, typus, kecacingan, penyakit kulit, Infeksi Saluran Pernapasan Akut (ISPA), flu burung atau </w:t>
      </w:r>
      <w:r w:rsidRPr="00ED3B71">
        <w:rPr>
          <w:rFonts w:ascii="Times New Roman" w:hAnsi="Times New Roman" w:cs="Times New Roman"/>
          <w:i/>
          <w:sz w:val="24"/>
          <w:szCs w:val="24"/>
        </w:rPr>
        <w:t xml:space="preserve">Severe Acute Respiratory Syndrome </w:t>
      </w:r>
      <w:r w:rsidRPr="00ED3B71">
        <w:rPr>
          <w:rFonts w:ascii="Times New Roman" w:hAnsi="Times New Roman" w:cs="Times New Roman"/>
          <w:sz w:val="24"/>
          <w:szCs w:val="24"/>
        </w:rPr>
        <w:t>(SARS).</w:t>
      </w:r>
    </w:p>
    <w:p w:rsidR="00925F6F" w:rsidRPr="00ED3B71" w:rsidRDefault="00925F6F" w:rsidP="00925F6F">
      <w:pPr>
        <w:pStyle w:val="ListParagraph"/>
        <w:widowControl w:val="0"/>
        <w:numPr>
          <w:ilvl w:val="0"/>
          <w:numId w:val="16"/>
        </w:numPr>
        <w:autoSpaceDE w:val="0"/>
        <w:autoSpaceDN w:val="0"/>
        <w:spacing w:before="1" w:after="0"/>
        <w:ind w:left="1418" w:hanging="425"/>
        <w:jc w:val="both"/>
        <w:rPr>
          <w:rFonts w:ascii="Times New Roman" w:hAnsi="Times New Roman" w:cs="Times New Roman"/>
          <w:sz w:val="24"/>
          <w:szCs w:val="24"/>
        </w:rPr>
      </w:pPr>
      <w:r w:rsidRPr="00ED3B71">
        <w:rPr>
          <w:rFonts w:ascii="Times New Roman" w:hAnsi="Times New Roman" w:cs="Times New Roman"/>
          <w:sz w:val="24"/>
          <w:szCs w:val="24"/>
        </w:rPr>
        <w:t>Tangan menjadi bersih dan bebas dari</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kuman.</w:t>
      </w:r>
    </w:p>
    <w:p w:rsidR="00925F6F" w:rsidRPr="00ED3B71" w:rsidRDefault="00925F6F" w:rsidP="00925F6F">
      <w:pPr>
        <w:pStyle w:val="BodyText"/>
        <w:ind w:left="993" w:firstLine="850"/>
        <w:contextualSpacing/>
        <w:jc w:val="both"/>
        <w:rPr>
          <w:rFonts w:ascii="Times New Roman" w:hAnsi="Times New Roman" w:cs="Times New Roman"/>
          <w:sz w:val="24"/>
          <w:szCs w:val="24"/>
          <w:lang w:val="id-ID"/>
        </w:rPr>
      </w:pPr>
      <w:r w:rsidRPr="00ED3B71">
        <w:rPr>
          <w:rFonts w:ascii="Times New Roman" w:hAnsi="Times New Roman" w:cs="Times New Roman"/>
          <w:sz w:val="24"/>
          <w:szCs w:val="24"/>
        </w:rPr>
        <w:t>Kegiatan mencuci tangan sudah dilakukan semua warga, tetapi hanya ada sebagian warga yang mencuci tangan menggunakan sabun. Mencuci tangan dengan air dan sabun harus dilakukan untuk membunuh kuman agar warga terhindar dari kontaminasi penyakit . Kegiatan penyuluhan cuci tangan dengan sabun dapat dilakukan atau disosialisaikan mulai PAUD/ TK ataupun kegiatan posyandu.</w:t>
      </w:r>
    </w:p>
    <w:p w:rsidR="00925F6F" w:rsidRPr="00ED3B71" w:rsidRDefault="00925F6F" w:rsidP="00925F6F">
      <w:pPr>
        <w:pStyle w:val="Heading2"/>
        <w:numPr>
          <w:ilvl w:val="6"/>
          <w:numId w:val="15"/>
        </w:numPr>
        <w:spacing w:before="6" w:line="276" w:lineRule="auto"/>
        <w:ind w:left="993" w:hanging="426"/>
        <w:contextualSpacing/>
      </w:pPr>
      <w:r w:rsidRPr="00ED3B71">
        <w:t>Makan buah dan sayur setiap</w:t>
      </w:r>
      <w:r w:rsidRPr="00ED3B71">
        <w:rPr>
          <w:spacing w:val="-3"/>
        </w:rPr>
        <w:t xml:space="preserve"> </w:t>
      </w:r>
      <w:r w:rsidRPr="00ED3B71">
        <w:t>hari</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 xml:space="preserve">Hasil penelitian tentang makan buah dan sayur setiap hari didapatkan </w:t>
      </w:r>
      <w:r w:rsidRPr="00ED3B71">
        <w:rPr>
          <w:b w:val="0"/>
          <w:bCs w:val="0"/>
          <w:lang w:val="id-ID"/>
        </w:rPr>
        <w:t>50</w:t>
      </w:r>
      <w:r w:rsidRPr="00ED3B71">
        <w:rPr>
          <w:b w:val="0"/>
          <w:bCs w:val="0"/>
        </w:rPr>
        <w:t xml:space="preserve">% responden makan buah dan sayur setiap hari dan </w:t>
      </w:r>
      <w:r w:rsidRPr="00ED3B71">
        <w:rPr>
          <w:b w:val="0"/>
          <w:bCs w:val="0"/>
          <w:lang w:val="id-ID"/>
        </w:rPr>
        <w:t>50</w:t>
      </w:r>
      <w:r w:rsidRPr="00ED3B71">
        <w:rPr>
          <w:b w:val="0"/>
          <w:bCs w:val="0"/>
        </w:rPr>
        <w:t>% responden tidak makan buah dan sayur setiap</w:t>
      </w:r>
      <w:r w:rsidRPr="00ED3B71">
        <w:rPr>
          <w:b w:val="0"/>
          <w:bCs w:val="0"/>
          <w:spacing w:val="-4"/>
        </w:rPr>
        <w:t xml:space="preserve"> </w:t>
      </w:r>
      <w:r w:rsidRPr="00ED3B71">
        <w:rPr>
          <w:b w:val="0"/>
          <w:bCs w:val="0"/>
        </w:rPr>
        <w:t>hari. Sayur dan buah-buahan merupakan sumber makanan yang mengandung gizi lengkap dan sehat.</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 xml:space="preserve"> Sayur berwarna hijau merupakan</w:t>
      </w:r>
      <w:r w:rsidRPr="00ED3B71">
        <w:rPr>
          <w:b w:val="0"/>
          <w:bCs w:val="0"/>
          <w:lang w:val="id-ID"/>
        </w:rPr>
        <w:t xml:space="preserve"> </w:t>
      </w:r>
      <w:r w:rsidRPr="00ED3B71">
        <w:rPr>
          <w:b w:val="0"/>
          <w:bCs w:val="0"/>
        </w:rPr>
        <w:t xml:space="preserve">sumber kaya </w:t>
      </w:r>
      <w:r w:rsidRPr="00ED3B71">
        <w:rPr>
          <w:b w:val="0"/>
          <w:bCs w:val="0"/>
          <w:i/>
        </w:rPr>
        <w:t xml:space="preserve">karoten </w:t>
      </w:r>
      <w:r w:rsidRPr="00ED3B71">
        <w:rPr>
          <w:b w:val="0"/>
          <w:bCs w:val="0"/>
        </w:rPr>
        <w:t xml:space="preserve">(provitamin A). Semakin tua warna hijaunya, maka semakin banyak kandungan </w:t>
      </w:r>
      <w:r w:rsidRPr="00ED3B71">
        <w:rPr>
          <w:b w:val="0"/>
          <w:bCs w:val="0"/>
          <w:i/>
        </w:rPr>
        <w:t>karoten</w:t>
      </w:r>
      <w:r w:rsidRPr="00ED3B71">
        <w:rPr>
          <w:b w:val="0"/>
          <w:bCs w:val="0"/>
        </w:rPr>
        <w:t xml:space="preserve">nya. Kandungan </w:t>
      </w:r>
      <w:r w:rsidRPr="00ED3B71">
        <w:rPr>
          <w:b w:val="0"/>
          <w:bCs w:val="0"/>
          <w:i/>
        </w:rPr>
        <w:t xml:space="preserve">beta karoten </w:t>
      </w:r>
      <w:r w:rsidRPr="00ED3B71">
        <w:rPr>
          <w:b w:val="0"/>
          <w:bCs w:val="0"/>
        </w:rPr>
        <w:t xml:space="preserve">pada sayuran pada sayuran membantu memperlambat proses penuaan dini, mencegah risiko penyakit kanker, meningkatkan fungsi paru-paru dan menurunkan komplikasi yang berkaitan dengan Diabetes Mellitus. Sayuran yang berwarna hijau tua diantaranya adalah kangkung, daun singkong, daun katuk, daun pepaya, genjer dan daun kelor. Di dalam sayuran dan buah juga terdapat vitamin yang bekerja sebagai antioksidan. </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Antioksidan dalam sayur dan buah bekerja dengan cara mengikat lalu menghancurkan radikal bebas dan mampu melindungi tubuh dari reaksi oksidatif yang menghasilkan racun (Putri, 2013).</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Kecukupan gizi sangat dbutuhkan untuk kelangsungan hidup terutama pada usia bayi atau balita untuk tumbuh kembangnya. Pada saat ini sesuai dengan perkembanagn jaman kebiasaan konsumsi makanan cepat saji yang minim buah dan sayur sangat diminati warga sehingga menyebabkan kekurangan zat gizi. Pemberian aneka ragam makanan ini bisa dimulai sejak dini pada saat pemberian makanan pendamping ASI (MP ASI). Ibu diharapkan menyediakan MP ASI untuk bayinya dengan beraneka menu atau bervariasi penyajiannya sehingga anak mengenal berbagai rasa sejak dini. Penyuluhan tentang gizi seimbang dapat dilakukan pada saat posyandu, arisan atau pengajian di lingkungan.</w:t>
      </w:r>
    </w:p>
    <w:p w:rsidR="00925F6F" w:rsidRPr="00ED3B71" w:rsidRDefault="00925F6F" w:rsidP="00925F6F">
      <w:pPr>
        <w:pStyle w:val="Heading2"/>
        <w:numPr>
          <w:ilvl w:val="6"/>
          <w:numId w:val="15"/>
        </w:numPr>
        <w:spacing w:before="6" w:line="276" w:lineRule="auto"/>
        <w:ind w:left="993" w:hanging="426"/>
        <w:contextualSpacing/>
      </w:pPr>
      <w:r w:rsidRPr="00ED3B71">
        <w:t>Melakukan aktifitas fisik setiap</w:t>
      </w:r>
      <w:r w:rsidRPr="00ED3B71">
        <w:rPr>
          <w:spacing w:val="-1"/>
        </w:rPr>
        <w:t xml:space="preserve"> </w:t>
      </w:r>
      <w:r w:rsidRPr="00ED3B71">
        <w:t>hari</w:t>
      </w:r>
    </w:p>
    <w:p w:rsidR="00925F6F" w:rsidRPr="00ED3B71" w:rsidRDefault="00925F6F" w:rsidP="00925F6F">
      <w:pPr>
        <w:pStyle w:val="Heading2"/>
        <w:spacing w:before="6" w:line="276" w:lineRule="auto"/>
        <w:ind w:left="993"/>
        <w:contextualSpacing/>
        <w:rPr>
          <w:b w:val="0"/>
          <w:bCs w:val="0"/>
          <w:lang w:val="id-ID"/>
        </w:rPr>
      </w:pPr>
      <w:r w:rsidRPr="00ED3B71">
        <w:rPr>
          <w:b w:val="0"/>
          <w:bCs w:val="0"/>
        </w:rPr>
        <w:t>Hasil penelitian tentang melakukan aktifitas sehari-hari didapatkan semua responden (</w:t>
      </w:r>
      <w:r w:rsidRPr="00ED3B71">
        <w:rPr>
          <w:b w:val="0"/>
          <w:bCs w:val="0"/>
          <w:lang w:val="id-ID"/>
        </w:rPr>
        <w:t>63</w:t>
      </w:r>
      <w:r w:rsidRPr="00ED3B71">
        <w:rPr>
          <w:b w:val="0"/>
          <w:bCs w:val="0"/>
        </w:rPr>
        <w:t>%) melakukan aktifitas sehari-hari.</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Menurut Putri (2013), aktifitas fisik adalah melakukan pergerakan anggota tubuh yang menyebabkan pengeluaran tenaga yang sangat penting bagi pemeliharaan kesehatan fisik, mental dan mempertahankan kualitas hidup agar tetap sehat dan bugar sepanjang hari. Aktifitas fisik di pedesaan biasanya dilakukan warga dengan kegiatan mengurus sawah , mengurus kebun atau rumah dan lingkungan sekitar. Tidak semua warga melakukan kegiatan olahraga secara khusus. Olahraga biasanya dilakukan oleh siswa pada saat pelajaran jasmani di sekolah dan dilakukan pegawai yang melakukan kegiatan senam di kantor atau lingkungan kerjanya yang dilakukan rutin seminggu</w:t>
      </w:r>
      <w:r w:rsidRPr="00ED3B71">
        <w:rPr>
          <w:b w:val="0"/>
          <w:bCs w:val="0"/>
          <w:spacing w:val="-10"/>
        </w:rPr>
        <w:t xml:space="preserve"> </w:t>
      </w:r>
      <w:r w:rsidRPr="00ED3B71">
        <w:rPr>
          <w:b w:val="0"/>
          <w:bCs w:val="0"/>
        </w:rPr>
        <w:t>sekali</w:t>
      </w:r>
    </w:p>
    <w:p w:rsidR="00925F6F" w:rsidRPr="00ED3B71" w:rsidRDefault="00925F6F" w:rsidP="00925F6F">
      <w:pPr>
        <w:pStyle w:val="Heading2"/>
        <w:numPr>
          <w:ilvl w:val="6"/>
          <w:numId w:val="15"/>
        </w:numPr>
        <w:spacing w:before="6" w:line="276" w:lineRule="auto"/>
        <w:ind w:left="993" w:hanging="426"/>
        <w:contextualSpacing/>
      </w:pPr>
      <w:r w:rsidRPr="00ED3B71">
        <w:t>Tidak merokok di dalam</w:t>
      </w:r>
      <w:r w:rsidRPr="00ED3B71">
        <w:rPr>
          <w:spacing w:val="-2"/>
        </w:rPr>
        <w:t xml:space="preserve"> </w:t>
      </w:r>
      <w:r w:rsidRPr="00ED3B71">
        <w:t>rumah.</w:t>
      </w:r>
    </w:p>
    <w:p w:rsidR="00925F6F" w:rsidRPr="00ED3B71" w:rsidRDefault="00925F6F" w:rsidP="00925F6F">
      <w:pPr>
        <w:pStyle w:val="Heading2"/>
        <w:spacing w:before="6" w:line="276" w:lineRule="auto"/>
        <w:ind w:left="993" w:firstLine="708"/>
        <w:contextualSpacing/>
        <w:rPr>
          <w:b w:val="0"/>
          <w:bCs w:val="0"/>
          <w:lang w:val="id-ID"/>
        </w:rPr>
      </w:pPr>
      <w:r w:rsidRPr="00ED3B71">
        <w:rPr>
          <w:b w:val="0"/>
          <w:bCs w:val="0"/>
        </w:rPr>
        <w:t>Hasil penelitian tentang perilaku merokok didapatkan responden tidak merokok di dalam rumah sebanyak 59</w:t>
      </w:r>
      <w:r w:rsidRPr="00ED3B71">
        <w:rPr>
          <w:b w:val="0"/>
          <w:bCs w:val="0"/>
          <w:lang w:val="id-ID"/>
        </w:rPr>
        <w:t>,</w:t>
      </w:r>
      <w:r w:rsidRPr="00ED3B71">
        <w:rPr>
          <w:b w:val="0"/>
          <w:bCs w:val="0"/>
        </w:rPr>
        <w:t>6% dan responden yang merokok sebanyak 40,4%.</w:t>
      </w:r>
      <w:r w:rsidRPr="00ED3B71">
        <w:rPr>
          <w:b w:val="0"/>
          <w:bCs w:val="0"/>
          <w:lang w:val="id-ID"/>
        </w:rPr>
        <w:t xml:space="preserve"> Kondisi ini hampir seimbang.</w:t>
      </w:r>
      <w:r w:rsidRPr="00ED3B71">
        <w:rPr>
          <w:b w:val="0"/>
          <w:bCs w:val="0"/>
          <w:lang w:val="en-US"/>
        </w:rPr>
        <w:t xml:space="preserve"> </w:t>
      </w:r>
      <w:r w:rsidRPr="00ED3B71">
        <w:rPr>
          <w:b w:val="0"/>
          <w:bCs w:val="0"/>
        </w:rPr>
        <w:t xml:space="preserve">Setiap anggota keluarga tidak boleh merokok di dalam rumah. Rokok ibarat pabrik bahan kimia. Dalam satu batang rokok yang dihisap akan dikeluarkan sekitar 4.000 bahan kimia berbahaya, diantaranya yang paling berbahaya adalah </w:t>
      </w:r>
      <w:r w:rsidRPr="00ED3B71">
        <w:rPr>
          <w:b w:val="0"/>
          <w:bCs w:val="0"/>
          <w:i/>
        </w:rPr>
        <w:t>nikotin</w:t>
      </w:r>
      <w:r w:rsidRPr="00ED3B71">
        <w:rPr>
          <w:b w:val="0"/>
          <w:bCs w:val="0"/>
        </w:rPr>
        <w:t xml:space="preserve">, </w:t>
      </w:r>
      <w:r w:rsidRPr="00ED3B71">
        <w:rPr>
          <w:b w:val="0"/>
          <w:bCs w:val="0"/>
          <w:i/>
        </w:rPr>
        <w:t xml:space="preserve">tar </w:t>
      </w:r>
      <w:r w:rsidRPr="00ED3B71">
        <w:rPr>
          <w:b w:val="0"/>
          <w:bCs w:val="0"/>
        </w:rPr>
        <w:t xml:space="preserve">dan </w:t>
      </w:r>
      <w:r w:rsidRPr="00ED3B71">
        <w:rPr>
          <w:b w:val="0"/>
          <w:bCs w:val="0"/>
          <w:i/>
        </w:rPr>
        <w:t xml:space="preserve">carbon monoksida </w:t>
      </w:r>
      <w:r w:rsidRPr="00ED3B71">
        <w:rPr>
          <w:b w:val="0"/>
          <w:bCs w:val="0"/>
        </w:rPr>
        <w:t>(CO) ( Putri, 2013).</w:t>
      </w:r>
    </w:p>
    <w:p w:rsidR="00925F6F" w:rsidRPr="00ED3B71" w:rsidRDefault="00925F6F" w:rsidP="00925F6F">
      <w:pPr>
        <w:pStyle w:val="Heading2"/>
        <w:spacing w:before="6" w:line="276" w:lineRule="auto"/>
        <w:ind w:left="993" w:firstLine="708"/>
        <w:contextualSpacing/>
        <w:rPr>
          <w:b w:val="0"/>
          <w:bCs w:val="0"/>
        </w:rPr>
      </w:pPr>
      <w:r w:rsidRPr="00ED3B71">
        <w:rPr>
          <w:b w:val="0"/>
          <w:bCs w:val="0"/>
        </w:rPr>
        <w:t>Merokok selain merugikan diri sendiri juga akan merugikan  orang lain. Keluarga terutama dengan ibu hamil, ada bayi atau balita diharapkan tidak ada anggota keluarga yang merokok. Penyuluhan dan pemberian informasi tentang rokok diberikan pada semua warga pada saat arisan, pengajian atau pada saat hari buka posyandu. Penyuluhan juga dapat diberikan petugas kesehatan di sekolah-sekolah agar murid tidak mempunyai kebiasaan</w:t>
      </w:r>
      <w:r w:rsidRPr="00ED3B71">
        <w:rPr>
          <w:b w:val="0"/>
          <w:bCs w:val="0"/>
          <w:spacing w:val="-1"/>
        </w:rPr>
        <w:t xml:space="preserve"> </w:t>
      </w:r>
      <w:r w:rsidRPr="00ED3B71">
        <w:rPr>
          <w:b w:val="0"/>
          <w:bCs w:val="0"/>
        </w:rPr>
        <w:t>merokok.</w:t>
      </w:r>
    </w:p>
    <w:p w:rsidR="00F97BAD" w:rsidRPr="00ED3B71" w:rsidRDefault="00F97BAD" w:rsidP="00F97BAD">
      <w:pPr>
        <w:pStyle w:val="Heading2"/>
        <w:spacing w:before="6" w:line="276" w:lineRule="auto"/>
        <w:ind w:left="0"/>
        <w:contextualSpacing/>
        <w:jc w:val="center"/>
      </w:pPr>
      <w:r w:rsidRPr="00ED3B71">
        <w:t>KESIMPULAN DAN SARAN</w:t>
      </w:r>
    </w:p>
    <w:p w:rsidR="00F97BAD" w:rsidRPr="00ED3B71" w:rsidRDefault="00F97BAD" w:rsidP="00F97BAD">
      <w:pPr>
        <w:pStyle w:val="Heading2"/>
        <w:tabs>
          <w:tab w:val="left" w:pos="985"/>
        </w:tabs>
        <w:spacing w:before="90" w:line="276" w:lineRule="auto"/>
        <w:ind w:left="993" w:hanging="426"/>
        <w:contextualSpacing/>
        <w:jc w:val="left"/>
      </w:pPr>
      <w:r w:rsidRPr="00ED3B71">
        <w:t>Kesimpulan</w:t>
      </w:r>
    </w:p>
    <w:p w:rsidR="00F97BAD" w:rsidRPr="00ED3B71" w:rsidRDefault="00F97BAD" w:rsidP="00F97BAD">
      <w:pPr>
        <w:pStyle w:val="Heading2"/>
        <w:tabs>
          <w:tab w:val="left" w:pos="985"/>
        </w:tabs>
        <w:spacing w:before="90" w:line="276" w:lineRule="auto"/>
        <w:ind w:left="1080"/>
        <w:contextualSpacing/>
        <w:jc w:val="left"/>
        <w:rPr>
          <w:b w:val="0"/>
          <w:bCs w:val="0"/>
        </w:rPr>
      </w:pPr>
      <w:r w:rsidRPr="00ED3B71">
        <w:rPr>
          <w:b w:val="0"/>
          <w:bCs w:val="0"/>
        </w:rPr>
        <w:t>Kesimpulan pada penelitian ini adalah sebagai berikut</w:t>
      </w:r>
    </w:p>
    <w:p w:rsidR="00F97BAD" w:rsidRPr="00ED3B71" w:rsidRDefault="00F97BAD" w:rsidP="00F97BAD">
      <w:pPr>
        <w:pStyle w:val="ListParagraph"/>
        <w:widowControl w:val="0"/>
        <w:numPr>
          <w:ilvl w:val="2"/>
          <w:numId w:val="19"/>
        </w:numPr>
        <w:autoSpaceDE w:val="0"/>
        <w:autoSpaceDN w:val="0"/>
        <w:spacing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Perilaku hidup Bersih Sehat di </w:t>
      </w:r>
      <w:r w:rsidRPr="00ED3B71">
        <w:rPr>
          <w:rFonts w:ascii="Times New Roman" w:hAnsi="Times New Roman" w:cs="Times New Roman"/>
          <w:sz w:val="24"/>
          <w:szCs w:val="24"/>
          <w:lang w:val="id-ID"/>
        </w:rPr>
        <w:t>Kampung Yobeh Distrik Sentani Kabupaten Jayapura kategori Baik (50%), Cukup (36,7%) dan Kurang (13,3%)</w:t>
      </w:r>
    </w:p>
    <w:p w:rsidR="00F97BAD" w:rsidRPr="00ED3B71" w:rsidRDefault="00F97BAD" w:rsidP="00F97BAD">
      <w:pPr>
        <w:pStyle w:val="ListParagraph"/>
        <w:widowControl w:val="0"/>
        <w:numPr>
          <w:ilvl w:val="2"/>
          <w:numId w:val="19"/>
        </w:numPr>
        <w:autoSpaceDE w:val="0"/>
        <w:autoSpaceDN w:val="0"/>
        <w:spacing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Pertolongan persalinan oleh tenaga kesehatan di </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mayoritas Ya dengan pelayanan kesehatan (93%) dan merujuk ibu ke yankes ketika kelainan kehamilan</w:t>
      </w:r>
      <w:r w:rsidRPr="00ED3B71">
        <w:rPr>
          <w:rFonts w:ascii="Times New Roman" w:hAnsi="Times New Roman" w:cs="Times New Roman"/>
          <w:sz w:val="24"/>
          <w:szCs w:val="24"/>
        </w:rPr>
        <w:t xml:space="preserve"> (</w:t>
      </w:r>
      <w:r w:rsidRPr="00ED3B71">
        <w:rPr>
          <w:rFonts w:ascii="Times New Roman" w:hAnsi="Times New Roman" w:cs="Times New Roman"/>
          <w:sz w:val="24"/>
          <w:szCs w:val="24"/>
          <w:lang w:val="id-ID"/>
        </w:rPr>
        <w:t>83</w:t>
      </w:r>
      <w:r w:rsidRPr="00ED3B71">
        <w:rPr>
          <w:rFonts w:ascii="Times New Roman" w:hAnsi="Times New Roman" w:cs="Times New Roman"/>
          <w:sz w:val="24"/>
          <w:szCs w:val="24"/>
        </w:rPr>
        <w:t>%).</w:t>
      </w:r>
    </w:p>
    <w:p w:rsidR="00F97BAD" w:rsidRPr="00ED3B71" w:rsidRDefault="00F97BAD" w:rsidP="00F97BAD">
      <w:pPr>
        <w:pStyle w:val="ListParagraph"/>
        <w:widowControl w:val="0"/>
        <w:numPr>
          <w:ilvl w:val="2"/>
          <w:numId w:val="19"/>
        </w:numPr>
        <w:autoSpaceDE w:val="0"/>
        <w:autoSpaceDN w:val="0"/>
        <w:spacing w:before="1"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Pemberian ASI ekslusif di </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didapatkan bayi diberikan ASI eksklusif sebanyak </w:t>
      </w:r>
      <w:r w:rsidRPr="00ED3B71">
        <w:rPr>
          <w:rFonts w:ascii="Times New Roman" w:hAnsi="Times New Roman" w:cs="Times New Roman"/>
          <w:sz w:val="24"/>
          <w:szCs w:val="24"/>
          <w:lang w:val="id-ID"/>
        </w:rPr>
        <w:t>60</w:t>
      </w:r>
      <w:r w:rsidRPr="00ED3B71">
        <w:rPr>
          <w:rFonts w:ascii="Times New Roman" w:hAnsi="Times New Roman" w:cs="Times New Roman"/>
          <w:sz w:val="24"/>
          <w:szCs w:val="24"/>
        </w:rPr>
        <w:t xml:space="preserve">% dan tidak diberikan ASI eksklusif sebanyak </w:t>
      </w:r>
      <w:r w:rsidRPr="00ED3B71">
        <w:rPr>
          <w:rFonts w:ascii="Times New Roman" w:hAnsi="Times New Roman" w:cs="Times New Roman"/>
          <w:sz w:val="24"/>
          <w:szCs w:val="24"/>
          <w:lang w:val="id-ID"/>
        </w:rPr>
        <w:t>12</w:t>
      </w:r>
      <w:r w:rsidRPr="00ED3B71">
        <w:rPr>
          <w:rFonts w:ascii="Times New Roman" w:hAnsi="Times New Roman" w:cs="Times New Roman"/>
          <w:sz w:val="24"/>
          <w:szCs w:val="24"/>
        </w:rPr>
        <w:t>%.</w:t>
      </w:r>
    </w:p>
    <w:p w:rsidR="00F97BAD" w:rsidRPr="00ED3B71" w:rsidRDefault="00F97BAD" w:rsidP="00F97BAD">
      <w:pPr>
        <w:pStyle w:val="ListParagraph"/>
        <w:widowControl w:val="0"/>
        <w:numPr>
          <w:ilvl w:val="2"/>
          <w:numId w:val="19"/>
        </w:numPr>
        <w:tabs>
          <w:tab w:val="left" w:pos="3356"/>
        </w:tabs>
        <w:autoSpaceDE w:val="0"/>
        <w:autoSpaceDN w:val="0"/>
        <w:spacing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Penimbangan</w:t>
      </w:r>
      <w:r w:rsidRPr="00ED3B71">
        <w:rPr>
          <w:rFonts w:ascii="Times New Roman" w:hAnsi="Times New Roman" w:cs="Times New Roman"/>
          <w:sz w:val="24"/>
          <w:szCs w:val="24"/>
          <w:lang w:val="id-ID"/>
        </w:rPr>
        <w:t xml:space="preserve"> </w:t>
      </w:r>
      <w:r w:rsidRPr="00ED3B71">
        <w:rPr>
          <w:rFonts w:ascii="Times New Roman" w:hAnsi="Times New Roman" w:cs="Times New Roman"/>
          <w:sz w:val="24"/>
          <w:szCs w:val="24"/>
        </w:rPr>
        <w:t xml:space="preserve">bayi dan balita di </w:t>
      </w:r>
      <w:r w:rsidRPr="00ED3B71">
        <w:rPr>
          <w:rFonts w:ascii="Times New Roman" w:hAnsi="Times New Roman" w:cs="Times New Roman"/>
          <w:sz w:val="24"/>
          <w:szCs w:val="24"/>
          <w:lang w:val="id-ID"/>
        </w:rPr>
        <w:t xml:space="preserve">Kampung Yobeh Distrik Sentani Kabupaten Jayapura </w:t>
      </w:r>
      <w:r w:rsidRPr="00ED3B71">
        <w:rPr>
          <w:rFonts w:ascii="Times New Roman" w:hAnsi="Times New Roman" w:cs="Times New Roman"/>
          <w:sz w:val="24"/>
          <w:szCs w:val="24"/>
        </w:rPr>
        <w:t xml:space="preserve">didapatkan responden melakukan penimbangan rutin sebanyak </w:t>
      </w:r>
      <w:r w:rsidRPr="00ED3B71">
        <w:rPr>
          <w:rFonts w:ascii="Times New Roman" w:hAnsi="Times New Roman" w:cs="Times New Roman"/>
          <w:sz w:val="24"/>
          <w:szCs w:val="24"/>
          <w:lang w:val="id-ID"/>
        </w:rPr>
        <w:t>56</w:t>
      </w:r>
      <w:r w:rsidRPr="00ED3B71">
        <w:rPr>
          <w:rFonts w:ascii="Times New Roman" w:hAnsi="Times New Roman" w:cs="Times New Roman"/>
          <w:sz w:val="24"/>
          <w:szCs w:val="24"/>
        </w:rPr>
        <w:t xml:space="preserve">% dan tidak melakukan penimbangan rutin sebesar </w:t>
      </w:r>
      <w:r w:rsidRPr="00ED3B71">
        <w:rPr>
          <w:rFonts w:ascii="Times New Roman" w:hAnsi="Times New Roman" w:cs="Times New Roman"/>
          <w:sz w:val="24"/>
          <w:szCs w:val="24"/>
          <w:lang w:val="id-ID"/>
        </w:rPr>
        <w:t>43</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 xml:space="preserve"> </w:t>
      </w:r>
    </w:p>
    <w:p w:rsidR="00F97BAD" w:rsidRPr="00ED3B71" w:rsidRDefault="00F97BAD" w:rsidP="00F97BAD">
      <w:pPr>
        <w:pStyle w:val="ListParagraph"/>
        <w:widowControl w:val="0"/>
        <w:numPr>
          <w:ilvl w:val="2"/>
          <w:numId w:val="19"/>
        </w:numPr>
        <w:tabs>
          <w:tab w:val="left" w:pos="3356"/>
        </w:tabs>
        <w:autoSpaceDE w:val="0"/>
        <w:autoSpaceDN w:val="0"/>
        <w:spacing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Pemberantasan jentik nyamuk di </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didapatkan bahwa semua responden telah melakukan pemberantasan sarang nyamuk sebanyak </w:t>
      </w:r>
      <w:r w:rsidRPr="00ED3B71">
        <w:rPr>
          <w:rFonts w:ascii="Times New Roman" w:hAnsi="Times New Roman" w:cs="Times New Roman"/>
          <w:sz w:val="24"/>
          <w:szCs w:val="24"/>
          <w:lang w:val="id-ID"/>
        </w:rPr>
        <w:t>50</w:t>
      </w:r>
      <w:r w:rsidRPr="00ED3B71">
        <w:rPr>
          <w:rFonts w:ascii="Times New Roman" w:hAnsi="Times New Roman" w:cs="Times New Roman"/>
          <w:sz w:val="24"/>
          <w:szCs w:val="24"/>
        </w:rPr>
        <w:t>%</w:t>
      </w:r>
      <w:r w:rsidRPr="00ED3B71">
        <w:rPr>
          <w:rFonts w:ascii="Times New Roman" w:hAnsi="Times New Roman" w:cs="Times New Roman"/>
          <w:sz w:val="24"/>
          <w:szCs w:val="24"/>
          <w:lang w:val="id-ID"/>
        </w:rPr>
        <w:t xml:space="preserve"> dan yang tidak melakukan ada 50 %</w:t>
      </w:r>
      <w:r w:rsidRPr="00ED3B71">
        <w:rPr>
          <w:rFonts w:ascii="Times New Roman" w:hAnsi="Times New Roman" w:cs="Times New Roman"/>
          <w:sz w:val="24"/>
          <w:szCs w:val="24"/>
        </w:rPr>
        <w:t>.</w:t>
      </w:r>
    </w:p>
    <w:p w:rsidR="00F97BAD" w:rsidRPr="00ED3B71" w:rsidRDefault="00F97BAD" w:rsidP="00F97BAD">
      <w:pPr>
        <w:pStyle w:val="ListParagraph"/>
        <w:widowControl w:val="0"/>
        <w:numPr>
          <w:ilvl w:val="2"/>
          <w:numId w:val="19"/>
        </w:numPr>
        <w:autoSpaceDE w:val="0"/>
        <w:autoSpaceDN w:val="0"/>
        <w:spacing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Pengguanaan jamban sehat di </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sebanyak </w:t>
      </w:r>
      <w:r w:rsidRPr="00ED3B71">
        <w:rPr>
          <w:rFonts w:ascii="Times New Roman" w:hAnsi="Times New Roman" w:cs="Times New Roman"/>
          <w:sz w:val="24"/>
          <w:szCs w:val="24"/>
          <w:lang w:val="id-ID"/>
        </w:rPr>
        <w:t>50</w:t>
      </w:r>
      <w:r w:rsidRPr="00ED3B71">
        <w:rPr>
          <w:rFonts w:ascii="Times New Roman" w:hAnsi="Times New Roman" w:cs="Times New Roman"/>
          <w:sz w:val="24"/>
          <w:szCs w:val="24"/>
        </w:rPr>
        <w:t>% dan tidak menggunakan jamban sehat sebanyak</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lang w:val="id-ID"/>
        </w:rPr>
        <w:t>50</w:t>
      </w:r>
      <w:r w:rsidRPr="00ED3B71">
        <w:rPr>
          <w:rFonts w:ascii="Times New Roman" w:hAnsi="Times New Roman" w:cs="Times New Roman"/>
          <w:sz w:val="24"/>
          <w:szCs w:val="24"/>
        </w:rPr>
        <w:t>%.</w:t>
      </w:r>
    </w:p>
    <w:p w:rsidR="00F97BAD" w:rsidRPr="00ED3B71" w:rsidRDefault="00F97BAD" w:rsidP="00F97BAD">
      <w:pPr>
        <w:pStyle w:val="ListParagraph"/>
        <w:widowControl w:val="0"/>
        <w:numPr>
          <w:ilvl w:val="2"/>
          <w:numId w:val="19"/>
        </w:numPr>
        <w:autoSpaceDE w:val="0"/>
        <w:autoSpaceDN w:val="0"/>
        <w:spacing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Ketersediaan air bersih di </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didapatkan semua respoden </w:t>
      </w:r>
      <w:r w:rsidRPr="00ED3B71">
        <w:rPr>
          <w:rFonts w:ascii="Times New Roman" w:hAnsi="Times New Roman" w:cs="Times New Roman"/>
          <w:sz w:val="24"/>
          <w:szCs w:val="24"/>
          <w:lang w:val="id-ID"/>
        </w:rPr>
        <w:t>hampir seimbang yaitu (</w:t>
      </w:r>
      <w:r w:rsidRPr="00ED3B71">
        <w:rPr>
          <w:rFonts w:ascii="Times New Roman" w:hAnsi="Times New Roman" w:cs="Times New Roman"/>
          <w:sz w:val="24"/>
          <w:szCs w:val="24"/>
        </w:rPr>
        <w:t>33</w:t>
      </w:r>
      <w:r w:rsidRPr="00ED3B71">
        <w:rPr>
          <w:rFonts w:ascii="Times New Roman" w:hAnsi="Times New Roman" w:cs="Times New Roman"/>
          <w:sz w:val="24"/>
          <w:szCs w:val="24"/>
          <w:lang w:val="id-ID"/>
        </w:rPr>
        <w:t>%) ya dan (</w:t>
      </w:r>
      <w:r w:rsidRPr="00ED3B71">
        <w:rPr>
          <w:rFonts w:ascii="Times New Roman" w:hAnsi="Times New Roman" w:cs="Times New Roman"/>
          <w:sz w:val="24"/>
          <w:szCs w:val="24"/>
        </w:rPr>
        <w:t>67</w:t>
      </w:r>
      <w:r w:rsidRPr="00ED3B71">
        <w:rPr>
          <w:rFonts w:ascii="Times New Roman" w:hAnsi="Times New Roman" w:cs="Times New Roman"/>
          <w:sz w:val="24"/>
          <w:szCs w:val="24"/>
          <w:lang w:val="id-ID"/>
        </w:rPr>
        <w:t>%) tidak</w:t>
      </w:r>
      <w:r w:rsidRPr="00ED3B71">
        <w:rPr>
          <w:rFonts w:ascii="Times New Roman" w:hAnsi="Times New Roman" w:cs="Times New Roman"/>
          <w:sz w:val="24"/>
          <w:szCs w:val="24"/>
        </w:rPr>
        <w:t xml:space="preserve"> menggunakan air bersih.</w:t>
      </w:r>
    </w:p>
    <w:p w:rsidR="00F97BAD" w:rsidRPr="00ED3B71" w:rsidRDefault="00F97BAD" w:rsidP="00F97BAD">
      <w:pPr>
        <w:pStyle w:val="ListParagraph"/>
        <w:widowControl w:val="0"/>
        <w:numPr>
          <w:ilvl w:val="2"/>
          <w:numId w:val="19"/>
        </w:numPr>
        <w:autoSpaceDE w:val="0"/>
        <w:autoSpaceDN w:val="0"/>
        <w:spacing w:before="1"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Cuci tangan degan air dan sabun di </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didapatkan </w:t>
      </w:r>
      <w:r w:rsidRPr="00ED3B71">
        <w:rPr>
          <w:rFonts w:ascii="Times New Roman" w:hAnsi="Times New Roman" w:cs="Times New Roman"/>
          <w:sz w:val="24"/>
          <w:szCs w:val="24"/>
          <w:lang w:val="id-ID"/>
        </w:rPr>
        <w:t>46</w:t>
      </w:r>
      <w:r w:rsidRPr="00ED3B71">
        <w:rPr>
          <w:rFonts w:ascii="Times New Roman" w:hAnsi="Times New Roman" w:cs="Times New Roman"/>
          <w:sz w:val="24"/>
          <w:szCs w:val="24"/>
        </w:rPr>
        <w:t xml:space="preserve">% mencuci tangan dengan air dan sabun, terdapat </w:t>
      </w:r>
      <w:r w:rsidRPr="00ED3B71">
        <w:rPr>
          <w:rFonts w:ascii="Times New Roman" w:hAnsi="Times New Roman" w:cs="Times New Roman"/>
          <w:sz w:val="24"/>
          <w:szCs w:val="24"/>
          <w:lang w:val="id-ID"/>
        </w:rPr>
        <w:t>53</w:t>
      </w:r>
      <w:r w:rsidRPr="00ED3B71">
        <w:rPr>
          <w:rFonts w:ascii="Times New Roman" w:hAnsi="Times New Roman" w:cs="Times New Roman"/>
          <w:sz w:val="24"/>
          <w:szCs w:val="24"/>
        </w:rPr>
        <w:t>% tidak melakukan cuci tangan dengan air dan sabun.</w:t>
      </w:r>
    </w:p>
    <w:p w:rsidR="00F97BAD" w:rsidRPr="00ED3B71" w:rsidRDefault="00F97BAD" w:rsidP="00F97BAD">
      <w:pPr>
        <w:pStyle w:val="ListParagraph"/>
        <w:widowControl w:val="0"/>
        <w:numPr>
          <w:ilvl w:val="2"/>
          <w:numId w:val="19"/>
        </w:numPr>
        <w:autoSpaceDE w:val="0"/>
        <w:autoSpaceDN w:val="0"/>
        <w:spacing w:before="90"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Konsumsi aneka ragam makanan di </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w:t>
      </w:r>
      <w:bookmarkStart w:id="1" w:name="6.2._Saran"/>
      <w:bookmarkEnd w:id="1"/>
      <w:r w:rsidRPr="00ED3B71">
        <w:rPr>
          <w:rFonts w:ascii="Times New Roman" w:hAnsi="Times New Roman" w:cs="Times New Roman"/>
          <w:sz w:val="24"/>
          <w:szCs w:val="24"/>
        </w:rPr>
        <w:t xml:space="preserve">didapatkan </w:t>
      </w:r>
      <w:r w:rsidRPr="00ED3B71">
        <w:rPr>
          <w:rFonts w:ascii="Times New Roman" w:hAnsi="Times New Roman" w:cs="Times New Roman"/>
          <w:sz w:val="24"/>
          <w:szCs w:val="24"/>
          <w:lang w:val="id-ID"/>
        </w:rPr>
        <w:t>50</w:t>
      </w:r>
      <w:r w:rsidRPr="00ED3B71">
        <w:rPr>
          <w:rFonts w:ascii="Times New Roman" w:hAnsi="Times New Roman" w:cs="Times New Roman"/>
          <w:sz w:val="24"/>
          <w:szCs w:val="24"/>
        </w:rPr>
        <w:t xml:space="preserve">% responden makan buah dan sayur setiap hari dan </w:t>
      </w:r>
      <w:r w:rsidRPr="00ED3B71">
        <w:rPr>
          <w:rFonts w:ascii="Times New Roman" w:hAnsi="Times New Roman" w:cs="Times New Roman"/>
          <w:sz w:val="24"/>
          <w:szCs w:val="24"/>
          <w:lang w:val="id-ID"/>
        </w:rPr>
        <w:t>50</w:t>
      </w:r>
      <w:r w:rsidRPr="00ED3B71">
        <w:rPr>
          <w:rFonts w:ascii="Times New Roman" w:hAnsi="Times New Roman" w:cs="Times New Roman"/>
          <w:sz w:val="24"/>
          <w:szCs w:val="24"/>
        </w:rPr>
        <w:t>% responden tidak makan buah dan sayur setiap</w:t>
      </w:r>
      <w:r w:rsidRPr="00ED3B71">
        <w:rPr>
          <w:rFonts w:ascii="Times New Roman" w:hAnsi="Times New Roman" w:cs="Times New Roman"/>
          <w:spacing w:val="-4"/>
          <w:sz w:val="24"/>
          <w:szCs w:val="24"/>
        </w:rPr>
        <w:t xml:space="preserve"> </w:t>
      </w:r>
      <w:r w:rsidRPr="00ED3B71">
        <w:rPr>
          <w:rFonts w:ascii="Times New Roman" w:hAnsi="Times New Roman" w:cs="Times New Roman"/>
          <w:sz w:val="24"/>
          <w:szCs w:val="24"/>
        </w:rPr>
        <w:t>hari.</w:t>
      </w:r>
    </w:p>
    <w:p w:rsidR="00F97BAD" w:rsidRPr="00ED3B71" w:rsidRDefault="00F97BAD" w:rsidP="00F97BAD">
      <w:pPr>
        <w:pStyle w:val="ListParagraph"/>
        <w:widowControl w:val="0"/>
        <w:numPr>
          <w:ilvl w:val="2"/>
          <w:numId w:val="19"/>
        </w:numPr>
        <w:autoSpaceDE w:val="0"/>
        <w:autoSpaceDN w:val="0"/>
        <w:spacing w:before="90" w:after="0"/>
        <w:ind w:left="1418" w:hanging="284"/>
        <w:jc w:val="both"/>
        <w:rPr>
          <w:rFonts w:ascii="Times New Roman" w:hAnsi="Times New Roman" w:cs="Times New Roman"/>
          <w:sz w:val="24"/>
          <w:szCs w:val="24"/>
        </w:rPr>
      </w:pPr>
      <w:r w:rsidRPr="00ED3B71">
        <w:rPr>
          <w:rFonts w:ascii="Times New Roman" w:hAnsi="Times New Roman" w:cs="Times New Roman"/>
          <w:sz w:val="24"/>
          <w:szCs w:val="24"/>
        </w:rPr>
        <w:t xml:space="preserve"> Aktifitas fisik setiap hari di</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didapatkan semua responden (</w:t>
      </w:r>
      <w:r w:rsidRPr="00ED3B71">
        <w:rPr>
          <w:rFonts w:ascii="Times New Roman" w:hAnsi="Times New Roman" w:cs="Times New Roman"/>
          <w:sz w:val="24"/>
          <w:szCs w:val="24"/>
          <w:lang w:val="id-ID"/>
        </w:rPr>
        <w:t>63</w:t>
      </w:r>
      <w:r w:rsidRPr="00ED3B71">
        <w:rPr>
          <w:rFonts w:ascii="Times New Roman" w:hAnsi="Times New Roman" w:cs="Times New Roman"/>
          <w:sz w:val="24"/>
          <w:szCs w:val="24"/>
        </w:rPr>
        <w:t>%) melakukan aktifitas sehari-hari.</w:t>
      </w:r>
    </w:p>
    <w:p w:rsidR="00F97BAD" w:rsidRPr="00ED3B71" w:rsidRDefault="00F97BAD" w:rsidP="00F97BAD">
      <w:pPr>
        <w:pStyle w:val="ListParagraph"/>
        <w:widowControl w:val="0"/>
        <w:numPr>
          <w:ilvl w:val="2"/>
          <w:numId w:val="19"/>
        </w:numPr>
        <w:autoSpaceDE w:val="0"/>
        <w:autoSpaceDN w:val="0"/>
        <w:spacing w:after="0"/>
        <w:ind w:left="984" w:hanging="284"/>
        <w:jc w:val="both"/>
        <w:rPr>
          <w:rFonts w:ascii="Times New Roman" w:hAnsi="Times New Roman" w:cs="Times New Roman"/>
          <w:sz w:val="24"/>
          <w:szCs w:val="24"/>
        </w:rPr>
      </w:pPr>
      <w:r w:rsidRPr="00ED3B71">
        <w:rPr>
          <w:rFonts w:ascii="Times New Roman" w:hAnsi="Times New Roman" w:cs="Times New Roman"/>
          <w:sz w:val="24"/>
          <w:szCs w:val="24"/>
        </w:rPr>
        <w:t>Tidak merokok dalam rumah di</w:t>
      </w:r>
      <w:r w:rsidRPr="00ED3B71">
        <w:rPr>
          <w:rFonts w:ascii="Times New Roman" w:hAnsi="Times New Roman" w:cs="Times New Roman"/>
          <w:sz w:val="24"/>
          <w:szCs w:val="24"/>
          <w:lang w:val="id-ID"/>
        </w:rPr>
        <w:t>Kampung Yobeh Distrik Sentani Kabupaten Jayapura</w:t>
      </w:r>
      <w:r w:rsidRPr="00ED3B71">
        <w:rPr>
          <w:rFonts w:ascii="Times New Roman" w:hAnsi="Times New Roman" w:cs="Times New Roman"/>
          <w:sz w:val="24"/>
          <w:szCs w:val="24"/>
        </w:rPr>
        <w:t xml:space="preserve"> didapatkan responden tidak merokok di dalam rumah sebanyak 59</w:t>
      </w:r>
      <w:r w:rsidRPr="00ED3B71">
        <w:rPr>
          <w:rFonts w:ascii="Times New Roman" w:hAnsi="Times New Roman" w:cs="Times New Roman"/>
          <w:sz w:val="24"/>
          <w:szCs w:val="24"/>
          <w:lang w:val="id-ID"/>
        </w:rPr>
        <w:t>,</w:t>
      </w:r>
      <w:r w:rsidRPr="00ED3B71">
        <w:rPr>
          <w:rFonts w:ascii="Times New Roman" w:hAnsi="Times New Roman" w:cs="Times New Roman"/>
          <w:sz w:val="24"/>
          <w:szCs w:val="24"/>
        </w:rPr>
        <w:t>6% dan responden yang merokok sebanyak 40,4%.</w:t>
      </w:r>
    </w:p>
    <w:p w:rsidR="00F97BAD" w:rsidRPr="00ED3B71" w:rsidRDefault="00F97BAD" w:rsidP="00F97BAD">
      <w:pPr>
        <w:pStyle w:val="Heading2"/>
        <w:tabs>
          <w:tab w:val="left" w:pos="985"/>
        </w:tabs>
        <w:spacing w:before="5" w:line="276" w:lineRule="auto"/>
        <w:ind w:left="426"/>
        <w:contextualSpacing/>
        <w:jc w:val="left"/>
      </w:pPr>
      <w:r w:rsidRPr="00ED3B71">
        <w:t xml:space="preserve">           Saran</w:t>
      </w:r>
    </w:p>
    <w:p w:rsidR="00F97BAD" w:rsidRPr="00ED3B71" w:rsidRDefault="00F97BAD" w:rsidP="00F97BAD">
      <w:pPr>
        <w:pStyle w:val="ListParagraph"/>
        <w:widowControl w:val="0"/>
        <w:numPr>
          <w:ilvl w:val="0"/>
          <w:numId w:val="18"/>
        </w:numPr>
        <w:tabs>
          <w:tab w:val="left" w:pos="1440"/>
          <w:tab w:val="left" w:pos="1441"/>
        </w:tabs>
        <w:autoSpaceDE w:val="0"/>
        <w:autoSpaceDN w:val="0"/>
        <w:spacing w:after="0"/>
        <w:ind w:hanging="306"/>
        <w:rPr>
          <w:rFonts w:ascii="Times New Roman" w:hAnsi="Times New Roman" w:cs="Times New Roman"/>
          <w:sz w:val="24"/>
          <w:szCs w:val="24"/>
        </w:rPr>
      </w:pPr>
      <w:r w:rsidRPr="00ED3B71">
        <w:rPr>
          <w:rFonts w:ascii="Times New Roman" w:hAnsi="Times New Roman" w:cs="Times New Roman"/>
          <w:sz w:val="24"/>
          <w:szCs w:val="24"/>
        </w:rPr>
        <w:t>Bagi tenaga</w:t>
      </w:r>
      <w:r w:rsidRPr="00ED3B71">
        <w:rPr>
          <w:rFonts w:ascii="Times New Roman" w:hAnsi="Times New Roman" w:cs="Times New Roman"/>
          <w:spacing w:val="-2"/>
          <w:sz w:val="24"/>
          <w:szCs w:val="24"/>
        </w:rPr>
        <w:t xml:space="preserve"> </w:t>
      </w:r>
      <w:r w:rsidRPr="00ED3B71">
        <w:rPr>
          <w:rFonts w:ascii="Times New Roman" w:hAnsi="Times New Roman" w:cs="Times New Roman"/>
          <w:sz w:val="24"/>
          <w:szCs w:val="24"/>
        </w:rPr>
        <w:t>kesehatan</w:t>
      </w:r>
    </w:p>
    <w:p w:rsidR="00F97BAD" w:rsidRPr="00ED3B71" w:rsidRDefault="00F97BAD" w:rsidP="00F97BAD">
      <w:pPr>
        <w:pStyle w:val="BodyText"/>
        <w:ind w:left="1440"/>
        <w:contextualSpacing/>
        <w:jc w:val="both"/>
        <w:rPr>
          <w:rFonts w:ascii="Times New Roman" w:hAnsi="Times New Roman" w:cs="Times New Roman"/>
          <w:sz w:val="24"/>
          <w:szCs w:val="24"/>
        </w:rPr>
      </w:pPr>
      <w:r w:rsidRPr="00ED3B71">
        <w:rPr>
          <w:rFonts w:ascii="Times New Roman" w:hAnsi="Times New Roman" w:cs="Times New Roman"/>
          <w:sz w:val="24"/>
          <w:szCs w:val="24"/>
        </w:rPr>
        <w:t>Diharapkan tenaga kesehatan senantiasa meningkatkan pelayanan kesehatan pada masyarakat terutama mengenai kegiatan PHBS dan masala</w:t>
      </w:r>
      <w:r w:rsidRPr="00ED3B71">
        <w:rPr>
          <w:rFonts w:ascii="Times New Roman" w:hAnsi="Times New Roman" w:cs="Times New Roman"/>
          <w:sz w:val="24"/>
          <w:szCs w:val="24"/>
          <w:u w:val="single"/>
        </w:rPr>
        <w:t>h</w:t>
      </w:r>
      <w:r w:rsidRPr="00ED3B71">
        <w:rPr>
          <w:rFonts w:ascii="Times New Roman" w:hAnsi="Times New Roman" w:cs="Times New Roman"/>
          <w:sz w:val="24"/>
          <w:szCs w:val="24"/>
        </w:rPr>
        <w:t xml:space="preserve"> kesehatan yang terjadi akibat tidak ber-PHBS</w:t>
      </w:r>
    </w:p>
    <w:p w:rsidR="00F97BAD" w:rsidRPr="00ED3B71" w:rsidRDefault="00F97BAD" w:rsidP="00F97BAD">
      <w:pPr>
        <w:pStyle w:val="ListParagraph"/>
        <w:widowControl w:val="0"/>
        <w:numPr>
          <w:ilvl w:val="0"/>
          <w:numId w:val="18"/>
        </w:numPr>
        <w:tabs>
          <w:tab w:val="left" w:pos="1441"/>
        </w:tabs>
        <w:autoSpaceDE w:val="0"/>
        <w:autoSpaceDN w:val="0"/>
        <w:spacing w:after="0"/>
        <w:ind w:hanging="447"/>
        <w:jc w:val="both"/>
        <w:rPr>
          <w:rFonts w:ascii="Times New Roman" w:hAnsi="Times New Roman" w:cs="Times New Roman"/>
          <w:sz w:val="24"/>
          <w:szCs w:val="24"/>
        </w:rPr>
      </w:pPr>
      <w:r w:rsidRPr="00ED3B71">
        <w:rPr>
          <w:rFonts w:ascii="Times New Roman" w:hAnsi="Times New Roman" w:cs="Times New Roman"/>
          <w:sz w:val="24"/>
          <w:szCs w:val="24"/>
        </w:rPr>
        <w:t>Bagi</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keluarga</w:t>
      </w:r>
    </w:p>
    <w:p w:rsidR="00F97BAD" w:rsidRPr="00ED3B71" w:rsidRDefault="00F97BAD" w:rsidP="00F97BAD">
      <w:pPr>
        <w:pStyle w:val="BodyText"/>
        <w:ind w:left="1440"/>
        <w:contextualSpacing/>
        <w:jc w:val="both"/>
        <w:rPr>
          <w:rFonts w:ascii="Times New Roman" w:hAnsi="Times New Roman" w:cs="Times New Roman"/>
          <w:sz w:val="24"/>
          <w:szCs w:val="24"/>
        </w:rPr>
      </w:pPr>
      <w:r w:rsidRPr="00ED3B71">
        <w:rPr>
          <w:rFonts w:ascii="Times New Roman" w:hAnsi="Times New Roman" w:cs="Times New Roman"/>
          <w:sz w:val="24"/>
          <w:szCs w:val="24"/>
        </w:rPr>
        <w:t>Diharapkan hasil penelitian ini dapat menambah pengetahuan keluarga tentang PHBS sehingga keluarga mampu melaksanakan PHBS sehari- hari</w:t>
      </w:r>
    </w:p>
    <w:p w:rsidR="00F97BAD" w:rsidRPr="00ED3B71" w:rsidRDefault="00F97BAD" w:rsidP="00F97BAD">
      <w:pPr>
        <w:pStyle w:val="ListParagraph"/>
        <w:widowControl w:val="0"/>
        <w:numPr>
          <w:ilvl w:val="0"/>
          <w:numId w:val="18"/>
        </w:numPr>
        <w:tabs>
          <w:tab w:val="left" w:pos="1441"/>
        </w:tabs>
        <w:autoSpaceDE w:val="0"/>
        <w:autoSpaceDN w:val="0"/>
        <w:spacing w:after="0"/>
        <w:ind w:hanging="447"/>
        <w:jc w:val="both"/>
        <w:rPr>
          <w:rFonts w:ascii="Times New Roman" w:hAnsi="Times New Roman" w:cs="Times New Roman"/>
          <w:sz w:val="24"/>
          <w:szCs w:val="24"/>
        </w:rPr>
      </w:pPr>
      <w:r w:rsidRPr="00ED3B71">
        <w:rPr>
          <w:rFonts w:ascii="Times New Roman" w:hAnsi="Times New Roman" w:cs="Times New Roman"/>
          <w:sz w:val="24"/>
          <w:szCs w:val="24"/>
        </w:rPr>
        <w:t>Bagi</w:t>
      </w:r>
      <w:r w:rsidRPr="00ED3B71">
        <w:rPr>
          <w:rFonts w:ascii="Times New Roman" w:hAnsi="Times New Roman" w:cs="Times New Roman"/>
          <w:spacing w:val="-1"/>
          <w:sz w:val="24"/>
          <w:szCs w:val="24"/>
        </w:rPr>
        <w:t xml:space="preserve"> </w:t>
      </w:r>
      <w:r w:rsidRPr="00ED3B71">
        <w:rPr>
          <w:rFonts w:ascii="Times New Roman" w:hAnsi="Times New Roman" w:cs="Times New Roman"/>
          <w:sz w:val="24"/>
          <w:szCs w:val="24"/>
        </w:rPr>
        <w:t>Peneliti</w:t>
      </w:r>
    </w:p>
    <w:p w:rsidR="00F97BAD" w:rsidRPr="00ED3B71" w:rsidRDefault="00F97BAD" w:rsidP="00F97BAD">
      <w:pPr>
        <w:pStyle w:val="BodyText"/>
        <w:ind w:left="1440"/>
        <w:contextualSpacing/>
        <w:rPr>
          <w:rFonts w:ascii="Times New Roman" w:hAnsi="Times New Roman" w:cs="Times New Roman"/>
          <w:sz w:val="24"/>
          <w:szCs w:val="24"/>
        </w:rPr>
      </w:pPr>
      <w:r w:rsidRPr="00ED3B71">
        <w:rPr>
          <w:rFonts w:ascii="Times New Roman" w:hAnsi="Times New Roman" w:cs="Times New Roman"/>
          <w:sz w:val="24"/>
          <w:szCs w:val="24"/>
        </w:rPr>
        <w:t>Diharapkan hasil penelitian dapat menjadi referensi untuk kegiatan penelitian selanjutnya tentang PHBS</w:t>
      </w:r>
    </w:p>
    <w:p w:rsidR="00F97BAD" w:rsidRPr="00ED3B71" w:rsidRDefault="00F97BAD" w:rsidP="00F97BAD">
      <w:pPr>
        <w:pStyle w:val="ListParagraph"/>
        <w:widowControl w:val="0"/>
        <w:numPr>
          <w:ilvl w:val="0"/>
          <w:numId w:val="18"/>
        </w:numPr>
        <w:tabs>
          <w:tab w:val="left" w:pos="1440"/>
          <w:tab w:val="left" w:pos="1441"/>
        </w:tabs>
        <w:autoSpaceDE w:val="0"/>
        <w:autoSpaceDN w:val="0"/>
        <w:spacing w:before="1" w:after="0"/>
        <w:ind w:hanging="447"/>
        <w:rPr>
          <w:rFonts w:ascii="Times New Roman" w:hAnsi="Times New Roman" w:cs="Times New Roman"/>
          <w:sz w:val="24"/>
          <w:szCs w:val="24"/>
        </w:rPr>
      </w:pPr>
      <w:r w:rsidRPr="00ED3B71">
        <w:rPr>
          <w:rFonts w:ascii="Times New Roman" w:hAnsi="Times New Roman" w:cs="Times New Roman"/>
          <w:sz w:val="24"/>
          <w:szCs w:val="24"/>
        </w:rPr>
        <w:t xml:space="preserve">Bagi STIKES </w:t>
      </w:r>
      <w:r w:rsidRPr="00ED3B71">
        <w:rPr>
          <w:rFonts w:ascii="Times New Roman" w:hAnsi="Times New Roman" w:cs="Times New Roman"/>
          <w:sz w:val="24"/>
          <w:szCs w:val="24"/>
          <w:lang w:val="id-ID"/>
        </w:rPr>
        <w:t>Jayapura</w:t>
      </w:r>
    </w:p>
    <w:p w:rsidR="00925F6F" w:rsidRPr="00ED3B71" w:rsidRDefault="00F97BAD" w:rsidP="009C7F89">
      <w:pPr>
        <w:pStyle w:val="BodyText"/>
        <w:ind w:left="1440"/>
        <w:contextualSpacing/>
        <w:rPr>
          <w:rFonts w:ascii="Times New Roman" w:hAnsi="Times New Roman" w:cs="Times New Roman"/>
          <w:sz w:val="24"/>
          <w:szCs w:val="24"/>
        </w:rPr>
      </w:pPr>
      <w:r w:rsidRPr="00ED3B71">
        <w:rPr>
          <w:rFonts w:ascii="Times New Roman" w:hAnsi="Times New Roman" w:cs="Times New Roman"/>
          <w:sz w:val="24"/>
          <w:szCs w:val="24"/>
        </w:rPr>
        <w:t>Diharapkan penelitian ini dapat menambah ilmu pengetahuan dan dapat menambah referensi yang sudah ada.</w:t>
      </w:r>
    </w:p>
    <w:p w:rsidR="009C7F89" w:rsidRPr="00ED3B71" w:rsidRDefault="009C7F89" w:rsidP="009C7F89">
      <w:pPr>
        <w:pStyle w:val="BodyText"/>
        <w:ind w:left="1440"/>
        <w:contextualSpacing/>
        <w:rPr>
          <w:rFonts w:ascii="Times New Roman" w:hAnsi="Times New Roman" w:cs="Times New Roman"/>
          <w:sz w:val="24"/>
          <w:szCs w:val="24"/>
        </w:rPr>
      </w:pPr>
    </w:p>
    <w:p w:rsidR="009C7F89" w:rsidRPr="00ED3B71" w:rsidRDefault="009C7F89" w:rsidP="009C7F89">
      <w:pPr>
        <w:pStyle w:val="BodyText"/>
        <w:ind w:left="1440"/>
        <w:contextualSpacing/>
        <w:rPr>
          <w:rFonts w:ascii="Times New Roman" w:hAnsi="Times New Roman" w:cs="Times New Roman"/>
          <w:sz w:val="24"/>
          <w:szCs w:val="24"/>
        </w:rPr>
      </w:pPr>
    </w:p>
    <w:p w:rsidR="009C7F89" w:rsidRPr="00ED3B71" w:rsidRDefault="009C7F89" w:rsidP="009C7F89">
      <w:pPr>
        <w:pStyle w:val="BodyText"/>
        <w:ind w:left="1440"/>
        <w:contextualSpacing/>
        <w:rPr>
          <w:rFonts w:ascii="Times New Roman" w:hAnsi="Times New Roman" w:cs="Times New Roman"/>
          <w:sz w:val="24"/>
          <w:szCs w:val="24"/>
        </w:rPr>
      </w:pPr>
    </w:p>
    <w:p w:rsidR="009C7F89" w:rsidRPr="00ED3B71" w:rsidRDefault="009C7F89" w:rsidP="009C7F89">
      <w:pPr>
        <w:pStyle w:val="BodyText"/>
        <w:ind w:left="1440"/>
        <w:contextualSpacing/>
        <w:rPr>
          <w:rFonts w:ascii="Times New Roman" w:hAnsi="Times New Roman" w:cs="Times New Roman"/>
          <w:sz w:val="24"/>
          <w:szCs w:val="24"/>
        </w:rPr>
      </w:pPr>
    </w:p>
    <w:p w:rsidR="009C7F89" w:rsidRPr="00ED3B71" w:rsidRDefault="009C7F89" w:rsidP="009C7F89">
      <w:pPr>
        <w:jc w:val="center"/>
        <w:rPr>
          <w:rFonts w:ascii="Times New Roman" w:hAnsi="Times New Roman" w:cs="Times New Roman"/>
          <w:b/>
          <w:color w:val="000000" w:themeColor="text1"/>
          <w:sz w:val="24"/>
          <w:szCs w:val="24"/>
        </w:rPr>
      </w:pPr>
      <w:r w:rsidRPr="00ED3B71">
        <w:rPr>
          <w:rFonts w:ascii="Times New Roman" w:hAnsi="Times New Roman" w:cs="Times New Roman"/>
          <w:b/>
          <w:color w:val="000000" w:themeColor="text1"/>
          <w:sz w:val="24"/>
          <w:szCs w:val="24"/>
        </w:rPr>
        <w:t>DAFTAR PUSTAKA</w:t>
      </w:r>
    </w:p>
    <w:p w:rsidR="009C7F89" w:rsidRPr="00ED3B71" w:rsidRDefault="009C7F89" w:rsidP="009C7F89">
      <w:pPr>
        <w:ind w:left="851" w:hanging="851"/>
        <w:jc w:val="both"/>
        <w:rPr>
          <w:rFonts w:ascii="Times New Roman" w:hAnsi="Times New Roman" w:cs="Times New Roman"/>
          <w:i/>
          <w:color w:val="000000" w:themeColor="text1"/>
          <w:sz w:val="24"/>
          <w:szCs w:val="24"/>
        </w:rPr>
      </w:pPr>
      <w:r w:rsidRPr="00ED3B71">
        <w:rPr>
          <w:rFonts w:ascii="Times New Roman" w:hAnsi="Times New Roman" w:cs="Times New Roman"/>
          <w:color w:val="000000" w:themeColor="text1"/>
          <w:sz w:val="24"/>
          <w:szCs w:val="24"/>
        </w:rPr>
        <w:t>Anandaa, E., Pristianty, L., &amp; Rachmawati, H. (2018).</w:t>
      </w:r>
      <w:r w:rsidRPr="00ED3B71">
        <w:rPr>
          <w:rFonts w:ascii="Times New Roman" w:hAnsi="Times New Roman" w:cs="Times New Roman"/>
          <w:i/>
          <w:color w:val="000000" w:themeColor="text1"/>
          <w:sz w:val="24"/>
          <w:szCs w:val="24"/>
        </w:rPr>
        <w:t xml:space="preserve"> Hubungan Tingkat Pengetahuan dan Perilaku Swamedikasi Obat Natrium Diklofenak di Apotek. </w:t>
      </w:r>
      <w:r w:rsidRPr="00ED3B71">
        <w:rPr>
          <w:rFonts w:ascii="Times New Roman" w:hAnsi="Times New Roman" w:cs="Times New Roman"/>
          <w:i/>
          <w:iCs/>
          <w:color w:val="000000" w:themeColor="text1"/>
          <w:sz w:val="24"/>
          <w:szCs w:val="24"/>
        </w:rPr>
        <w:t>PHARMACY: Jurnal Farmasi Indonesia (Pharmaceutical Journal of Indonesia)</w:t>
      </w:r>
      <w:r w:rsidRPr="00ED3B71">
        <w:rPr>
          <w:rFonts w:ascii="Times New Roman" w:hAnsi="Times New Roman" w:cs="Times New Roman"/>
          <w:i/>
          <w:color w:val="000000" w:themeColor="text1"/>
          <w:sz w:val="24"/>
          <w:szCs w:val="24"/>
        </w:rPr>
        <w:t xml:space="preserve">, </w:t>
      </w:r>
      <w:r w:rsidRPr="00ED3B71">
        <w:rPr>
          <w:rFonts w:ascii="Times New Roman" w:hAnsi="Times New Roman" w:cs="Times New Roman"/>
          <w:i/>
          <w:iCs/>
          <w:color w:val="000000" w:themeColor="text1"/>
          <w:sz w:val="24"/>
          <w:szCs w:val="24"/>
        </w:rPr>
        <w:t>10</w:t>
      </w:r>
      <w:r w:rsidRPr="00ED3B71">
        <w:rPr>
          <w:rFonts w:ascii="Times New Roman" w:hAnsi="Times New Roman" w:cs="Times New Roman"/>
          <w:i/>
          <w:color w:val="000000" w:themeColor="text1"/>
          <w:sz w:val="24"/>
          <w:szCs w:val="24"/>
        </w:rPr>
        <w:t>(2).</w:t>
      </w:r>
    </w:p>
    <w:p w:rsidR="009C7F89" w:rsidRPr="00ED3B71" w:rsidRDefault="009C7F89" w:rsidP="009C7F89">
      <w:pPr>
        <w:spacing w:after="0" w:line="240" w:lineRule="auto"/>
        <w:ind w:left="993" w:hanging="993"/>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Aji, A. S. (2020). </w:t>
      </w:r>
      <w:r w:rsidRPr="00ED3B71">
        <w:rPr>
          <w:rFonts w:ascii="Times New Roman" w:eastAsia="Times New Roman" w:hAnsi="Times New Roman" w:cs="Times New Roman"/>
          <w:i/>
          <w:iCs/>
          <w:sz w:val="24"/>
          <w:szCs w:val="24"/>
        </w:rPr>
        <w:t>Pengaruh Promosi Kesehatan Terhadap Pengetahuan Perilaku Hidup Bersih Dan Sehat (PHBS) Dokter Kecil SD 04 Muhammadiyah Malang</w:t>
      </w:r>
      <w:r w:rsidRPr="00ED3B71">
        <w:rPr>
          <w:rFonts w:ascii="Times New Roman" w:eastAsia="Times New Roman" w:hAnsi="Times New Roman" w:cs="Times New Roman"/>
          <w:sz w:val="24"/>
          <w:szCs w:val="24"/>
        </w:rPr>
        <w:t xml:space="preserve"> (Doctoral dissertation, Universitas Muhammadiyah Malang).</w:t>
      </w:r>
    </w:p>
    <w:p w:rsidR="009C7F89" w:rsidRPr="00ED3B71" w:rsidRDefault="009C7F89" w:rsidP="009C7F89">
      <w:pPr>
        <w:ind w:left="993" w:hanging="851"/>
        <w:jc w:val="both"/>
        <w:rPr>
          <w:rFonts w:ascii="Times New Roman" w:hAnsi="Times New Roman" w:cs="Times New Roman"/>
          <w:i/>
          <w:color w:val="000000" w:themeColor="text1"/>
          <w:sz w:val="24"/>
          <w:szCs w:val="24"/>
        </w:rPr>
      </w:pPr>
    </w:p>
    <w:p w:rsidR="009C7F89" w:rsidRPr="00ED3B71" w:rsidRDefault="009C7F89" w:rsidP="009C7F89">
      <w:pPr>
        <w:spacing w:after="0" w:line="240" w:lineRule="auto"/>
        <w:ind w:left="851" w:hanging="851"/>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Bella Andini, B. A. (2018). </w:t>
      </w:r>
      <w:r w:rsidRPr="00ED3B71">
        <w:rPr>
          <w:rFonts w:ascii="Times New Roman" w:eastAsia="Times New Roman" w:hAnsi="Times New Roman" w:cs="Times New Roman"/>
          <w:i/>
          <w:iCs/>
          <w:sz w:val="24"/>
          <w:szCs w:val="24"/>
        </w:rPr>
        <w:t>Hubungan sikap dan motivasi denga penerapan perilaku hidup bersih dan sehat (PHBS) pada keluarga di wilayah kerja puskesmas Gulai Bnacah kota Bukittinggi tahun 2018</w:t>
      </w:r>
      <w:r w:rsidRPr="00ED3B71">
        <w:rPr>
          <w:rFonts w:ascii="Times New Roman" w:eastAsia="Times New Roman" w:hAnsi="Times New Roman" w:cs="Times New Roman"/>
          <w:sz w:val="24"/>
          <w:szCs w:val="24"/>
        </w:rPr>
        <w:t xml:space="preserve"> (Doctoral dissertation, STIKes PERINTIS PADANG).</w:t>
      </w:r>
    </w:p>
    <w:p w:rsidR="009C7F89" w:rsidRPr="00ED3B71" w:rsidRDefault="009C7F89" w:rsidP="009C7F89">
      <w:pPr>
        <w:spacing w:after="0" w:line="240" w:lineRule="auto"/>
        <w:ind w:left="851" w:hanging="851"/>
        <w:rPr>
          <w:rFonts w:ascii="Times New Roman" w:eastAsia="Times New Roman" w:hAnsi="Times New Roman" w:cs="Times New Roman"/>
          <w:sz w:val="24"/>
          <w:szCs w:val="24"/>
          <w:highlight w:val="black"/>
        </w:rPr>
      </w:pPr>
    </w:p>
    <w:p w:rsidR="009C7F89" w:rsidRPr="00ED3B71" w:rsidRDefault="009C7F89" w:rsidP="009C7F89">
      <w:pPr>
        <w:spacing w:after="0" w:line="240" w:lineRule="auto"/>
        <w:ind w:left="851" w:hanging="851"/>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Dewi, N. A. A. (2016). </w:t>
      </w:r>
      <w:r w:rsidRPr="00ED3B71">
        <w:rPr>
          <w:rFonts w:ascii="Times New Roman" w:eastAsia="Times New Roman" w:hAnsi="Times New Roman" w:cs="Times New Roman"/>
          <w:i/>
          <w:iCs/>
          <w:sz w:val="24"/>
          <w:szCs w:val="24"/>
        </w:rPr>
        <w:t>Pengaruh Pendidikan Kesehatan Tentang Perilaku Hidup Bersih Dan Sehat (Phbs) Dengan Metode Ceramah Terhadap Pengetahuan Dan Sikap Pada Anak Panti Asuhan Keluarga Yatim Muhammadiyah Surakarta</w:t>
      </w:r>
      <w:r w:rsidRPr="00ED3B71">
        <w:rPr>
          <w:rFonts w:ascii="Times New Roman" w:eastAsia="Times New Roman" w:hAnsi="Times New Roman" w:cs="Times New Roman"/>
          <w:sz w:val="24"/>
          <w:szCs w:val="24"/>
        </w:rPr>
        <w:t xml:space="preserve"> (Doctoral dissertation, Universitas Muhammadiyah Surakarta).</w:t>
      </w:r>
    </w:p>
    <w:p w:rsidR="009C7F89" w:rsidRPr="00ED3B71" w:rsidRDefault="009C7F89" w:rsidP="009C7F89">
      <w:pPr>
        <w:spacing w:after="0" w:line="240" w:lineRule="auto"/>
        <w:ind w:left="851" w:hanging="851"/>
        <w:rPr>
          <w:rFonts w:ascii="Times New Roman" w:eastAsia="Times New Roman" w:hAnsi="Times New Roman" w:cs="Times New Roman"/>
          <w:sz w:val="24"/>
          <w:szCs w:val="24"/>
        </w:rPr>
      </w:pPr>
    </w:p>
    <w:p w:rsidR="009C7F89" w:rsidRPr="00ED3B71" w:rsidRDefault="009C7F89" w:rsidP="009C7F89">
      <w:pPr>
        <w:spacing w:after="0" w:line="240" w:lineRule="auto"/>
        <w:ind w:left="993" w:hanging="993"/>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Dianawati, I., Wulandari, Y., &amp; Supatmi, S. K. (2016). </w:t>
      </w:r>
      <w:r w:rsidRPr="00ED3B71">
        <w:rPr>
          <w:rFonts w:ascii="Times New Roman" w:eastAsia="Times New Roman" w:hAnsi="Times New Roman" w:cs="Times New Roman"/>
          <w:i/>
          <w:iCs/>
          <w:sz w:val="24"/>
          <w:szCs w:val="24"/>
        </w:rPr>
        <w:t>Pengaruh Health Education Metode Small Group Discussion Terhadap Pelaksanaan Phbs Pada Taruna Politeknikpelayaran Surabaya</w:t>
      </w:r>
      <w:r w:rsidRPr="00ED3B71">
        <w:rPr>
          <w:rFonts w:ascii="Times New Roman" w:eastAsia="Times New Roman" w:hAnsi="Times New Roman" w:cs="Times New Roman"/>
          <w:sz w:val="24"/>
          <w:szCs w:val="24"/>
        </w:rPr>
        <w:t xml:space="preserve"> (Doctoral Dissertation, Universitas Muhammadiyah Surabaya).</w:t>
      </w:r>
    </w:p>
    <w:p w:rsidR="009C7F89" w:rsidRPr="00ED3B71" w:rsidRDefault="009C7F89" w:rsidP="009C7F89">
      <w:pPr>
        <w:spacing w:after="0" w:line="240" w:lineRule="auto"/>
        <w:ind w:left="993" w:hanging="851"/>
        <w:rPr>
          <w:rFonts w:ascii="Times New Roman" w:eastAsia="Times New Roman" w:hAnsi="Times New Roman" w:cs="Times New Roman"/>
          <w:sz w:val="24"/>
          <w:szCs w:val="24"/>
        </w:rPr>
      </w:pPr>
    </w:p>
    <w:p w:rsidR="009C7F89" w:rsidRPr="00ED3B71" w:rsidRDefault="009C7F89" w:rsidP="009C7F89">
      <w:pPr>
        <w:spacing w:after="0" w:line="240" w:lineRule="auto"/>
        <w:ind w:left="851" w:hanging="851"/>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Farhanah, F. (2018). </w:t>
      </w:r>
      <w:r w:rsidRPr="00ED3B71">
        <w:rPr>
          <w:rFonts w:ascii="Times New Roman" w:eastAsia="Times New Roman" w:hAnsi="Times New Roman" w:cs="Times New Roman"/>
          <w:i/>
          <w:iCs/>
          <w:sz w:val="24"/>
          <w:szCs w:val="24"/>
        </w:rPr>
        <w:t>Efektivitas Edukasi Melalui Metode Bercerita Terhadap Perilaku Phbs Penggunaan Jamban Pada Anak Usia Sekolah Dasar Di Kecamatan Camplong Kabupaten Sampang</w:t>
      </w:r>
      <w:r w:rsidRPr="00ED3B71">
        <w:rPr>
          <w:rFonts w:ascii="Times New Roman" w:eastAsia="Times New Roman" w:hAnsi="Times New Roman" w:cs="Times New Roman"/>
          <w:sz w:val="24"/>
          <w:szCs w:val="24"/>
        </w:rPr>
        <w:t xml:space="preserve"> (Doctoral Dissertation, University Of Muhammadiyah Malang).</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Harun, H. (2017). </w:t>
      </w:r>
      <w:r w:rsidRPr="00ED3B71">
        <w:rPr>
          <w:rFonts w:ascii="Times New Roman" w:eastAsia="Times New Roman" w:hAnsi="Times New Roman" w:cs="Times New Roman"/>
          <w:i/>
          <w:sz w:val="24"/>
          <w:szCs w:val="24"/>
        </w:rPr>
        <w:t>Gambaran Pengetahuan Dan Perilaku Masyarakat Dalam Proses Pemilahan Sampah Rumah Tangga Di Rw 06 Desa Hegarmanah</w:t>
      </w:r>
      <w:r w:rsidRPr="00ED3B71">
        <w:rPr>
          <w:rFonts w:ascii="Times New Roman" w:eastAsia="Times New Roman" w:hAnsi="Times New Roman" w:cs="Times New Roman"/>
          <w:sz w:val="24"/>
          <w:szCs w:val="24"/>
        </w:rPr>
        <w:t xml:space="preserve">. </w:t>
      </w:r>
      <w:r w:rsidRPr="00ED3B71">
        <w:rPr>
          <w:rFonts w:ascii="Times New Roman" w:eastAsia="Times New Roman" w:hAnsi="Times New Roman" w:cs="Times New Roman"/>
          <w:i/>
          <w:iCs/>
          <w:sz w:val="24"/>
          <w:szCs w:val="24"/>
        </w:rPr>
        <w:t>Dharmakarya</w:t>
      </w:r>
      <w:r w:rsidRPr="00ED3B71">
        <w:rPr>
          <w:rFonts w:ascii="Times New Roman" w:eastAsia="Times New Roman" w:hAnsi="Times New Roman" w:cs="Times New Roman"/>
          <w:sz w:val="24"/>
          <w:szCs w:val="24"/>
        </w:rPr>
        <w:t xml:space="preserve">, </w:t>
      </w:r>
      <w:r w:rsidRPr="00ED3B71">
        <w:rPr>
          <w:rFonts w:ascii="Times New Roman" w:eastAsia="Times New Roman" w:hAnsi="Times New Roman" w:cs="Times New Roman"/>
          <w:i/>
          <w:iCs/>
          <w:sz w:val="24"/>
          <w:szCs w:val="24"/>
        </w:rPr>
        <w:t>6</w:t>
      </w:r>
      <w:r w:rsidRPr="00ED3B71">
        <w:rPr>
          <w:rFonts w:ascii="Times New Roman" w:eastAsia="Times New Roman" w:hAnsi="Times New Roman" w:cs="Times New Roman"/>
          <w:sz w:val="24"/>
          <w:szCs w:val="24"/>
        </w:rPr>
        <w:t>(2).</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Hetowanggum, F. (2018). </w:t>
      </w:r>
      <w:r w:rsidRPr="00ED3B71">
        <w:rPr>
          <w:rFonts w:ascii="Times New Roman" w:eastAsia="Times New Roman" w:hAnsi="Times New Roman" w:cs="Times New Roman"/>
          <w:i/>
          <w:iCs/>
          <w:sz w:val="24"/>
          <w:szCs w:val="24"/>
        </w:rPr>
        <w:t>Gambaran Perilaku Hidup Bersih Dan Sehat Pada Tatanan Rumah Tangga Kampung Koya Tengah Distrik Muara Tami Kabupaten Jayapura Propinsi Papua</w:t>
      </w:r>
      <w:r w:rsidRPr="00ED3B71">
        <w:rPr>
          <w:rFonts w:ascii="Times New Roman" w:eastAsia="Times New Roman" w:hAnsi="Times New Roman" w:cs="Times New Roman"/>
          <w:sz w:val="24"/>
          <w:szCs w:val="24"/>
        </w:rPr>
        <w:t xml:space="preserve"> (Doctoral dissertation, Universitas Merdeka).</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 xml:space="preserve">Kementrian Kesehatan Republik Indonesia.(2016). </w:t>
      </w:r>
      <w:r w:rsidRPr="00ED3B71">
        <w:rPr>
          <w:rFonts w:ascii="Times New Roman" w:eastAsia="Times New Roman" w:hAnsi="Times New Roman" w:cs="Times New Roman"/>
          <w:i/>
          <w:sz w:val="24"/>
          <w:szCs w:val="24"/>
        </w:rPr>
        <w:t>Data dan Informasi Profil Kesehatan Indonesia. Pusat Data dan Informasi Kesehatan Indonesia: 84- 88.</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line="240" w:lineRule="auto"/>
        <w:ind w:left="709" w:hanging="709"/>
        <w:jc w:val="both"/>
        <w:rPr>
          <w:rFonts w:ascii="Times New Roman" w:hAnsi="Times New Roman" w:cs="Times New Roman"/>
          <w:sz w:val="24"/>
          <w:szCs w:val="24"/>
        </w:rPr>
      </w:pPr>
      <w:r w:rsidRPr="00ED3B71">
        <w:rPr>
          <w:rFonts w:ascii="Times New Roman" w:hAnsi="Times New Roman" w:cs="Times New Roman"/>
          <w:sz w:val="24"/>
          <w:szCs w:val="24"/>
        </w:rPr>
        <w:t xml:space="preserve">Kharits, O. N. (2017). </w:t>
      </w:r>
      <w:r w:rsidRPr="00ED3B71">
        <w:rPr>
          <w:rFonts w:ascii="Times New Roman" w:hAnsi="Times New Roman" w:cs="Times New Roman"/>
          <w:i/>
          <w:iCs/>
          <w:sz w:val="24"/>
          <w:szCs w:val="24"/>
        </w:rPr>
        <w:t>Pengembangan Kartu Uno Untuk Permainan Simulasi Sebagai Upaya Promotif Meningkatkan Pengetahuan Dan Perilaku Hidup Bersih Dan Sehat (Phbs)(Studi Pada Siswa Mi Jabung Kec. Panekan Kab. Magetan)</w:t>
      </w:r>
      <w:r w:rsidRPr="00ED3B71">
        <w:rPr>
          <w:rFonts w:ascii="Times New Roman" w:hAnsi="Times New Roman" w:cs="Times New Roman"/>
          <w:sz w:val="24"/>
          <w:szCs w:val="24"/>
        </w:rPr>
        <w:t xml:space="preserve"> (Doctoral Dissertation, University Of Muhammadiyah Malang).</w:t>
      </w:r>
    </w:p>
    <w:p w:rsidR="009C7F89" w:rsidRPr="00ED3B71" w:rsidRDefault="009C7F89" w:rsidP="009C7F89">
      <w:pPr>
        <w:spacing w:after="0" w:line="240" w:lineRule="auto"/>
        <w:ind w:left="567" w:hanging="567"/>
        <w:jc w:val="both"/>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Lina, H. P. (2016</w:t>
      </w:r>
      <w:r w:rsidRPr="00ED3B71">
        <w:rPr>
          <w:rFonts w:ascii="Times New Roman" w:eastAsia="Times New Roman" w:hAnsi="Times New Roman" w:cs="Times New Roman"/>
          <w:i/>
          <w:sz w:val="24"/>
          <w:szCs w:val="24"/>
        </w:rPr>
        <w:t xml:space="preserve">). Perilaku hidup bersih dan sehat (PHBS) siswa di SDN 42 Korong Gadang Kecamatan Kuranji Padang. </w:t>
      </w:r>
      <w:r w:rsidRPr="00ED3B71">
        <w:rPr>
          <w:rFonts w:ascii="Times New Roman" w:eastAsia="Times New Roman" w:hAnsi="Times New Roman" w:cs="Times New Roman"/>
          <w:i/>
          <w:iCs/>
          <w:sz w:val="24"/>
          <w:szCs w:val="24"/>
        </w:rPr>
        <w:t>Jurnal Promkes: The Indonesian Journal of Health Promotion and Health Education</w:t>
      </w:r>
      <w:r w:rsidRPr="00ED3B71">
        <w:rPr>
          <w:rFonts w:ascii="Times New Roman" w:eastAsia="Times New Roman" w:hAnsi="Times New Roman" w:cs="Times New Roman"/>
          <w:i/>
          <w:sz w:val="24"/>
          <w:szCs w:val="24"/>
        </w:rPr>
        <w:t xml:space="preserve">, </w:t>
      </w:r>
      <w:r w:rsidRPr="00ED3B71">
        <w:rPr>
          <w:rFonts w:ascii="Times New Roman" w:eastAsia="Times New Roman" w:hAnsi="Times New Roman" w:cs="Times New Roman"/>
          <w:i/>
          <w:iCs/>
          <w:sz w:val="24"/>
          <w:szCs w:val="24"/>
        </w:rPr>
        <w:t>4</w:t>
      </w:r>
      <w:r w:rsidRPr="00ED3B71">
        <w:rPr>
          <w:rFonts w:ascii="Times New Roman" w:eastAsia="Times New Roman" w:hAnsi="Times New Roman" w:cs="Times New Roman"/>
          <w:i/>
          <w:sz w:val="24"/>
          <w:szCs w:val="24"/>
        </w:rPr>
        <w:t>(1), 92-103.</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Mahardika, N. H., Luthviatin, N., &amp; Nafikadini, I. (2017). </w:t>
      </w:r>
      <w:r w:rsidRPr="00ED3B71">
        <w:rPr>
          <w:rFonts w:ascii="Times New Roman" w:eastAsia="Times New Roman" w:hAnsi="Times New Roman" w:cs="Times New Roman"/>
          <w:i/>
          <w:sz w:val="24"/>
          <w:szCs w:val="24"/>
        </w:rPr>
        <w:t>Tindakan Ibu Rumah Tangga dalam Penerapan Indikator PHBS Tidak Merokok di dalam Rumah (Studi Kualitatif di Wilayah Kerja Puskesmas Pasirian)(</w:t>
      </w:r>
      <w:r w:rsidRPr="00ED3B71">
        <w:rPr>
          <w:rFonts w:ascii="Times New Roman" w:eastAsia="Times New Roman" w:hAnsi="Times New Roman" w:cs="Times New Roman"/>
          <w:sz w:val="24"/>
          <w:szCs w:val="24"/>
        </w:rPr>
        <w:t xml:space="preserve">The Housewife Behavior in the Implementation Indicators PHBS No Smoking in The House (a Qualitative Study in Pus. </w:t>
      </w:r>
      <w:r w:rsidRPr="00ED3B71">
        <w:rPr>
          <w:rFonts w:ascii="Times New Roman" w:eastAsia="Times New Roman" w:hAnsi="Times New Roman" w:cs="Times New Roman"/>
          <w:i/>
          <w:iCs/>
          <w:sz w:val="24"/>
          <w:szCs w:val="24"/>
        </w:rPr>
        <w:t>Pustaka Kesehatan</w:t>
      </w:r>
      <w:r w:rsidRPr="00ED3B71">
        <w:rPr>
          <w:rFonts w:ascii="Times New Roman" w:eastAsia="Times New Roman" w:hAnsi="Times New Roman" w:cs="Times New Roman"/>
          <w:sz w:val="24"/>
          <w:szCs w:val="24"/>
        </w:rPr>
        <w:t xml:space="preserve">, </w:t>
      </w:r>
      <w:r w:rsidRPr="00ED3B71">
        <w:rPr>
          <w:rFonts w:ascii="Times New Roman" w:eastAsia="Times New Roman" w:hAnsi="Times New Roman" w:cs="Times New Roman"/>
          <w:i/>
          <w:iCs/>
          <w:sz w:val="24"/>
          <w:szCs w:val="24"/>
        </w:rPr>
        <w:t>5</w:t>
      </w:r>
      <w:r w:rsidRPr="00ED3B71">
        <w:rPr>
          <w:rFonts w:ascii="Times New Roman" w:eastAsia="Times New Roman" w:hAnsi="Times New Roman" w:cs="Times New Roman"/>
          <w:sz w:val="24"/>
          <w:szCs w:val="24"/>
        </w:rPr>
        <w:t>(3), 572-579.</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highlight w:val="black"/>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highlight w:val="yellow"/>
        </w:rPr>
      </w:pPr>
      <w:r w:rsidRPr="00ED3B71">
        <w:rPr>
          <w:rFonts w:ascii="Times New Roman" w:eastAsia="Times New Roman" w:hAnsi="Times New Roman" w:cs="Times New Roman"/>
          <w:sz w:val="24"/>
          <w:szCs w:val="24"/>
        </w:rPr>
        <w:t xml:space="preserve">Muliawan, T. A. (2018). </w:t>
      </w:r>
      <w:r w:rsidRPr="00ED3B71">
        <w:rPr>
          <w:rFonts w:ascii="Times New Roman" w:eastAsia="Times New Roman" w:hAnsi="Times New Roman" w:cs="Times New Roman"/>
          <w:i/>
          <w:iCs/>
          <w:sz w:val="24"/>
          <w:szCs w:val="24"/>
        </w:rPr>
        <w:t>Hubungan Antara Perilaku Hidup Bersih Dan Sehat Pada Tatanan Rumah Tangga Dengan Kejadian Diare Pada Anak Umur 6–12 Tahun Di Wilayah Kerja Puskesmas Kersana Kabupaten Brebes Tahun 2018</w:t>
      </w:r>
      <w:r w:rsidRPr="00ED3B71">
        <w:rPr>
          <w:rFonts w:ascii="Times New Roman" w:eastAsia="Times New Roman" w:hAnsi="Times New Roman" w:cs="Times New Roman"/>
          <w:sz w:val="24"/>
          <w:szCs w:val="24"/>
        </w:rPr>
        <w:t xml:space="preserve"> (Doctoral Dissertation, Universitas Negeri Semarang).</w:t>
      </w:r>
    </w:p>
    <w:p w:rsidR="009C7F89" w:rsidRPr="00ED3B71" w:rsidRDefault="009C7F89" w:rsidP="009C7F89">
      <w:pPr>
        <w:tabs>
          <w:tab w:val="left" w:pos="1980"/>
        </w:tabs>
        <w:spacing w:after="0" w:line="240" w:lineRule="auto"/>
        <w:jc w:val="both"/>
        <w:rPr>
          <w:rFonts w:ascii="Times New Roman" w:eastAsia="Times New Roman" w:hAnsi="Times New Roman" w:cs="Times New Roman"/>
          <w:sz w:val="24"/>
          <w:szCs w:val="24"/>
          <w:highlight w:val="yellow"/>
        </w:rPr>
      </w:pPr>
    </w:p>
    <w:p w:rsidR="009C7F89" w:rsidRPr="00ED3B71" w:rsidRDefault="009C7F89" w:rsidP="009C7F89">
      <w:pPr>
        <w:tabs>
          <w:tab w:val="left" w:pos="1980"/>
        </w:tabs>
        <w:spacing w:after="0" w:line="240" w:lineRule="auto"/>
        <w:jc w:val="both"/>
        <w:rPr>
          <w:rFonts w:ascii="Times New Roman" w:hAnsi="Times New Roman" w:cs="Times New Roman"/>
          <w:sz w:val="24"/>
          <w:szCs w:val="24"/>
        </w:rPr>
      </w:pPr>
      <w:r w:rsidRPr="00ED3B71">
        <w:rPr>
          <w:rFonts w:ascii="Times New Roman" w:hAnsi="Times New Roman" w:cs="Times New Roman"/>
          <w:sz w:val="24"/>
          <w:szCs w:val="24"/>
        </w:rPr>
        <w:t>Notoatmodjo,S. (2014).</w:t>
      </w:r>
      <w:r w:rsidRPr="00ED3B71">
        <w:rPr>
          <w:rFonts w:ascii="Times New Roman" w:eastAsia="Times New Roman" w:hAnsi="Times New Roman" w:cs="Times New Roman"/>
          <w:sz w:val="24"/>
          <w:szCs w:val="24"/>
        </w:rPr>
        <w:t xml:space="preserve"> </w:t>
      </w:r>
      <w:r w:rsidRPr="00ED3B71">
        <w:rPr>
          <w:rFonts w:ascii="Times New Roman" w:hAnsi="Times New Roman" w:cs="Times New Roman"/>
          <w:i/>
          <w:sz w:val="24"/>
          <w:szCs w:val="24"/>
        </w:rPr>
        <w:t>Ilmu Perilaku Kesehatan</w:t>
      </w:r>
      <w:r w:rsidRPr="00ED3B71">
        <w:rPr>
          <w:rFonts w:ascii="Times New Roman" w:hAnsi="Times New Roman" w:cs="Times New Roman"/>
          <w:sz w:val="24"/>
          <w:szCs w:val="24"/>
        </w:rPr>
        <w:t>. Jakarta: Rineka Cipta.</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 xml:space="preserve">Profil </w:t>
      </w:r>
      <w:r w:rsidRPr="00ED3B71">
        <w:rPr>
          <w:rFonts w:ascii="Times New Roman" w:eastAsia="Times New Roman" w:hAnsi="Times New Roman" w:cs="Times New Roman"/>
          <w:i/>
          <w:sz w:val="24"/>
          <w:szCs w:val="24"/>
        </w:rPr>
        <w:t>Dinas Kesehatan Propinsi Papua. (2013). Sumber: http://bppsdmk.kemkes.go.id, tanggal 10 Desember 2017.</w:t>
      </w:r>
    </w:p>
    <w:p w:rsidR="009C7F89" w:rsidRPr="00ED3B71" w:rsidRDefault="009C7F89" w:rsidP="009C7F89">
      <w:pPr>
        <w:spacing w:after="0" w:line="240" w:lineRule="auto"/>
        <w:ind w:left="567" w:hanging="567"/>
        <w:jc w:val="both"/>
        <w:rPr>
          <w:rFonts w:ascii="Times New Roman" w:eastAsia="Times New Roman" w:hAnsi="Times New Roman" w:cs="Times New Roman"/>
          <w:i/>
          <w:sz w:val="24"/>
          <w:szCs w:val="24"/>
        </w:rPr>
      </w:pPr>
    </w:p>
    <w:p w:rsidR="009C7F89" w:rsidRPr="00ED3B71" w:rsidRDefault="009C7F89" w:rsidP="009C7F89">
      <w:pPr>
        <w:spacing w:after="0" w:line="240" w:lineRule="auto"/>
        <w:ind w:left="851" w:hanging="851"/>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 xml:space="preserve">Putri, N. P. V. (2013). </w:t>
      </w:r>
      <w:r w:rsidRPr="00ED3B71">
        <w:rPr>
          <w:rFonts w:ascii="Times New Roman" w:eastAsia="Times New Roman" w:hAnsi="Times New Roman" w:cs="Times New Roman"/>
          <w:i/>
          <w:sz w:val="24"/>
          <w:szCs w:val="24"/>
        </w:rPr>
        <w:t>Hubungan pengetahuan ibu dengan klasifikasi perilaku hidup bersih dan sehat (phbs) tatanan rumah tangga di Kelurahan Sangkrah Surakarta.</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 xml:space="preserve">Rabbi, E. F. (2017). </w:t>
      </w:r>
      <w:r w:rsidRPr="00ED3B71">
        <w:rPr>
          <w:rFonts w:ascii="Times New Roman" w:eastAsia="Times New Roman" w:hAnsi="Times New Roman" w:cs="Times New Roman"/>
          <w:i/>
          <w:sz w:val="24"/>
          <w:szCs w:val="24"/>
        </w:rPr>
        <w:t>Hubungan Perilaku Hidup Bersih dan Sehat (PHBS) dengan kejadian diare pada Balita di Wilayah Kerja Puskesmas Pasar Baru Kecamatan Bayang Kabupaten Pesisir Selatan tahun 2017.</w:t>
      </w:r>
    </w:p>
    <w:p w:rsidR="009C7F89" w:rsidRPr="00ED3B71" w:rsidRDefault="009C7F89" w:rsidP="009C7F89">
      <w:pPr>
        <w:spacing w:after="0" w:line="240" w:lineRule="auto"/>
        <w:ind w:left="567" w:hanging="567"/>
        <w:jc w:val="both"/>
        <w:rPr>
          <w:rFonts w:ascii="Times New Roman" w:eastAsia="Times New Roman" w:hAnsi="Times New Roman" w:cs="Times New Roman"/>
          <w:i/>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Rosidin, U., Shalahuddin, I., &amp; Eriyani, T. (2020</w:t>
      </w:r>
      <w:r w:rsidRPr="00ED3B71">
        <w:rPr>
          <w:rFonts w:ascii="Times New Roman" w:eastAsia="Times New Roman" w:hAnsi="Times New Roman" w:cs="Times New Roman"/>
          <w:i/>
          <w:sz w:val="24"/>
          <w:szCs w:val="24"/>
        </w:rPr>
        <w:t xml:space="preserve">). Pendidikan Kesehatan Tentang Phbs Terhadap Peningkatan Pengetahuan Kader Di Desa Jayaraga Garut. </w:t>
      </w:r>
      <w:r w:rsidRPr="00ED3B71">
        <w:rPr>
          <w:rFonts w:ascii="Times New Roman" w:eastAsia="Times New Roman" w:hAnsi="Times New Roman" w:cs="Times New Roman"/>
          <w:i/>
          <w:iCs/>
          <w:sz w:val="24"/>
          <w:szCs w:val="24"/>
        </w:rPr>
        <w:t>Malahayati Nursing Journal</w:t>
      </w:r>
      <w:r w:rsidRPr="00ED3B71">
        <w:rPr>
          <w:rFonts w:ascii="Times New Roman" w:eastAsia="Times New Roman" w:hAnsi="Times New Roman" w:cs="Times New Roman"/>
          <w:i/>
          <w:sz w:val="24"/>
          <w:szCs w:val="24"/>
        </w:rPr>
        <w:t xml:space="preserve">, </w:t>
      </w:r>
      <w:r w:rsidRPr="00ED3B71">
        <w:rPr>
          <w:rFonts w:ascii="Times New Roman" w:eastAsia="Times New Roman" w:hAnsi="Times New Roman" w:cs="Times New Roman"/>
          <w:i/>
          <w:iCs/>
          <w:sz w:val="24"/>
          <w:szCs w:val="24"/>
        </w:rPr>
        <w:t>2</w:t>
      </w:r>
      <w:r w:rsidRPr="00ED3B71">
        <w:rPr>
          <w:rFonts w:ascii="Times New Roman" w:eastAsia="Times New Roman" w:hAnsi="Times New Roman" w:cs="Times New Roman"/>
          <w:i/>
          <w:sz w:val="24"/>
          <w:szCs w:val="24"/>
        </w:rPr>
        <w:t>(1), 83-90.</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Farhanah, F. (2018). </w:t>
      </w:r>
      <w:r w:rsidRPr="00ED3B71">
        <w:rPr>
          <w:rFonts w:ascii="Times New Roman" w:eastAsia="Times New Roman" w:hAnsi="Times New Roman" w:cs="Times New Roman"/>
          <w:i/>
          <w:iCs/>
          <w:sz w:val="24"/>
          <w:szCs w:val="24"/>
        </w:rPr>
        <w:t>Efektivitas Edukasi Melalui Metode Bercerita Terhadap Perilaku Phbs Penggunaan Jamban Pada Anak Usia Sekolah Dasar Di Kecamatan Camplong Kabupaten Sampang</w:t>
      </w:r>
      <w:r w:rsidRPr="00ED3B71">
        <w:rPr>
          <w:rFonts w:ascii="Times New Roman" w:eastAsia="Times New Roman" w:hAnsi="Times New Roman" w:cs="Times New Roman"/>
          <w:sz w:val="24"/>
          <w:szCs w:val="24"/>
        </w:rPr>
        <w:t xml:space="preserve"> (Doctoral Dissertation, University Of Muhammadiyah Malang).</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Risnawaty, G. (2016). </w:t>
      </w:r>
      <w:r w:rsidRPr="00ED3B71">
        <w:rPr>
          <w:rFonts w:ascii="Times New Roman" w:eastAsia="Times New Roman" w:hAnsi="Times New Roman" w:cs="Times New Roman"/>
          <w:i/>
          <w:sz w:val="24"/>
          <w:szCs w:val="24"/>
        </w:rPr>
        <w:t xml:space="preserve">Faktor determinan perilaku cuci tangan pakai sabun (CTPS) pada masyarakat di tanah kalikedinding. </w:t>
      </w:r>
      <w:r w:rsidRPr="00ED3B71">
        <w:rPr>
          <w:rFonts w:ascii="Times New Roman" w:eastAsia="Times New Roman" w:hAnsi="Times New Roman" w:cs="Times New Roman"/>
          <w:i/>
          <w:iCs/>
          <w:sz w:val="24"/>
          <w:szCs w:val="24"/>
        </w:rPr>
        <w:t>Jurnal Promkes: The Indonesian Journal of Health Promotion and Health Education</w:t>
      </w:r>
      <w:r w:rsidRPr="00ED3B71">
        <w:rPr>
          <w:rFonts w:ascii="Times New Roman" w:eastAsia="Times New Roman" w:hAnsi="Times New Roman" w:cs="Times New Roman"/>
          <w:i/>
          <w:sz w:val="24"/>
          <w:szCs w:val="24"/>
        </w:rPr>
        <w:t xml:space="preserve">, </w:t>
      </w:r>
      <w:r w:rsidRPr="00ED3B71">
        <w:rPr>
          <w:rFonts w:ascii="Times New Roman" w:eastAsia="Times New Roman" w:hAnsi="Times New Roman" w:cs="Times New Roman"/>
          <w:i/>
          <w:iCs/>
          <w:sz w:val="24"/>
          <w:szCs w:val="24"/>
        </w:rPr>
        <w:t>4</w:t>
      </w:r>
      <w:r w:rsidRPr="00ED3B71">
        <w:rPr>
          <w:rFonts w:ascii="Times New Roman" w:eastAsia="Times New Roman" w:hAnsi="Times New Roman" w:cs="Times New Roman"/>
          <w:i/>
          <w:sz w:val="24"/>
          <w:szCs w:val="24"/>
        </w:rPr>
        <w:t>(1), 70-81</w:t>
      </w:r>
      <w:r w:rsidRPr="00ED3B71">
        <w:rPr>
          <w:rFonts w:ascii="Times New Roman" w:eastAsia="Times New Roman" w:hAnsi="Times New Roman" w:cs="Times New Roman"/>
          <w:sz w:val="24"/>
          <w:szCs w:val="24"/>
        </w:rPr>
        <w:t>.</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Sutikno, D., &amp; Putri, M. (2017). </w:t>
      </w:r>
      <w:r w:rsidRPr="00ED3B71">
        <w:rPr>
          <w:rFonts w:ascii="Times New Roman" w:eastAsia="Times New Roman" w:hAnsi="Times New Roman" w:cs="Times New Roman"/>
          <w:i/>
          <w:iCs/>
          <w:sz w:val="24"/>
          <w:szCs w:val="24"/>
        </w:rPr>
        <w:t>Identifikasi Faktor-Faktor Yang Mempengaruhi Perilaku Hidup Bersih Dan Sehat (Phbs): Buang Sampah Di Jl. Muharto Rw. 07 Kec. Kedungkandang Kota Malang</w:t>
      </w:r>
      <w:r w:rsidRPr="00ED3B71">
        <w:rPr>
          <w:rFonts w:ascii="Times New Roman" w:eastAsia="Times New Roman" w:hAnsi="Times New Roman" w:cs="Times New Roman"/>
          <w:sz w:val="24"/>
          <w:szCs w:val="24"/>
        </w:rPr>
        <w:t xml:space="preserve"> (Doctoral dissertation, University of Muhammadiyah Malang).</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rPr>
        <w:t xml:space="preserve">Sholikhah, I. (2017). </w:t>
      </w:r>
      <w:r w:rsidRPr="00ED3B71">
        <w:rPr>
          <w:rFonts w:ascii="Times New Roman" w:eastAsia="Times New Roman" w:hAnsi="Times New Roman" w:cs="Times New Roman"/>
          <w:i/>
          <w:iCs/>
          <w:sz w:val="24"/>
          <w:szCs w:val="24"/>
        </w:rPr>
        <w:t>Hubungan Perilaku Masyarakat Dan Upaya Pencegahan Dengan Angka Kejadian Demam Berdarah Dengue (Dbd) Di Wilayah Kerja Puskesmas Gombong Ii</w:t>
      </w:r>
      <w:r w:rsidRPr="00ED3B71">
        <w:rPr>
          <w:rFonts w:ascii="Times New Roman" w:eastAsia="Times New Roman" w:hAnsi="Times New Roman" w:cs="Times New Roman"/>
          <w:sz w:val="24"/>
          <w:szCs w:val="24"/>
        </w:rPr>
        <w:t xml:space="preserve"> (Doctoral Dissertation, Stikes Muhammadiyah Gombong).</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709" w:hanging="709"/>
        <w:jc w:val="both"/>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 xml:space="preserve">Suryani, L. (2019). </w:t>
      </w:r>
      <w:r w:rsidRPr="00ED3B71">
        <w:rPr>
          <w:rFonts w:ascii="Times New Roman" w:eastAsia="Times New Roman" w:hAnsi="Times New Roman" w:cs="Times New Roman"/>
          <w:i/>
          <w:sz w:val="24"/>
          <w:szCs w:val="24"/>
        </w:rPr>
        <w:t xml:space="preserve">Faktor-Faktor yang Mempengaruhi Perilaku Remaja Putri Tentang Personal Hygiene pada Saat Menstruasi dI SMP Negeri 12 Kota Pekanbaru. </w:t>
      </w:r>
      <w:r w:rsidRPr="00ED3B71">
        <w:rPr>
          <w:rFonts w:ascii="Times New Roman" w:eastAsia="Times New Roman" w:hAnsi="Times New Roman" w:cs="Times New Roman"/>
          <w:i/>
          <w:iCs/>
          <w:sz w:val="24"/>
          <w:szCs w:val="24"/>
        </w:rPr>
        <w:t>JOMIS (Journal of Midwifery Science)</w:t>
      </w:r>
      <w:r w:rsidRPr="00ED3B71">
        <w:rPr>
          <w:rFonts w:ascii="Times New Roman" w:eastAsia="Times New Roman" w:hAnsi="Times New Roman" w:cs="Times New Roman"/>
          <w:i/>
          <w:sz w:val="24"/>
          <w:szCs w:val="24"/>
        </w:rPr>
        <w:t xml:space="preserve">, </w:t>
      </w:r>
      <w:r w:rsidRPr="00ED3B71">
        <w:rPr>
          <w:rFonts w:ascii="Times New Roman" w:eastAsia="Times New Roman" w:hAnsi="Times New Roman" w:cs="Times New Roman"/>
          <w:i/>
          <w:iCs/>
          <w:sz w:val="24"/>
          <w:szCs w:val="24"/>
        </w:rPr>
        <w:t>3</w:t>
      </w:r>
      <w:r w:rsidRPr="00ED3B71">
        <w:rPr>
          <w:rFonts w:ascii="Times New Roman" w:eastAsia="Times New Roman" w:hAnsi="Times New Roman" w:cs="Times New Roman"/>
          <w:i/>
          <w:sz w:val="24"/>
          <w:szCs w:val="24"/>
        </w:rPr>
        <w:t>(2), 68-79.</w:t>
      </w:r>
    </w:p>
    <w:p w:rsidR="009C7F89" w:rsidRPr="00ED3B71" w:rsidRDefault="009C7F89" w:rsidP="009C7F89">
      <w:pPr>
        <w:spacing w:after="0" w:line="240" w:lineRule="auto"/>
        <w:ind w:left="567" w:hanging="567"/>
        <w:jc w:val="both"/>
        <w:rPr>
          <w:rFonts w:ascii="Times New Roman" w:eastAsia="Times New Roman" w:hAnsi="Times New Roman" w:cs="Times New Roman"/>
          <w:sz w:val="24"/>
          <w:szCs w:val="24"/>
        </w:rPr>
      </w:pPr>
    </w:p>
    <w:p w:rsidR="009C7F89" w:rsidRPr="00ED3B71" w:rsidRDefault="009C7F89" w:rsidP="009C7F89">
      <w:pPr>
        <w:spacing w:after="0" w:line="240" w:lineRule="auto"/>
        <w:ind w:left="540" w:hanging="540"/>
        <w:jc w:val="both"/>
        <w:rPr>
          <w:rFonts w:ascii="Times New Roman" w:eastAsia="Times New Roman" w:hAnsi="Times New Roman" w:cs="Times New Roman"/>
          <w:sz w:val="24"/>
          <w:szCs w:val="24"/>
          <w:lang w:val="id-ID"/>
        </w:rPr>
      </w:pPr>
      <w:r w:rsidRPr="00ED3B71">
        <w:rPr>
          <w:rFonts w:ascii="Times New Roman" w:eastAsia="Times New Roman" w:hAnsi="Times New Roman" w:cs="Times New Roman"/>
          <w:sz w:val="24"/>
          <w:szCs w:val="24"/>
          <w:lang w:val="id-ID"/>
        </w:rPr>
        <w:t>Sugiyono. (2013)</w:t>
      </w:r>
      <w:r w:rsidRPr="00ED3B71">
        <w:rPr>
          <w:rFonts w:ascii="Times New Roman" w:eastAsia="Times New Roman" w:hAnsi="Times New Roman" w:cs="Times New Roman"/>
          <w:i/>
          <w:sz w:val="24"/>
          <w:szCs w:val="24"/>
          <w:lang w:val="id-ID"/>
        </w:rPr>
        <w:t>. Metode Penelitian Kuantitatif, Kualitatif dan R&amp;D. Bandung:</w:t>
      </w:r>
    </w:p>
    <w:p w:rsidR="009C7F89" w:rsidRPr="00ED3B71" w:rsidRDefault="009C7F89" w:rsidP="009C7F89">
      <w:pPr>
        <w:spacing w:after="0" w:line="240" w:lineRule="auto"/>
        <w:ind w:firstLine="720"/>
        <w:jc w:val="both"/>
        <w:rPr>
          <w:rFonts w:ascii="Times New Roman" w:eastAsia="Times New Roman" w:hAnsi="Times New Roman" w:cs="Times New Roman"/>
          <w:i/>
          <w:sz w:val="24"/>
          <w:szCs w:val="24"/>
        </w:rPr>
      </w:pPr>
      <w:r w:rsidRPr="00ED3B71">
        <w:rPr>
          <w:rFonts w:ascii="Times New Roman" w:eastAsia="Times New Roman" w:hAnsi="Times New Roman" w:cs="Times New Roman"/>
          <w:i/>
          <w:sz w:val="24"/>
          <w:szCs w:val="24"/>
          <w:lang w:val="id-ID"/>
        </w:rPr>
        <w:t>Alfabeta</w:t>
      </w:r>
    </w:p>
    <w:p w:rsidR="009C7F89" w:rsidRPr="00ED3B71" w:rsidRDefault="009C7F89" w:rsidP="009C7F89">
      <w:pPr>
        <w:spacing w:after="0" w:line="240" w:lineRule="auto"/>
        <w:jc w:val="both"/>
        <w:rPr>
          <w:rFonts w:ascii="Times New Roman" w:eastAsia="Times New Roman" w:hAnsi="Times New Roman" w:cs="Times New Roman"/>
          <w:sz w:val="24"/>
          <w:szCs w:val="24"/>
        </w:rPr>
      </w:pPr>
    </w:p>
    <w:p w:rsidR="009C7F89" w:rsidRPr="00ED3B71" w:rsidRDefault="009C7F89" w:rsidP="009C7F89">
      <w:pPr>
        <w:spacing w:after="0" w:line="240" w:lineRule="auto"/>
        <w:ind w:left="720" w:hanging="720"/>
        <w:jc w:val="both"/>
        <w:rPr>
          <w:rFonts w:ascii="Times New Roman" w:eastAsia="Times New Roman" w:hAnsi="Times New Roman" w:cs="Times New Roman"/>
          <w:sz w:val="24"/>
          <w:szCs w:val="24"/>
        </w:rPr>
      </w:pPr>
      <w:r w:rsidRPr="00ED3B71">
        <w:rPr>
          <w:rFonts w:ascii="Times New Roman" w:eastAsia="Times New Roman" w:hAnsi="Times New Roman" w:cs="Times New Roman"/>
          <w:sz w:val="24"/>
          <w:szCs w:val="24"/>
          <w:lang w:val="id-ID"/>
        </w:rPr>
        <w:t xml:space="preserve">Umam, M. Z. (2017). </w:t>
      </w:r>
      <w:r w:rsidRPr="00ED3B71">
        <w:rPr>
          <w:rFonts w:ascii="Times New Roman" w:eastAsia="Times New Roman" w:hAnsi="Times New Roman" w:cs="Times New Roman"/>
          <w:i/>
          <w:iCs/>
          <w:sz w:val="24"/>
          <w:szCs w:val="24"/>
          <w:lang w:val="id-ID"/>
        </w:rPr>
        <w:t>Pengembangan Instrumen Penilaian Sikap dan Karakter Siswa pada Mata Pelajaran Matematika SMK</w:t>
      </w:r>
      <w:r w:rsidRPr="00ED3B71">
        <w:rPr>
          <w:rFonts w:ascii="Times New Roman" w:eastAsia="Times New Roman" w:hAnsi="Times New Roman" w:cs="Times New Roman"/>
          <w:sz w:val="24"/>
          <w:szCs w:val="24"/>
          <w:lang w:val="id-ID"/>
        </w:rPr>
        <w:t xml:space="preserve"> (Doctoral dissertation, Universitas Lampung).</w:t>
      </w:r>
    </w:p>
    <w:p w:rsidR="009C7F89" w:rsidRPr="00ED3B71" w:rsidRDefault="009C7F89" w:rsidP="009C7F89">
      <w:pPr>
        <w:spacing w:after="0" w:line="240" w:lineRule="auto"/>
        <w:ind w:left="720" w:hanging="720"/>
        <w:jc w:val="both"/>
        <w:rPr>
          <w:rFonts w:ascii="Times New Roman" w:eastAsia="Times New Roman" w:hAnsi="Times New Roman" w:cs="Times New Roman"/>
          <w:sz w:val="24"/>
          <w:szCs w:val="24"/>
        </w:rPr>
      </w:pPr>
    </w:p>
    <w:p w:rsidR="009C7F89" w:rsidRPr="00ED3B71" w:rsidRDefault="009C7F89" w:rsidP="009C7F89">
      <w:pPr>
        <w:spacing w:after="0" w:line="240" w:lineRule="auto"/>
        <w:ind w:left="1134" w:hanging="1134"/>
        <w:rPr>
          <w:rFonts w:ascii="Times New Roman" w:eastAsia="Times New Roman" w:hAnsi="Times New Roman" w:cs="Times New Roman"/>
          <w:i/>
          <w:sz w:val="24"/>
          <w:szCs w:val="24"/>
        </w:rPr>
      </w:pPr>
      <w:r w:rsidRPr="00ED3B71">
        <w:rPr>
          <w:rFonts w:ascii="Times New Roman" w:eastAsia="Times New Roman" w:hAnsi="Times New Roman" w:cs="Times New Roman"/>
          <w:sz w:val="24"/>
          <w:szCs w:val="24"/>
        </w:rPr>
        <w:t xml:space="preserve">Widhiarsih, S. (2017). </w:t>
      </w:r>
      <w:r w:rsidRPr="00ED3B71">
        <w:rPr>
          <w:rFonts w:ascii="Times New Roman" w:eastAsia="Times New Roman" w:hAnsi="Times New Roman" w:cs="Times New Roman"/>
          <w:i/>
          <w:iCs/>
          <w:sz w:val="24"/>
          <w:szCs w:val="24"/>
        </w:rPr>
        <w:t>Phbs Dan Sanitasi Lingkungan Rumah Potong Ayam Andi Di Pasar Kebayoran Lama Jakarta Selatan Tahun 2017</w:t>
      </w:r>
      <w:r w:rsidRPr="00ED3B71">
        <w:rPr>
          <w:rFonts w:ascii="Times New Roman" w:eastAsia="Times New Roman" w:hAnsi="Times New Roman" w:cs="Times New Roman"/>
          <w:i/>
          <w:sz w:val="24"/>
          <w:szCs w:val="24"/>
        </w:rPr>
        <w:t xml:space="preserve"> (Doctoral dissertation, Universitas Pembangunan Nasional Veteran Jakarta).</w:t>
      </w:r>
    </w:p>
    <w:p w:rsidR="009C7F89" w:rsidRPr="00ED3B71" w:rsidRDefault="009C7F89" w:rsidP="009C7F89">
      <w:pPr>
        <w:spacing w:after="0" w:line="240" w:lineRule="auto"/>
        <w:ind w:left="1134" w:hanging="720"/>
        <w:jc w:val="both"/>
        <w:rPr>
          <w:rFonts w:ascii="Times New Roman" w:eastAsia="Times New Roman" w:hAnsi="Times New Roman" w:cs="Times New Roman"/>
          <w:i/>
          <w:sz w:val="24"/>
          <w:szCs w:val="24"/>
        </w:rPr>
      </w:pPr>
    </w:p>
    <w:p w:rsidR="009C7F89" w:rsidRPr="00ED3B71" w:rsidRDefault="009C7F89" w:rsidP="009C7F89">
      <w:pPr>
        <w:spacing w:after="0" w:line="240" w:lineRule="auto"/>
        <w:ind w:left="720" w:hanging="720"/>
        <w:jc w:val="both"/>
        <w:rPr>
          <w:rFonts w:ascii="Times New Roman" w:eastAsia="Times New Roman" w:hAnsi="Times New Roman" w:cs="Times New Roman"/>
          <w:sz w:val="24"/>
          <w:szCs w:val="24"/>
        </w:rPr>
      </w:pPr>
    </w:p>
    <w:p w:rsidR="009C7F89" w:rsidRPr="00ED3B71" w:rsidRDefault="009C7F89" w:rsidP="009C7F89">
      <w:pPr>
        <w:spacing w:after="0" w:line="240" w:lineRule="auto"/>
        <w:jc w:val="both"/>
        <w:rPr>
          <w:rFonts w:ascii="Times New Roman" w:eastAsia="Times New Roman" w:hAnsi="Times New Roman" w:cs="Times New Roman"/>
          <w:sz w:val="24"/>
          <w:szCs w:val="24"/>
        </w:rPr>
      </w:pPr>
    </w:p>
    <w:p w:rsidR="009C7F89" w:rsidRPr="00ED3B71" w:rsidRDefault="009C7F89" w:rsidP="009C7F89">
      <w:pPr>
        <w:spacing w:line="240" w:lineRule="auto"/>
        <w:jc w:val="both"/>
        <w:rPr>
          <w:rFonts w:ascii="Times New Roman" w:hAnsi="Times New Roman" w:cs="Times New Roman"/>
          <w:b/>
          <w:sz w:val="24"/>
          <w:szCs w:val="24"/>
          <w:u w:val="single"/>
        </w:rPr>
      </w:pPr>
    </w:p>
    <w:p w:rsidR="009C7F89" w:rsidRPr="00ED3B71" w:rsidRDefault="009C7F89" w:rsidP="009C7F89">
      <w:pPr>
        <w:spacing w:line="240" w:lineRule="auto"/>
        <w:jc w:val="both"/>
        <w:rPr>
          <w:rFonts w:ascii="Times New Roman" w:hAnsi="Times New Roman" w:cs="Times New Roman"/>
          <w:b/>
          <w:sz w:val="24"/>
          <w:szCs w:val="24"/>
          <w:u w:val="single"/>
        </w:rPr>
      </w:pPr>
    </w:p>
    <w:p w:rsidR="009C7F89" w:rsidRPr="00ED3B71" w:rsidRDefault="009C7F89" w:rsidP="009C7F89">
      <w:pPr>
        <w:rPr>
          <w:rFonts w:ascii="Times New Roman" w:eastAsia="Times New Roman" w:hAnsi="Times New Roman" w:cs="Times New Roman"/>
          <w:sz w:val="24"/>
          <w:szCs w:val="24"/>
        </w:rPr>
      </w:pPr>
      <w:r w:rsidRPr="00ED3B71">
        <w:rPr>
          <w:rFonts w:ascii="Times New Roman" w:hAnsi="Times New Roman" w:cs="Times New Roman"/>
          <w:sz w:val="24"/>
          <w:szCs w:val="24"/>
        </w:rPr>
        <w:t xml:space="preserve">. </w:t>
      </w:r>
    </w:p>
    <w:p w:rsidR="009C7F89" w:rsidRPr="00ED3B71" w:rsidRDefault="009C7F89" w:rsidP="009C7F89">
      <w:pPr>
        <w:spacing w:line="240" w:lineRule="auto"/>
        <w:jc w:val="both"/>
        <w:rPr>
          <w:rFonts w:ascii="Times New Roman" w:hAnsi="Times New Roman" w:cs="Times New Roman"/>
          <w:b/>
          <w:sz w:val="24"/>
          <w:szCs w:val="24"/>
          <w:u w:val="single"/>
        </w:rPr>
      </w:pPr>
    </w:p>
    <w:p w:rsidR="009C7F89" w:rsidRPr="00ED3B71" w:rsidRDefault="009C7F89" w:rsidP="009C7F89">
      <w:pPr>
        <w:rPr>
          <w:rFonts w:ascii="Times New Roman" w:hAnsi="Times New Roman" w:cs="Times New Roman"/>
          <w:sz w:val="24"/>
          <w:szCs w:val="24"/>
        </w:rPr>
      </w:pPr>
    </w:p>
    <w:p w:rsidR="009C7F89" w:rsidRPr="00ED3B71" w:rsidRDefault="009C7F89" w:rsidP="009C7F89">
      <w:pPr>
        <w:pStyle w:val="Heading2"/>
        <w:spacing w:before="6" w:line="480" w:lineRule="auto"/>
        <w:ind w:left="0"/>
        <w:contextualSpacing/>
        <w:rPr>
          <w:lang w:val="en-US"/>
        </w:rPr>
      </w:pPr>
    </w:p>
    <w:p w:rsidR="009C7F89" w:rsidRPr="00ED3B71" w:rsidRDefault="009C7F89" w:rsidP="009C7F89">
      <w:pPr>
        <w:pStyle w:val="BodyText"/>
        <w:ind w:left="1440"/>
        <w:contextualSpacing/>
        <w:rPr>
          <w:rFonts w:ascii="Times New Roman" w:hAnsi="Times New Roman" w:cs="Times New Roman"/>
          <w:sz w:val="24"/>
          <w:szCs w:val="24"/>
        </w:rPr>
      </w:pPr>
    </w:p>
    <w:p w:rsidR="009C7F89" w:rsidRPr="00ED3B71" w:rsidRDefault="009C7F89" w:rsidP="009C7F89">
      <w:pPr>
        <w:pStyle w:val="BodyText"/>
        <w:ind w:left="1440"/>
        <w:contextualSpacing/>
        <w:rPr>
          <w:rFonts w:ascii="Times New Roman" w:hAnsi="Times New Roman" w:cs="Times New Roman"/>
          <w:b/>
          <w:bCs/>
          <w:sz w:val="24"/>
          <w:szCs w:val="24"/>
        </w:rPr>
      </w:pPr>
    </w:p>
    <w:p w:rsidR="00925F6F" w:rsidRPr="00ED3B71" w:rsidRDefault="00925F6F" w:rsidP="00F97BAD">
      <w:pPr>
        <w:pStyle w:val="Heading2"/>
        <w:spacing w:before="6" w:line="276" w:lineRule="auto"/>
        <w:ind w:left="993" w:firstLine="708"/>
        <w:contextualSpacing/>
        <w:rPr>
          <w:b w:val="0"/>
          <w:bCs w:val="0"/>
        </w:rPr>
      </w:pPr>
    </w:p>
    <w:p w:rsidR="00925F6F" w:rsidRPr="00ED3B71" w:rsidRDefault="00925F6F" w:rsidP="00F97BAD">
      <w:pPr>
        <w:pStyle w:val="Heading2"/>
        <w:spacing w:before="6" w:line="276" w:lineRule="auto"/>
        <w:ind w:left="993" w:firstLine="708"/>
        <w:contextualSpacing/>
        <w:rPr>
          <w:b w:val="0"/>
          <w:bCs w:val="0"/>
        </w:rPr>
      </w:pPr>
    </w:p>
    <w:p w:rsidR="00925F6F" w:rsidRPr="00ED3B71" w:rsidRDefault="00925F6F" w:rsidP="00F97BAD">
      <w:pPr>
        <w:pStyle w:val="Heading2"/>
        <w:spacing w:before="6" w:line="276" w:lineRule="auto"/>
        <w:ind w:left="993" w:firstLine="708"/>
        <w:contextualSpacing/>
        <w:rPr>
          <w:b w:val="0"/>
          <w:bCs w:val="0"/>
        </w:rPr>
      </w:pPr>
    </w:p>
    <w:p w:rsidR="009963D1" w:rsidRPr="00ED3B71" w:rsidRDefault="009963D1" w:rsidP="00F97BAD">
      <w:pPr>
        <w:pStyle w:val="ListParagraph"/>
        <w:ind w:left="0" w:firstLine="709"/>
        <w:jc w:val="both"/>
        <w:rPr>
          <w:rFonts w:ascii="Times New Roman" w:hAnsi="Times New Roman" w:cs="Times New Roman"/>
          <w:sz w:val="24"/>
          <w:szCs w:val="24"/>
        </w:rPr>
      </w:pPr>
    </w:p>
    <w:p w:rsidR="009963D1" w:rsidRPr="00ED3B71" w:rsidRDefault="009963D1" w:rsidP="00F97BAD">
      <w:pPr>
        <w:pStyle w:val="ListParagraph"/>
        <w:ind w:left="0" w:firstLine="709"/>
        <w:jc w:val="both"/>
        <w:rPr>
          <w:rFonts w:ascii="Times New Roman" w:hAnsi="Times New Roman" w:cs="Times New Roman"/>
          <w:sz w:val="24"/>
          <w:szCs w:val="24"/>
        </w:rPr>
      </w:pPr>
    </w:p>
    <w:p w:rsidR="009963D1" w:rsidRPr="00ED3B71" w:rsidRDefault="009963D1" w:rsidP="00F97BAD">
      <w:pPr>
        <w:pStyle w:val="ListParagraph"/>
        <w:ind w:left="0" w:firstLine="709"/>
        <w:jc w:val="both"/>
        <w:rPr>
          <w:rFonts w:ascii="Times New Roman" w:hAnsi="Times New Roman" w:cs="Times New Roman"/>
          <w:sz w:val="24"/>
          <w:szCs w:val="24"/>
        </w:rPr>
      </w:pPr>
    </w:p>
    <w:p w:rsidR="009963D1" w:rsidRPr="00ED3B71" w:rsidRDefault="009963D1" w:rsidP="00F97BAD">
      <w:pPr>
        <w:pStyle w:val="ListParagraph"/>
        <w:ind w:left="0" w:firstLine="709"/>
        <w:jc w:val="both"/>
        <w:rPr>
          <w:rFonts w:ascii="Times New Roman" w:hAnsi="Times New Roman" w:cs="Times New Roman"/>
          <w:sz w:val="24"/>
          <w:szCs w:val="24"/>
        </w:rPr>
      </w:pPr>
    </w:p>
    <w:p w:rsidR="009963D1" w:rsidRPr="00ED3B71" w:rsidRDefault="009963D1" w:rsidP="00F97BAD">
      <w:pPr>
        <w:pStyle w:val="ListParagraph"/>
        <w:ind w:left="0" w:firstLine="709"/>
        <w:jc w:val="both"/>
        <w:rPr>
          <w:rFonts w:ascii="Times New Roman" w:hAnsi="Times New Roman" w:cs="Times New Roman"/>
          <w:sz w:val="24"/>
          <w:szCs w:val="24"/>
        </w:rPr>
      </w:pPr>
    </w:p>
    <w:p w:rsidR="009963D1" w:rsidRPr="00ED3B71" w:rsidRDefault="009963D1" w:rsidP="009963D1">
      <w:pPr>
        <w:pStyle w:val="ListParagraph"/>
        <w:ind w:left="0" w:firstLine="709"/>
        <w:jc w:val="both"/>
        <w:rPr>
          <w:rFonts w:ascii="Times New Roman" w:hAnsi="Times New Roman" w:cs="Times New Roman"/>
          <w:sz w:val="24"/>
          <w:szCs w:val="24"/>
        </w:rPr>
      </w:pPr>
    </w:p>
    <w:sectPr w:rsidR="009963D1" w:rsidRPr="00ED3B71" w:rsidSect="00FD45D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4.2.1">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22B2"/>
    <w:multiLevelType w:val="hybridMultilevel"/>
    <w:tmpl w:val="AA7A73D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DD7B40"/>
    <w:multiLevelType w:val="hybridMultilevel"/>
    <w:tmpl w:val="81505280"/>
    <w:lvl w:ilvl="0" w:tplc="9D984B5C">
      <w:start w:val="1"/>
      <w:numFmt w:val="decimal"/>
      <w:lvlText w:val="3.%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7D1AE1"/>
    <w:multiLevelType w:val="hybridMultilevel"/>
    <w:tmpl w:val="D46A9DD6"/>
    <w:lvl w:ilvl="0" w:tplc="08090019">
      <w:start w:val="1"/>
      <w:numFmt w:val="lowerLetter"/>
      <w:lvlText w:val="%1."/>
      <w:lvlJc w:val="left"/>
      <w:pPr>
        <w:ind w:left="928"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nsid w:val="177460AB"/>
    <w:multiLevelType w:val="hybridMultilevel"/>
    <w:tmpl w:val="0FFC7AF0"/>
    <w:lvl w:ilvl="0" w:tplc="ECF8A648">
      <w:start w:val="1"/>
      <w:numFmt w:val="lowerLetter"/>
      <w:lvlText w:val="%1."/>
      <w:lvlJc w:val="left"/>
      <w:pPr>
        <w:ind w:left="99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9806973"/>
    <w:multiLevelType w:val="multilevel"/>
    <w:tmpl w:val="42E6CA66"/>
    <w:lvl w:ilvl="0">
      <w:start w:val="4"/>
      <w:numFmt w:val="none"/>
      <w:lvlText w:val="4.3.1"/>
      <w:lvlJc w:val="left"/>
      <w:pPr>
        <w:ind w:left="450" w:hanging="360"/>
      </w:pPr>
      <w:rPr>
        <w:rFonts w:ascii="4.2.1" w:hAnsi="4.2.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w w:val="100"/>
        <w:sz w:val="22"/>
        <w:szCs w:val="22"/>
        <w:lang w:val="id" w:eastAsia="en-US" w:bidi="ar-SA"/>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AF678ED"/>
    <w:multiLevelType w:val="hybridMultilevel"/>
    <w:tmpl w:val="13A2B5C8"/>
    <w:lvl w:ilvl="0" w:tplc="08090019">
      <w:start w:val="1"/>
      <w:numFmt w:val="lowerLetter"/>
      <w:lvlText w:val="%1."/>
      <w:lvlJc w:val="left"/>
      <w:pPr>
        <w:ind w:left="1429" w:hanging="360"/>
      </w:pPr>
      <w:rPr>
        <w:rFonts w:hint="default"/>
      </w:rPr>
    </w:lvl>
    <w:lvl w:ilvl="1" w:tplc="04090019">
      <w:start w:val="1"/>
      <w:numFmt w:val="lowerLetter"/>
      <w:lvlText w:val="%2."/>
      <w:lvlJc w:val="left"/>
      <w:pPr>
        <w:ind w:left="1212" w:hanging="360"/>
      </w:pPr>
    </w:lvl>
    <w:lvl w:ilvl="2" w:tplc="8ABCF89E">
      <w:start w:val="1"/>
      <w:numFmt w:val="decimal"/>
      <w:lvlText w:val="%3."/>
      <w:lvlJc w:val="left"/>
      <w:pPr>
        <w:ind w:left="3049" w:hanging="360"/>
      </w:pPr>
      <w:rPr>
        <w:rFonts w:eastAsia="Calibri" w:hint="default"/>
        <w:color w:val="000000"/>
      </w:rPr>
    </w:lvl>
    <w:lvl w:ilvl="3" w:tplc="2C7E3438">
      <w:start w:val="5"/>
      <w:numFmt w:val="upperLetter"/>
      <w:lvlText w:val="%4."/>
      <w:lvlJc w:val="left"/>
      <w:pPr>
        <w:ind w:left="3589" w:hanging="360"/>
      </w:pPr>
      <w:rPr>
        <w:rFonts w:hint="default"/>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E2A58E9"/>
    <w:multiLevelType w:val="multilevel"/>
    <w:tmpl w:val="3102A3E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16B3E2F"/>
    <w:multiLevelType w:val="hybridMultilevel"/>
    <w:tmpl w:val="E3D4DF32"/>
    <w:lvl w:ilvl="0" w:tplc="0409000F">
      <w:start w:val="1"/>
      <w:numFmt w:val="decimal"/>
      <w:lvlText w:val="%1."/>
      <w:lvlJc w:val="left"/>
      <w:pPr>
        <w:ind w:left="1440" w:hanging="569"/>
      </w:pPr>
      <w:rPr>
        <w:rFonts w:hint="default"/>
        <w:spacing w:val="-3"/>
        <w:w w:val="99"/>
        <w:sz w:val="24"/>
        <w:szCs w:val="24"/>
        <w:lang w:val="id" w:eastAsia="en-US" w:bidi="ar-SA"/>
      </w:rPr>
    </w:lvl>
    <w:lvl w:ilvl="1" w:tplc="23EA54A2">
      <w:numFmt w:val="bullet"/>
      <w:lvlText w:val="•"/>
      <w:lvlJc w:val="left"/>
      <w:pPr>
        <w:ind w:left="2216" w:hanging="569"/>
      </w:pPr>
      <w:rPr>
        <w:rFonts w:hint="default"/>
        <w:lang w:val="id" w:eastAsia="en-US" w:bidi="ar-SA"/>
      </w:rPr>
    </w:lvl>
    <w:lvl w:ilvl="2" w:tplc="2856BA90">
      <w:numFmt w:val="bullet"/>
      <w:lvlText w:val="•"/>
      <w:lvlJc w:val="left"/>
      <w:pPr>
        <w:ind w:left="2993" w:hanging="569"/>
      </w:pPr>
      <w:rPr>
        <w:rFonts w:hint="default"/>
        <w:lang w:val="id" w:eastAsia="en-US" w:bidi="ar-SA"/>
      </w:rPr>
    </w:lvl>
    <w:lvl w:ilvl="3" w:tplc="A39C2D8A">
      <w:numFmt w:val="bullet"/>
      <w:lvlText w:val="•"/>
      <w:lvlJc w:val="left"/>
      <w:pPr>
        <w:ind w:left="3769" w:hanging="569"/>
      </w:pPr>
      <w:rPr>
        <w:rFonts w:hint="default"/>
        <w:lang w:val="id" w:eastAsia="en-US" w:bidi="ar-SA"/>
      </w:rPr>
    </w:lvl>
    <w:lvl w:ilvl="4" w:tplc="7D886D1E">
      <w:numFmt w:val="bullet"/>
      <w:lvlText w:val="•"/>
      <w:lvlJc w:val="left"/>
      <w:pPr>
        <w:ind w:left="4546" w:hanging="569"/>
      </w:pPr>
      <w:rPr>
        <w:rFonts w:hint="default"/>
        <w:lang w:val="id" w:eastAsia="en-US" w:bidi="ar-SA"/>
      </w:rPr>
    </w:lvl>
    <w:lvl w:ilvl="5" w:tplc="B5CE0EC4">
      <w:numFmt w:val="bullet"/>
      <w:lvlText w:val="•"/>
      <w:lvlJc w:val="left"/>
      <w:pPr>
        <w:ind w:left="5323" w:hanging="569"/>
      </w:pPr>
      <w:rPr>
        <w:rFonts w:hint="default"/>
        <w:lang w:val="id" w:eastAsia="en-US" w:bidi="ar-SA"/>
      </w:rPr>
    </w:lvl>
    <w:lvl w:ilvl="6" w:tplc="F116678E">
      <w:numFmt w:val="bullet"/>
      <w:lvlText w:val="•"/>
      <w:lvlJc w:val="left"/>
      <w:pPr>
        <w:ind w:left="6099" w:hanging="569"/>
      </w:pPr>
      <w:rPr>
        <w:rFonts w:hint="default"/>
        <w:lang w:val="id" w:eastAsia="en-US" w:bidi="ar-SA"/>
      </w:rPr>
    </w:lvl>
    <w:lvl w:ilvl="7" w:tplc="1B24A642">
      <w:numFmt w:val="bullet"/>
      <w:lvlText w:val="•"/>
      <w:lvlJc w:val="left"/>
      <w:pPr>
        <w:ind w:left="6876" w:hanging="569"/>
      </w:pPr>
      <w:rPr>
        <w:rFonts w:hint="default"/>
        <w:lang w:val="id" w:eastAsia="en-US" w:bidi="ar-SA"/>
      </w:rPr>
    </w:lvl>
    <w:lvl w:ilvl="8" w:tplc="B75E04A4">
      <w:numFmt w:val="bullet"/>
      <w:lvlText w:val="•"/>
      <w:lvlJc w:val="left"/>
      <w:pPr>
        <w:ind w:left="7653" w:hanging="569"/>
      </w:pPr>
      <w:rPr>
        <w:rFonts w:hint="default"/>
        <w:lang w:val="id" w:eastAsia="en-US" w:bidi="ar-SA"/>
      </w:rPr>
    </w:lvl>
  </w:abstractNum>
  <w:abstractNum w:abstractNumId="8">
    <w:nsid w:val="22E15A3C"/>
    <w:multiLevelType w:val="multilevel"/>
    <w:tmpl w:val="2D6C05AC"/>
    <w:lvl w:ilvl="0">
      <w:start w:val="6"/>
      <w:numFmt w:val="decimal"/>
      <w:lvlText w:val="%1"/>
      <w:lvlJc w:val="left"/>
      <w:pPr>
        <w:ind w:left="984" w:hanging="396"/>
      </w:pPr>
      <w:rPr>
        <w:rFonts w:hint="default"/>
        <w:lang w:val="id" w:eastAsia="en-US" w:bidi="ar-SA"/>
      </w:rPr>
    </w:lvl>
    <w:lvl w:ilvl="1">
      <w:start w:val="1"/>
      <w:numFmt w:val="decimal"/>
      <w:lvlText w:val="%1.%2."/>
      <w:lvlJc w:val="left"/>
      <w:pPr>
        <w:ind w:left="984" w:hanging="396"/>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024" w:hanging="322"/>
      </w:pPr>
      <w:rPr>
        <w:rFonts w:ascii="Times New Roman" w:eastAsia="Times New Roman" w:hAnsi="Times New Roman" w:cs="Times New Roman" w:hint="default"/>
        <w:spacing w:val="-5"/>
        <w:w w:val="99"/>
        <w:sz w:val="24"/>
        <w:szCs w:val="24"/>
        <w:lang w:val="id" w:eastAsia="en-US" w:bidi="ar-SA"/>
      </w:rPr>
    </w:lvl>
    <w:lvl w:ilvl="3">
      <w:numFmt w:val="bullet"/>
      <w:lvlText w:val="•"/>
      <w:lvlJc w:val="left"/>
      <w:pPr>
        <w:ind w:left="3383" w:hanging="322"/>
      </w:pPr>
      <w:rPr>
        <w:rFonts w:hint="default"/>
        <w:lang w:val="id" w:eastAsia="en-US" w:bidi="ar-SA"/>
      </w:rPr>
    </w:lvl>
    <w:lvl w:ilvl="4">
      <w:numFmt w:val="bullet"/>
      <w:lvlText w:val="•"/>
      <w:lvlJc w:val="left"/>
      <w:pPr>
        <w:ind w:left="4215" w:hanging="322"/>
      </w:pPr>
      <w:rPr>
        <w:rFonts w:hint="default"/>
        <w:lang w:val="id" w:eastAsia="en-US" w:bidi="ar-SA"/>
      </w:rPr>
    </w:lvl>
    <w:lvl w:ilvl="5">
      <w:numFmt w:val="bullet"/>
      <w:lvlText w:val="•"/>
      <w:lvlJc w:val="left"/>
      <w:pPr>
        <w:ind w:left="5047" w:hanging="322"/>
      </w:pPr>
      <w:rPr>
        <w:rFonts w:hint="default"/>
        <w:lang w:val="id" w:eastAsia="en-US" w:bidi="ar-SA"/>
      </w:rPr>
    </w:lvl>
    <w:lvl w:ilvl="6">
      <w:numFmt w:val="bullet"/>
      <w:lvlText w:val="•"/>
      <w:lvlJc w:val="left"/>
      <w:pPr>
        <w:ind w:left="5879" w:hanging="322"/>
      </w:pPr>
      <w:rPr>
        <w:rFonts w:hint="default"/>
        <w:lang w:val="id" w:eastAsia="en-US" w:bidi="ar-SA"/>
      </w:rPr>
    </w:lvl>
    <w:lvl w:ilvl="7">
      <w:numFmt w:val="bullet"/>
      <w:lvlText w:val="•"/>
      <w:lvlJc w:val="left"/>
      <w:pPr>
        <w:ind w:left="6710" w:hanging="322"/>
      </w:pPr>
      <w:rPr>
        <w:rFonts w:hint="default"/>
        <w:lang w:val="id" w:eastAsia="en-US" w:bidi="ar-SA"/>
      </w:rPr>
    </w:lvl>
    <w:lvl w:ilvl="8">
      <w:numFmt w:val="bullet"/>
      <w:lvlText w:val="•"/>
      <w:lvlJc w:val="left"/>
      <w:pPr>
        <w:ind w:left="7542" w:hanging="322"/>
      </w:pPr>
      <w:rPr>
        <w:rFonts w:hint="default"/>
        <w:lang w:val="id" w:eastAsia="en-US" w:bidi="ar-SA"/>
      </w:rPr>
    </w:lvl>
  </w:abstractNum>
  <w:abstractNum w:abstractNumId="9">
    <w:nsid w:val="28405916"/>
    <w:multiLevelType w:val="hybridMultilevel"/>
    <w:tmpl w:val="623C134E"/>
    <w:lvl w:ilvl="0" w:tplc="37E6EE88">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C8369C2"/>
    <w:multiLevelType w:val="hybridMultilevel"/>
    <w:tmpl w:val="6DBC5FD0"/>
    <w:lvl w:ilvl="0" w:tplc="04090019">
      <w:start w:val="1"/>
      <w:numFmt w:val="lowerLetter"/>
      <w:lvlText w:val="%1."/>
      <w:lvlJc w:val="left"/>
      <w:pPr>
        <w:ind w:left="786" w:hanging="360"/>
      </w:pPr>
      <w:rPr>
        <w:rFonts w:hint="default"/>
      </w:rPr>
    </w:lvl>
    <w:lvl w:ilvl="1" w:tplc="72CEBDEC">
      <w:start w:val="1"/>
      <w:numFmt w:val="lowerLetter"/>
      <w:lvlText w:val="%2."/>
      <w:lvlJc w:val="left"/>
      <w:pPr>
        <w:ind w:left="928" w:hanging="360"/>
      </w:pPr>
      <w:rPr>
        <w:rFonts w:hint="default"/>
        <w:b/>
        <w:i w:val="0"/>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3E1E52CC"/>
    <w:multiLevelType w:val="hybridMultilevel"/>
    <w:tmpl w:val="2A34981E"/>
    <w:lvl w:ilvl="0" w:tplc="4894D740">
      <w:start w:val="1"/>
      <w:numFmt w:val="lowerLetter"/>
      <w:lvlText w:val="%1)"/>
      <w:lvlJc w:val="left"/>
      <w:pPr>
        <w:ind w:left="2006" w:hanging="286"/>
      </w:pPr>
      <w:rPr>
        <w:rFonts w:ascii="Times New Roman" w:eastAsia="Times New Roman" w:hAnsi="Times New Roman" w:cs="Times New Roman" w:hint="default"/>
        <w:spacing w:val="-20"/>
        <w:w w:val="99"/>
        <w:sz w:val="24"/>
        <w:szCs w:val="24"/>
        <w:lang w:val="id" w:eastAsia="en-US" w:bidi="ar-SA"/>
      </w:rPr>
    </w:lvl>
    <w:lvl w:ilvl="1" w:tplc="726E68FE">
      <w:numFmt w:val="bullet"/>
      <w:lvlText w:val="•"/>
      <w:lvlJc w:val="left"/>
      <w:pPr>
        <w:ind w:left="2720" w:hanging="286"/>
      </w:pPr>
      <w:rPr>
        <w:rFonts w:hint="default"/>
        <w:lang w:val="id" w:eastAsia="en-US" w:bidi="ar-SA"/>
      </w:rPr>
    </w:lvl>
    <w:lvl w:ilvl="2" w:tplc="791C8A38">
      <w:numFmt w:val="bullet"/>
      <w:lvlText w:val="•"/>
      <w:lvlJc w:val="left"/>
      <w:pPr>
        <w:ind w:left="3441" w:hanging="286"/>
      </w:pPr>
      <w:rPr>
        <w:rFonts w:hint="default"/>
        <w:lang w:val="id" w:eastAsia="en-US" w:bidi="ar-SA"/>
      </w:rPr>
    </w:lvl>
    <w:lvl w:ilvl="3" w:tplc="03B2154E">
      <w:numFmt w:val="bullet"/>
      <w:lvlText w:val="•"/>
      <w:lvlJc w:val="left"/>
      <w:pPr>
        <w:ind w:left="4161" w:hanging="286"/>
      </w:pPr>
      <w:rPr>
        <w:rFonts w:hint="default"/>
        <w:lang w:val="id" w:eastAsia="en-US" w:bidi="ar-SA"/>
      </w:rPr>
    </w:lvl>
    <w:lvl w:ilvl="4" w:tplc="B0F080B0">
      <w:numFmt w:val="bullet"/>
      <w:lvlText w:val="•"/>
      <w:lvlJc w:val="left"/>
      <w:pPr>
        <w:ind w:left="4882" w:hanging="286"/>
      </w:pPr>
      <w:rPr>
        <w:rFonts w:hint="default"/>
        <w:lang w:val="id" w:eastAsia="en-US" w:bidi="ar-SA"/>
      </w:rPr>
    </w:lvl>
    <w:lvl w:ilvl="5" w:tplc="7DF23F44">
      <w:numFmt w:val="bullet"/>
      <w:lvlText w:val="•"/>
      <w:lvlJc w:val="left"/>
      <w:pPr>
        <w:ind w:left="5603" w:hanging="286"/>
      </w:pPr>
      <w:rPr>
        <w:rFonts w:hint="default"/>
        <w:lang w:val="id" w:eastAsia="en-US" w:bidi="ar-SA"/>
      </w:rPr>
    </w:lvl>
    <w:lvl w:ilvl="6" w:tplc="73FE32AA">
      <w:numFmt w:val="bullet"/>
      <w:lvlText w:val="•"/>
      <w:lvlJc w:val="left"/>
      <w:pPr>
        <w:ind w:left="6323" w:hanging="286"/>
      </w:pPr>
      <w:rPr>
        <w:rFonts w:hint="default"/>
        <w:lang w:val="id" w:eastAsia="en-US" w:bidi="ar-SA"/>
      </w:rPr>
    </w:lvl>
    <w:lvl w:ilvl="7" w:tplc="1ED8C812">
      <w:numFmt w:val="bullet"/>
      <w:lvlText w:val="•"/>
      <w:lvlJc w:val="left"/>
      <w:pPr>
        <w:ind w:left="7044" w:hanging="286"/>
      </w:pPr>
      <w:rPr>
        <w:rFonts w:hint="default"/>
        <w:lang w:val="id" w:eastAsia="en-US" w:bidi="ar-SA"/>
      </w:rPr>
    </w:lvl>
    <w:lvl w:ilvl="8" w:tplc="09E88360">
      <w:numFmt w:val="bullet"/>
      <w:lvlText w:val="•"/>
      <w:lvlJc w:val="left"/>
      <w:pPr>
        <w:ind w:left="7765" w:hanging="286"/>
      </w:pPr>
      <w:rPr>
        <w:rFonts w:hint="default"/>
        <w:lang w:val="id" w:eastAsia="en-US" w:bidi="ar-SA"/>
      </w:rPr>
    </w:lvl>
  </w:abstractNum>
  <w:abstractNum w:abstractNumId="12">
    <w:nsid w:val="444E25BE"/>
    <w:multiLevelType w:val="hybridMultilevel"/>
    <w:tmpl w:val="376A3D8A"/>
    <w:lvl w:ilvl="0" w:tplc="F22414DE">
      <w:start w:val="1"/>
      <w:numFmt w:val="decimal"/>
      <w:lvlText w:val="3.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5A2B8B"/>
    <w:multiLevelType w:val="hybridMultilevel"/>
    <w:tmpl w:val="AF04E06C"/>
    <w:lvl w:ilvl="0" w:tplc="0409000F">
      <w:start w:val="1"/>
      <w:numFmt w:val="decimal"/>
      <w:lvlText w:val="%1."/>
      <w:lvlJc w:val="left"/>
      <w:pPr>
        <w:ind w:left="786" w:hanging="360"/>
      </w:pPr>
      <w:rPr>
        <w:rFonts w:hint="default"/>
        <w:b/>
        <w:bCs/>
        <w:color w:val="000000"/>
      </w:rPr>
    </w:lvl>
    <w:lvl w:ilvl="1" w:tplc="04090019">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4">
    <w:nsid w:val="58BB358A"/>
    <w:multiLevelType w:val="multilevel"/>
    <w:tmpl w:val="7772B52C"/>
    <w:lvl w:ilvl="0">
      <w:start w:val="4"/>
      <w:numFmt w:val="decimal"/>
      <w:lvlText w:val="%1."/>
      <w:lvlJc w:val="left"/>
      <w:pPr>
        <w:ind w:left="360" w:hanging="360"/>
      </w:pPr>
      <w:rPr>
        <w:rFonts w:eastAsiaTheme="minorHAnsi" w:cstheme="minorBidi" w:hint="default"/>
        <w:b/>
      </w:rPr>
    </w:lvl>
    <w:lvl w:ilvl="1">
      <w:start w:val="2"/>
      <w:numFmt w:val="decimal"/>
      <w:lvlText w:val="%1.%2."/>
      <w:lvlJc w:val="left"/>
      <w:pPr>
        <w:ind w:left="1004" w:hanging="360"/>
      </w:pPr>
      <w:rPr>
        <w:rFonts w:eastAsiaTheme="minorHAnsi" w:cstheme="minorBidi" w:hint="default"/>
        <w:b/>
      </w:rPr>
    </w:lvl>
    <w:lvl w:ilvl="2">
      <w:start w:val="1"/>
      <w:numFmt w:val="decimal"/>
      <w:lvlText w:val="%1.%2.%3."/>
      <w:lvlJc w:val="left"/>
      <w:pPr>
        <w:ind w:left="2139" w:hanging="720"/>
      </w:pPr>
      <w:rPr>
        <w:rFonts w:eastAsiaTheme="minorHAnsi" w:cstheme="minorBidi" w:hint="default"/>
        <w:b/>
      </w:rPr>
    </w:lvl>
    <w:lvl w:ilvl="3">
      <w:start w:val="1"/>
      <w:numFmt w:val="decimal"/>
      <w:lvlText w:val="%1.%2.%3.%4."/>
      <w:lvlJc w:val="left"/>
      <w:pPr>
        <w:ind w:left="2652" w:hanging="720"/>
      </w:pPr>
      <w:rPr>
        <w:rFonts w:eastAsiaTheme="minorHAnsi" w:cstheme="minorBidi" w:hint="default"/>
        <w:b/>
      </w:rPr>
    </w:lvl>
    <w:lvl w:ilvl="4">
      <w:start w:val="1"/>
      <w:numFmt w:val="decimal"/>
      <w:lvlText w:val="%1.%2.%3.%4.%5."/>
      <w:lvlJc w:val="left"/>
      <w:pPr>
        <w:ind w:left="3656" w:hanging="1080"/>
      </w:pPr>
      <w:rPr>
        <w:rFonts w:eastAsiaTheme="minorHAnsi" w:cstheme="minorBidi" w:hint="default"/>
        <w:b/>
      </w:rPr>
    </w:lvl>
    <w:lvl w:ilvl="5">
      <w:start w:val="1"/>
      <w:numFmt w:val="decimal"/>
      <w:lvlText w:val="%1.%2.%3.%4.%5.%6."/>
      <w:lvlJc w:val="left"/>
      <w:pPr>
        <w:ind w:left="4300" w:hanging="1080"/>
      </w:pPr>
      <w:rPr>
        <w:rFonts w:eastAsiaTheme="minorHAnsi" w:cstheme="minorBidi" w:hint="default"/>
        <w:b/>
      </w:rPr>
    </w:lvl>
    <w:lvl w:ilvl="6">
      <w:start w:val="1"/>
      <w:numFmt w:val="decimal"/>
      <w:lvlText w:val="%1.%2.%3.%4.%5.%6.%7."/>
      <w:lvlJc w:val="left"/>
      <w:pPr>
        <w:ind w:left="5304" w:hanging="1440"/>
      </w:pPr>
      <w:rPr>
        <w:rFonts w:eastAsiaTheme="minorHAnsi" w:cstheme="minorBidi" w:hint="default"/>
        <w:b/>
      </w:rPr>
    </w:lvl>
    <w:lvl w:ilvl="7">
      <w:start w:val="1"/>
      <w:numFmt w:val="decimal"/>
      <w:lvlText w:val="%1.%2.%3.%4.%5.%6.%7.%8."/>
      <w:lvlJc w:val="left"/>
      <w:pPr>
        <w:ind w:left="5948" w:hanging="1440"/>
      </w:pPr>
      <w:rPr>
        <w:rFonts w:eastAsiaTheme="minorHAnsi" w:cstheme="minorBidi" w:hint="default"/>
        <w:b/>
      </w:rPr>
    </w:lvl>
    <w:lvl w:ilvl="8">
      <w:start w:val="1"/>
      <w:numFmt w:val="decimal"/>
      <w:lvlText w:val="%1.%2.%3.%4.%5.%6.%7.%8.%9."/>
      <w:lvlJc w:val="left"/>
      <w:pPr>
        <w:ind w:left="6952" w:hanging="1800"/>
      </w:pPr>
      <w:rPr>
        <w:rFonts w:eastAsiaTheme="minorHAnsi" w:cstheme="minorBidi" w:hint="default"/>
        <w:b/>
      </w:rPr>
    </w:lvl>
  </w:abstractNum>
  <w:abstractNum w:abstractNumId="15">
    <w:nsid w:val="58F44719"/>
    <w:multiLevelType w:val="hybridMultilevel"/>
    <w:tmpl w:val="E8328110"/>
    <w:lvl w:ilvl="0" w:tplc="9BAA6C36">
      <w:start w:val="1"/>
      <w:numFmt w:val="decimal"/>
      <w:lvlText w:val="3.8.%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5A577C8C"/>
    <w:multiLevelType w:val="hybridMultilevel"/>
    <w:tmpl w:val="A8DA443E"/>
    <w:lvl w:ilvl="0" w:tplc="08090017">
      <w:start w:val="1"/>
      <w:numFmt w:val="lowerLetter"/>
      <w:lvlText w:val="%1)"/>
      <w:lvlJc w:val="left"/>
      <w:pPr>
        <w:ind w:left="1212" w:hanging="360"/>
      </w:pPr>
    </w:lvl>
    <w:lvl w:ilvl="1" w:tplc="08090019">
      <w:start w:val="1"/>
      <w:numFmt w:val="lowerLetter"/>
      <w:lvlText w:val="%2."/>
      <w:lvlJc w:val="left"/>
      <w:pPr>
        <w:ind w:left="1278"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7">
    <w:nsid w:val="6A4E112D"/>
    <w:multiLevelType w:val="multilevel"/>
    <w:tmpl w:val="0C7E7A92"/>
    <w:lvl w:ilvl="0">
      <w:start w:val="4"/>
      <w:numFmt w:val="decimal"/>
      <w:lvlText w:val="%1.2.1"/>
      <w:lvlJc w:val="left"/>
      <w:pPr>
        <w:ind w:left="360" w:hanging="360"/>
      </w:pPr>
      <w:rPr>
        <w:rFonts w:ascii="4.2.1" w:hAnsi="4.2.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AF511E7"/>
    <w:multiLevelType w:val="hybridMultilevel"/>
    <w:tmpl w:val="0518D1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76FAD"/>
    <w:multiLevelType w:val="hybridMultilevel"/>
    <w:tmpl w:val="DFCAEA14"/>
    <w:lvl w:ilvl="0" w:tplc="FC586AF6">
      <w:start w:val="1"/>
      <w:numFmt w:val="decimal"/>
      <w:lvlText w:val="%1."/>
      <w:lvlJc w:val="left"/>
      <w:pPr>
        <w:ind w:left="1800" w:hanging="360"/>
      </w:pPr>
      <w:rPr>
        <w:b w:val="0"/>
      </w:rPr>
    </w:lvl>
    <w:lvl w:ilvl="1" w:tplc="FC586AF6">
      <w:start w:val="1"/>
      <w:numFmt w:val="decimal"/>
      <w:lvlText w:val="%2."/>
      <w:lvlJc w:val="left"/>
      <w:pPr>
        <w:ind w:left="1495" w:hanging="360"/>
      </w:pPr>
      <w:rPr>
        <w:b w:val="0"/>
      </w:rPr>
    </w:lvl>
    <w:lvl w:ilvl="2" w:tplc="FFF4D0F0">
      <w:start w:val="1"/>
      <w:numFmt w:val="lowerLetter"/>
      <w:lvlText w:val="%3."/>
      <w:lvlJc w:val="left"/>
      <w:pPr>
        <w:ind w:left="3420" w:hanging="360"/>
      </w:pPr>
      <w:rPr>
        <w:rFonts w:hint="default"/>
      </w:rPr>
    </w:lvl>
    <w:lvl w:ilvl="3" w:tplc="AE48A210">
      <w:start w:val="4"/>
      <w:numFmt w:val="upp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D7D6D85"/>
    <w:multiLevelType w:val="hybridMultilevel"/>
    <w:tmpl w:val="CD2CAD5A"/>
    <w:lvl w:ilvl="0" w:tplc="D8909DC8">
      <w:start w:val="1"/>
      <w:numFmt w:val="decimal"/>
      <w:lvlText w:val="3.2.%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9"/>
  </w:num>
  <w:num w:numId="2">
    <w:abstractNumId w:val="2"/>
  </w:num>
  <w:num w:numId="3">
    <w:abstractNumId w:val="5"/>
  </w:num>
  <w:num w:numId="4">
    <w:abstractNumId w:val="19"/>
  </w:num>
  <w:num w:numId="5">
    <w:abstractNumId w:val="1"/>
  </w:num>
  <w:num w:numId="6">
    <w:abstractNumId w:val="20"/>
  </w:num>
  <w:num w:numId="7">
    <w:abstractNumId w:val="12"/>
  </w:num>
  <w:num w:numId="8">
    <w:abstractNumId w:val="10"/>
  </w:num>
  <w:num w:numId="9">
    <w:abstractNumId w:val="0"/>
  </w:num>
  <w:num w:numId="10">
    <w:abstractNumId w:val="15"/>
  </w:num>
  <w:num w:numId="11">
    <w:abstractNumId w:val="16"/>
  </w:num>
  <w:num w:numId="12">
    <w:abstractNumId w:val="3"/>
  </w:num>
  <w:num w:numId="13">
    <w:abstractNumId w:val="13"/>
  </w:num>
  <w:num w:numId="14">
    <w:abstractNumId w:val="14"/>
  </w:num>
  <w:num w:numId="15">
    <w:abstractNumId w:val="4"/>
  </w:num>
  <w:num w:numId="16">
    <w:abstractNumId w:val="11"/>
  </w:num>
  <w:num w:numId="17">
    <w:abstractNumId w:val="17"/>
  </w:num>
  <w:num w:numId="18">
    <w:abstractNumId w:val="7"/>
  </w:num>
  <w:num w:numId="19">
    <w:abstractNumId w:val="8"/>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C4"/>
    <w:rsid w:val="00006282"/>
    <w:rsid w:val="00007E56"/>
    <w:rsid w:val="001B4B16"/>
    <w:rsid w:val="001F6114"/>
    <w:rsid w:val="00223FC5"/>
    <w:rsid w:val="002905C4"/>
    <w:rsid w:val="002C7CD3"/>
    <w:rsid w:val="003B1EAA"/>
    <w:rsid w:val="00497EEF"/>
    <w:rsid w:val="004C639D"/>
    <w:rsid w:val="004D3DD1"/>
    <w:rsid w:val="0055069C"/>
    <w:rsid w:val="00592744"/>
    <w:rsid w:val="005A102E"/>
    <w:rsid w:val="006C6018"/>
    <w:rsid w:val="00925F6F"/>
    <w:rsid w:val="009963D1"/>
    <w:rsid w:val="009C7F89"/>
    <w:rsid w:val="00A757E2"/>
    <w:rsid w:val="00A8602A"/>
    <w:rsid w:val="00AB0490"/>
    <w:rsid w:val="00B9100D"/>
    <w:rsid w:val="00C34A44"/>
    <w:rsid w:val="00C977F6"/>
    <w:rsid w:val="00D020EA"/>
    <w:rsid w:val="00D3775F"/>
    <w:rsid w:val="00D37AC4"/>
    <w:rsid w:val="00D410BD"/>
    <w:rsid w:val="00DE078C"/>
    <w:rsid w:val="00E43BAB"/>
    <w:rsid w:val="00E82EF6"/>
    <w:rsid w:val="00ED3B71"/>
    <w:rsid w:val="00ED51C0"/>
    <w:rsid w:val="00F45390"/>
    <w:rsid w:val="00F97BAD"/>
    <w:rsid w:val="00FD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925F6F"/>
    <w:pPr>
      <w:widowControl w:val="0"/>
      <w:autoSpaceDE w:val="0"/>
      <w:autoSpaceDN w:val="0"/>
      <w:spacing w:after="0" w:line="240" w:lineRule="auto"/>
      <w:ind w:left="1382"/>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AFTAR ISI"/>
    <w:basedOn w:val="Normal"/>
    <w:link w:val="ListParagraphChar"/>
    <w:uiPriority w:val="1"/>
    <w:qFormat/>
    <w:rsid w:val="00A757E2"/>
    <w:pPr>
      <w:ind w:left="720"/>
      <w:contextualSpacing/>
    </w:pPr>
  </w:style>
  <w:style w:type="character" w:customStyle="1" w:styleId="ListParagraphChar">
    <w:name w:val="List Paragraph Char"/>
    <w:aliases w:val="Body of text Char,BAFTAR ISI Char"/>
    <w:link w:val="ListParagraph"/>
    <w:uiPriority w:val="34"/>
    <w:qFormat/>
    <w:locked/>
    <w:rsid w:val="00A757E2"/>
  </w:style>
  <w:style w:type="paragraph" w:styleId="NoSpacing">
    <w:name w:val="No Spacing"/>
    <w:uiPriority w:val="1"/>
    <w:qFormat/>
    <w:rsid w:val="00C34A44"/>
    <w:pPr>
      <w:spacing w:after="0" w:line="240" w:lineRule="auto"/>
    </w:pPr>
  </w:style>
  <w:style w:type="character" w:customStyle="1" w:styleId="tkwrsb-mxwxje-ij8cu-text">
    <w:name w:val="tkwrsb-mxwxje-ij8cu-text"/>
    <w:basedOn w:val="DefaultParagraphFont"/>
    <w:rsid w:val="00F45390"/>
  </w:style>
  <w:style w:type="character" w:customStyle="1" w:styleId="Heading2Char">
    <w:name w:val="Heading 2 Char"/>
    <w:basedOn w:val="DefaultParagraphFont"/>
    <w:link w:val="Heading2"/>
    <w:uiPriority w:val="1"/>
    <w:rsid w:val="00925F6F"/>
    <w:rPr>
      <w:rFonts w:ascii="Times New Roman" w:eastAsia="Times New Roman" w:hAnsi="Times New Roman" w:cs="Times New Roman"/>
      <w:b/>
      <w:bCs/>
      <w:sz w:val="24"/>
      <w:szCs w:val="24"/>
      <w:lang w:val="id"/>
    </w:rPr>
  </w:style>
  <w:style w:type="paragraph" w:styleId="BodyText">
    <w:name w:val="Body Text"/>
    <w:basedOn w:val="Normal"/>
    <w:link w:val="BodyTextChar"/>
    <w:uiPriority w:val="99"/>
    <w:unhideWhenUsed/>
    <w:rsid w:val="00925F6F"/>
    <w:pPr>
      <w:spacing w:after="120"/>
    </w:pPr>
  </w:style>
  <w:style w:type="character" w:customStyle="1" w:styleId="BodyTextChar">
    <w:name w:val="Body Text Char"/>
    <w:basedOn w:val="DefaultParagraphFont"/>
    <w:link w:val="BodyText"/>
    <w:uiPriority w:val="99"/>
    <w:rsid w:val="00925F6F"/>
  </w:style>
  <w:style w:type="character" w:customStyle="1" w:styleId="y2iqfc">
    <w:name w:val="y2iqfc"/>
    <w:basedOn w:val="DefaultParagraphFont"/>
    <w:rsid w:val="00FD4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925F6F"/>
    <w:pPr>
      <w:widowControl w:val="0"/>
      <w:autoSpaceDE w:val="0"/>
      <w:autoSpaceDN w:val="0"/>
      <w:spacing w:after="0" w:line="240" w:lineRule="auto"/>
      <w:ind w:left="1382"/>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AFTAR ISI"/>
    <w:basedOn w:val="Normal"/>
    <w:link w:val="ListParagraphChar"/>
    <w:uiPriority w:val="1"/>
    <w:qFormat/>
    <w:rsid w:val="00A757E2"/>
    <w:pPr>
      <w:ind w:left="720"/>
      <w:contextualSpacing/>
    </w:pPr>
  </w:style>
  <w:style w:type="character" w:customStyle="1" w:styleId="ListParagraphChar">
    <w:name w:val="List Paragraph Char"/>
    <w:aliases w:val="Body of text Char,BAFTAR ISI Char"/>
    <w:link w:val="ListParagraph"/>
    <w:uiPriority w:val="34"/>
    <w:qFormat/>
    <w:locked/>
    <w:rsid w:val="00A757E2"/>
  </w:style>
  <w:style w:type="paragraph" w:styleId="NoSpacing">
    <w:name w:val="No Spacing"/>
    <w:uiPriority w:val="1"/>
    <w:qFormat/>
    <w:rsid w:val="00C34A44"/>
    <w:pPr>
      <w:spacing w:after="0" w:line="240" w:lineRule="auto"/>
    </w:pPr>
  </w:style>
  <w:style w:type="character" w:customStyle="1" w:styleId="tkwrsb-mxwxje-ij8cu-text">
    <w:name w:val="tkwrsb-mxwxje-ij8cu-text"/>
    <w:basedOn w:val="DefaultParagraphFont"/>
    <w:rsid w:val="00F45390"/>
  </w:style>
  <w:style w:type="character" w:customStyle="1" w:styleId="Heading2Char">
    <w:name w:val="Heading 2 Char"/>
    <w:basedOn w:val="DefaultParagraphFont"/>
    <w:link w:val="Heading2"/>
    <w:uiPriority w:val="1"/>
    <w:rsid w:val="00925F6F"/>
    <w:rPr>
      <w:rFonts w:ascii="Times New Roman" w:eastAsia="Times New Roman" w:hAnsi="Times New Roman" w:cs="Times New Roman"/>
      <w:b/>
      <w:bCs/>
      <w:sz w:val="24"/>
      <w:szCs w:val="24"/>
      <w:lang w:val="id"/>
    </w:rPr>
  </w:style>
  <w:style w:type="paragraph" w:styleId="BodyText">
    <w:name w:val="Body Text"/>
    <w:basedOn w:val="Normal"/>
    <w:link w:val="BodyTextChar"/>
    <w:uiPriority w:val="99"/>
    <w:unhideWhenUsed/>
    <w:rsid w:val="00925F6F"/>
    <w:pPr>
      <w:spacing w:after="120"/>
    </w:pPr>
  </w:style>
  <w:style w:type="character" w:customStyle="1" w:styleId="BodyTextChar">
    <w:name w:val="Body Text Char"/>
    <w:basedOn w:val="DefaultParagraphFont"/>
    <w:link w:val="BodyText"/>
    <w:uiPriority w:val="99"/>
    <w:rsid w:val="00925F6F"/>
  </w:style>
  <w:style w:type="character" w:customStyle="1" w:styleId="y2iqfc">
    <w:name w:val="y2iqfc"/>
    <w:basedOn w:val="DefaultParagraphFont"/>
    <w:rsid w:val="00FD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19</Pages>
  <Words>5608</Words>
  <Characters>31970</Characters>
  <Application>Microsoft Office Word</Application>
  <DocSecurity>0</DocSecurity>
  <Lines>266</Lines>
  <Paragraphs>75</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Pertolongan Persalinan oleh Tenaga Kesehatan</vt:lpstr>
      <vt:lpstr>    Hasil penelitian tentang pertolongan persalinan oleh tenaga kesehatan sebanayak </vt:lpstr>
      <vt:lpstr>    </vt:lpstr>
      <vt:lpstr>    ASI eksklusif</vt:lpstr>
      <vt:lpstr>    Hasil penelitian tentang pemberian ASI eksklusif didapatkan bayi diberikan ASI e</vt:lpstr>
      <vt:lpstr>    Menurut Putri (2013), keunggulan ASI yang perlu diketahui oleh setiap ibu dan k</vt:lpstr>
      <vt:lpstr>    Penimbangan bayi dan balita</vt:lpstr>
      <vt:lpstr>    Hasil penelitian tentang penimbangan bayi dan balita didapatakan responden melak</vt:lpstr>
      <vt:lpstr>    Menurut Putri (2013) menimbang bayi dan balita adalah menimbang setiap bulan dan</vt:lpstr>
      <vt:lpstr>    Menurut Putri (2013), manfaat penimbangan balita setiap bulan antara lain adalah</vt:lpstr>
      <vt:lpstr>    Memberantas jentik nyamuk</vt:lpstr>
      <vt:lpstr>    Hasil penelitian tentang memberantas jentik nyamuk didapatkan bahwa semua respon</vt:lpstr>
      <vt:lpstr>    Rumah bebas jentik adalah rumah  tangga  yang  setelah dilakukan pemeriksaan jen</vt:lpstr>
      <vt:lpstr>    Kesadaran masyarakat untuk melakukan pemberantasan sarang nyamuk dilakukan warga</vt:lpstr>
      <vt:lpstr>    Menggunakan jamban sehat</vt:lpstr>
      <vt:lpstr>    Hasil penelitian tentang menggunakan jamban sehat didapatak responden yang mengg</vt:lpstr>
      <vt:lpstr>    Jamban adalah suatu ruangan yang mempunyai fasilitas pembuangan kotoran manusia</vt:lpstr>
      <vt:lpstr>    Penggunaan jamban sehat harus selalu disebarluaskan ke masyarakat. Jamban yang s</vt:lpstr>
      <vt:lpstr>    Menggunakan air bersih</vt:lpstr>
      <vt:lpstr>    Hasil penelitian tentang menggunakan air bersih didapatkan semua respoden hampir</vt:lpstr>
      <vt:lpstr>    Air adalah kebutuhan dasar yang dipergunakan sehari-hari untuk minum, memasak ma</vt:lpstr>
      <vt:lpstr>    Kampung Yobeh Distrik Sentani Kabupaten Jayapura adalah darata rendah sehingga s</vt:lpstr>
      <vt:lpstr>    Mencuci tangan dengan air dan sabun</vt:lpstr>
      <vt:lpstr>    Hasil penelitian tentang mencuci tangan dengan air dan sabun didapatkan 46% menc</vt:lpstr>
      <vt:lpstr>    Menurut Putri (2013), manfaat mencuci tangan yaitu :</vt:lpstr>
      <vt:lpstr>    Makan buah dan sayur setiap hari</vt:lpstr>
      <vt:lpstr>    Hasil penelitian tentang makan buah dan sayur setiap hari didapatkan 50% respond</vt:lpstr>
      <vt:lpstr>    Sayur berwarna hijau merupakan sumber kaya karoten (provitamin A). Semakin tua </vt:lpstr>
      <vt:lpstr>    Antioksidan dalam sayur dan buah bekerja dengan cara mengikat lalu menghancurkan</vt:lpstr>
      <vt:lpstr>    Kecukupan gizi sangat dbutuhkan untuk kelangsungan hidup terutama pada usia bayi</vt:lpstr>
      <vt:lpstr>    Melakukan aktifitas fisik setiap hari</vt:lpstr>
      <vt:lpstr>    Hasil penelitian tentang melakukan aktifitas sehari-hari didapatkan semua respon</vt:lpstr>
      <vt:lpstr>    Menurut Putri (2013), aktifitas fisik adalah melakukan pergerakan anggota tubuh </vt:lpstr>
      <vt:lpstr>    Tidak merokok di dalam rumah.</vt:lpstr>
      <vt:lpstr>    Hasil penelitian tentang perilaku merokok didapatkan responden tidak merokok di </vt:lpstr>
      <vt:lpstr>    Merokok selain merugikan diri sendiri juga akan merugikan  orang lain. Keluarga </vt:lpstr>
      <vt:lpstr>    </vt:lpstr>
      <vt:lpstr>    </vt:lpstr>
      <vt:lpstr>    </vt:lpstr>
      <vt:lpstr>    </vt:lpstr>
    </vt:vector>
  </TitlesOfParts>
  <Company>home</Company>
  <LinksUpToDate>false</LinksUpToDate>
  <CharactersWithSpaces>37503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34</cp:revision>
  <dcterms:created xsi:type="dcterms:W3CDTF">2021-09-08T15:04:00Z</dcterms:created>
  <dcterms:modified xsi:type="dcterms:W3CDTF">2021-09-09T02:25:00Z</dcterms:modified>
</cp:coreProperties>
</file>